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BA" w:rsidRPr="00332B92" w:rsidRDefault="009027BA" w:rsidP="009027BA">
      <w:pPr>
        <w:adjustRightInd w:val="0"/>
        <w:spacing w:before="75" w:after="15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332B92">
        <w:rPr>
          <w:rFonts w:ascii="Times New Roman" w:hAnsi="Times New Roman" w:cs="Times New Roman"/>
          <w:b/>
          <w:bCs/>
          <w:color w:val="000000"/>
        </w:rPr>
        <w:t xml:space="preserve">Муниципальное автономное общеобразовательное  учреждение </w:t>
      </w:r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332B92">
        <w:rPr>
          <w:rFonts w:ascii="Times New Roman" w:hAnsi="Times New Roman" w:cs="Times New Roman"/>
          <w:b/>
          <w:bCs/>
          <w:color w:val="000000"/>
        </w:rPr>
        <w:t>«</w:t>
      </w:r>
      <w:proofErr w:type="spellStart"/>
      <w:r w:rsidRPr="00332B92">
        <w:rPr>
          <w:rFonts w:ascii="Times New Roman" w:hAnsi="Times New Roman" w:cs="Times New Roman"/>
          <w:b/>
          <w:bCs/>
          <w:color w:val="000000"/>
        </w:rPr>
        <w:t>Бизинская</w:t>
      </w:r>
      <w:proofErr w:type="spellEnd"/>
      <w:r w:rsidRPr="00332B92">
        <w:rPr>
          <w:rFonts w:ascii="Times New Roman" w:hAnsi="Times New Roman" w:cs="Times New Roman"/>
          <w:b/>
          <w:bCs/>
          <w:color w:val="000000"/>
        </w:rPr>
        <w:t xml:space="preserve"> средняя общеобразовательная школа»</w:t>
      </w:r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</w:rPr>
      </w:pPr>
      <w:r w:rsidRPr="00332B92">
        <w:rPr>
          <w:rFonts w:ascii="Times New Roman" w:hAnsi="Times New Roman" w:cs="Times New Roman"/>
          <w:color w:val="000000"/>
        </w:rPr>
        <w:t> </w:t>
      </w:r>
    </w:p>
    <w:p w:rsidR="009027BA" w:rsidRPr="00332B92" w:rsidRDefault="009027BA" w:rsidP="009027BA">
      <w:pPr>
        <w:adjustRightInd w:val="0"/>
        <w:spacing w:before="75" w:after="150" w:line="240" w:lineRule="auto"/>
        <w:jc w:val="right"/>
        <w:rPr>
          <w:rFonts w:ascii="Times New Roman" w:hAnsi="Times New Roman" w:cs="Times New Roman"/>
          <w:color w:val="000000"/>
        </w:rPr>
      </w:pPr>
      <w:r w:rsidRPr="00332B92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9027BA" w:rsidRPr="009A0B82" w:rsidTr="00981E63">
        <w:trPr>
          <w:jc w:val="center"/>
        </w:trPr>
        <w:tc>
          <w:tcPr>
            <w:tcW w:w="3240" w:type="dxa"/>
          </w:tcPr>
          <w:p w:rsidR="009027BA" w:rsidRPr="00332B92" w:rsidRDefault="009027BA" w:rsidP="00981E63">
            <w:pPr>
              <w:adjustRightInd w:val="0"/>
              <w:spacing w:before="75"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Рассмотрено</w:t>
            </w:r>
            <w:r w:rsidRPr="00332B92">
              <w:rPr>
                <w:rFonts w:ascii="Times New Roman" w:hAnsi="Times New Roman" w:cs="Times New Roman"/>
                <w:color w:val="000000"/>
              </w:rPr>
              <w:br/>
              <w:t xml:space="preserve">Руководитель 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методического 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совета  учителей _______________________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 ________/</w:t>
            </w:r>
            <w:r>
              <w:rPr>
                <w:rFonts w:ascii="Times New Roman" w:hAnsi="Times New Roman" w:cs="Times New Roman"/>
                <w:color w:val="000000"/>
              </w:rPr>
              <w:t xml:space="preserve">С.С.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Сакина</w:t>
            </w:r>
            <w:proofErr w:type="spellEnd"/>
            <w:r w:rsidRPr="00332B92">
              <w:rPr>
                <w:rFonts w:ascii="Times New Roman" w:hAnsi="Times New Roman" w:cs="Times New Roman"/>
                <w:color w:val="000000"/>
              </w:rPr>
              <w:t>./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                       ФИО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Протокол № 1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«30</w:t>
            </w:r>
            <w:r w:rsidRPr="00332B92">
              <w:rPr>
                <w:rFonts w:ascii="Times New Roman" w:hAnsi="Times New Roman" w:cs="Times New Roman"/>
                <w:color w:val="000000"/>
              </w:rPr>
              <w:t xml:space="preserve">» августа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32B92">
                <w:rPr>
                  <w:rFonts w:ascii="Times New Roman" w:hAnsi="Times New Roman" w:cs="Times New Roman"/>
                  <w:color w:val="000000"/>
                </w:rPr>
                <w:t>2015 г</w:t>
              </w:r>
            </w:smartTag>
          </w:p>
        </w:tc>
        <w:tc>
          <w:tcPr>
            <w:tcW w:w="3201" w:type="dxa"/>
          </w:tcPr>
          <w:p w:rsidR="009027BA" w:rsidRPr="00332B92" w:rsidRDefault="009027BA" w:rsidP="00981E63">
            <w:pPr>
              <w:adjustRightInd w:val="0"/>
              <w:spacing w:before="75" w:after="150" w:line="240" w:lineRule="auto"/>
              <w:ind w:left="-819" w:firstLine="81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Согласовано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Заместитель 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директора по УВР 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 _________/О.Н.Бессонова./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                       ФИО 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 xml:space="preserve"> «30</w:t>
            </w:r>
            <w:r w:rsidRPr="00332B92">
              <w:rPr>
                <w:rFonts w:ascii="Times New Roman" w:hAnsi="Times New Roman" w:cs="Times New Roman"/>
                <w:color w:val="000000"/>
              </w:rPr>
              <w:t xml:space="preserve">»августа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32B92">
                <w:rPr>
                  <w:rFonts w:ascii="Times New Roman" w:hAnsi="Times New Roman" w:cs="Times New Roman"/>
                  <w:color w:val="000000"/>
                </w:rPr>
                <w:t>2015 г</w:t>
              </w:r>
            </w:smartTag>
            <w:r w:rsidRPr="00332B9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449" w:type="dxa"/>
          </w:tcPr>
          <w:p w:rsidR="009027BA" w:rsidRPr="00332B92" w:rsidRDefault="009027BA" w:rsidP="00981E63">
            <w:pPr>
              <w:adjustRightInd w:val="0"/>
              <w:spacing w:before="75" w:after="150" w:line="240" w:lineRule="auto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Утверждаю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Директор школы 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>__________/</w:t>
            </w:r>
            <w:proofErr w:type="spellStart"/>
            <w:r w:rsidRPr="00332B92">
              <w:rPr>
                <w:rFonts w:ascii="Times New Roman" w:hAnsi="Times New Roman" w:cs="Times New Roman"/>
                <w:color w:val="000000"/>
              </w:rPr>
              <w:t>Н.С.Феденко</w:t>
            </w:r>
            <w:proofErr w:type="spellEnd"/>
            <w:r w:rsidRPr="00332B92">
              <w:rPr>
                <w:rFonts w:ascii="Times New Roman" w:hAnsi="Times New Roman" w:cs="Times New Roman"/>
                <w:color w:val="000000"/>
              </w:rPr>
              <w:t xml:space="preserve"> /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2B92">
              <w:rPr>
                <w:rFonts w:ascii="Times New Roman" w:hAnsi="Times New Roman" w:cs="Times New Roman"/>
                <w:color w:val="000000"/>
              </w:rPr>
              <w:t xml:space="preserve">                            ФИО 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  <w:t>Приказ № 108</w:t>
            </w:r>
          </w:p>
          <w:p w:rsidR="009027BA" w:rsidRPr="00332B92" w:rsidRDefault="009027BA" w:rsidP="00981E63">
            <w:pPr>
              <w:adjustRightInd w:val="0"/>
              <w:spacing w:before="75" w:after="15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 «31</w:t>
            </w:r>
            <w:r w:rsidRPr="00332B92">
              <w:rPr>
                <w:rFonts w:ascii="Times New Roman" w:hAnsi="Times New Roman" w:cs="Times New Roman"/>
                <w:color w:val="000000"/>
              </w:rPr>
              <w:t xml:space="preserve">» августа 2015г </w:t>
            </w:r>
          </w:p>
        </w:tc>
      </w:tr>
    </w:tbl>
    <w:p w:rsidR="009027BA" w:rsidRPr="00332B92" w:rsidRDefault="009027BA" w:rsidP="009027BA">
      <w:pPr>
        <w:adjustRightInd w:val="0"/>
        <w:spacing w:before="75" w:after="15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color w:val="000000"/>
          <w:sz w:val="18"/>
          <w:szCs w:val="18"/>
        </w:rPr>
        <w:t> </w:t>
      </w:r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РАБОЧАЯ ПРОГРАММА</w:t>
      </w:r>
    </w:p>
    <w:p w:rsidR="009027BA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332B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технологии</w:t>
      </w:r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</w:t>
      </w:r>
      <w:r w:rsidRPr="00332B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 </w:t>
      </w: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КЛАСС</w:t>
      </w:r>
    </w:p>
    <w:p w:rsidR="009027BA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332B92">
        <w:rPr>
          <w:rFonts w:ascii="Times New Roman" w:hAnsi="Times New Roman" w:cs="Times New Roman"/>
          <w:b/>
          <w:bCs/>
          <w:color w:val="000000"/>
          <w:sz w:val="18"/>
          <w:szCs w:val="18"/>
        </w:rPr>
        <w:t> НА 2015/2016 УЧЕБНЫЙ ГОД</w:t>
      </w:r>
      <w:r w:rsidRPr="00332B92">
        <w:rPr>
          <w:rFonts w:ascii="Times New Roman" w:hAnsi="Times New Roman" w:cs="Times New Roman"/>
          <w:color w:val="000000"/>
          <w:sz w:val="18"/>
          <w:szCs w:val="18"/>
        </w:rPr>
        <w:t> 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</w:t>
      </w:r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332B92">
        <w:rPr>
          <w:rFonts w:ascii="Times New Roman" w:hAnsi="Times New Roman" w:cs="Times New Roman"/>
          <w:color w:val="000000"/>
          <w:sz w:val="18"/>
          <w:szCs w:val="18"/>
        </w:rPr>
        <w:t>Составитель программы</w:t>
      </w:r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332B92">
        <w:rPr>
          <w:rFonts w:ascii="Times New Roman" w:hAnsi="Times New Roman" w:cs="Times New Roman"/>
          <w:color w:val="000000"/>
          <w:sz w:val="24"/>
          <w:szCs w:val="24"/>
        </w:rPr>
        <w:t>Сайдулина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92">
        <w:rPr>
          <w:rFonts w:ascii="Times New Roman" w:hAnsi="Times New Roman" w:cs="Times New Roman"/>
          <w:color w:val="000000"/>
          <w:sz w:val="24"/>
          <w:szCs w:val="24"/>
        </w:rPr>
        <w:t>Галия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2B92">
        <w:rPr>
          <w:rFonts w:ascii="Times New Roman" w:hAnsi="Times New Roman" w:cs="Times New Roman"/>
          <w:color w:val="000000"/>
          <w:sz w:val="24"/>
          <w:szCs w:val="24"/>
        </w:rPr>
        <w:t>Муниповна</w:t>
      </w:r>
      <w:proofErr w:type="spellEnd"/>
    </w:p>
    <w:p w:rsidR="009027BA" w:rsidRPr="00332B92" w:rsidRDefault="009027BA" w:rsidP="009027BA">
      <w:pPr>
        <w:adjustRightInd w:val="0"/>
        <w:spacing w:before="75" w:after="15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2B9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332B92">
        <w:rPr>
          <w:rFonts w:ascii="Times New Roman" w:hAnsi="Times New Roman" w:cs="Times New Roman"/>
          <w:color w:val="000000"/>
          <w:sz w:val="24"/>
          <w:szCs w:val="24"/>
        </w:rPr>
        <w:t xml:space="preserve">  1 квалификационная категория</w:t>
      </w:r>
    </w:p>
    <w:p w:rsidR="00776DEE" w:rsidRDefault="00776DEE" w:rsidP="00776DEE">
      <w:pPr>
        <w:pStyle w:val="a4"/>
        <w:adjustRightInd w:val="0"/>
        <w:jc w:val="right"/>
        <w:rPr>
          <w:color w:val="000000"/>
        </w:rPr>
      </w:pPr>
    </w:p>
    <w:p w:rsidR="009027BA" w:rsidRDefault="009027BA" w:rsidP="009027BA">
      <w:pPr>
        <w:pStyle w:val="a4"/>
        <w:adjustRightInd w:val="0"/>
        <w:rPr>
          <w:color w:val="000000"/>
        </w:rPr>
      </w:pPr>
    </w:p>
    <w:p w:rsidR="00776DEE" w:rsidRPr="009027BA" w:rsidRDefault="009027BA" w:rsidP="009027BA">
      <w:pPr>
        <w:pStyle w:val="a4"/>
        <w:adjustRightInd w:val="0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</w:t>
      </w:r>
      <w:r w:rsidR="00776DEE" w:rsidRPr="004225D9">
        <w:rPr>
          <w:b/>
          <w:color w:val="000000"/>
        </w:rPr>
        <w:t>Пояснительная записка</w:t>
      </w:r>
    </w:p>
    <w:p w:rsidR="00776DEE" w:rsidRDefault="009027BA" w:rsidP="009027BA">
      <w:pPr>
        <w:autoSpaceDE w:val="0"/>
        <w:autoSpaceDN w:val="0"/>
        <w:adjustRightInd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</w:t>
      </w:r>
      <w:r w:rsidR="00776DEE" w:rsidRPr="004225D9">
        <w:rPr>
          <w:rFonts w:ascii="Times New Roman" w:hAnsi="Times New Roman"/>
          <w:bCs/>
        </w:rPr>
        <w:t>Рабочая программа по технологии создана на основе авторской программы Т.М.Рагозиной, А.А.Гри</w:t>
      </w:r>
      <w:r w:rsidR="00776DEE">
        <w:rPr>
          <w:rFonts w:ascii="Times New Roman" w:hAnsi="Times New Roman"/>
          <w:bCs/>
        </w:rPr>
        <w:t xml:space="preserve">невой, </w:t>
      </w:r>
      <w:proofErr w:type="spellStart"/>
      <w:r w:rsidR="00776DEE">
        <w:rPr>
          <w:rFonts w:ascii="Times New Roman" w:hAnsi="Times New Roman"/>
          <w:bCs/>
        </w:rPr>
        <w:t>И.Б.Мыловой</w:t>
      </w:r>
      <w:proofErr w:type="spellEnd"/>
      <w:r w:rsidR="00776DEE">
        <w:rPr>
          <w:rFonts w:ascii="Times New Roman" w:hAnsi="Times New Roman"/>
          <w:bCs/>
        </w:rPr>
        <w:t xml:space="preserve"> «Технология» </w:t>
      </w:r>
      <w:r w:rsidR="00776DEE" w:rsidRPr="004225D9">
        <w:rPr>
          <w:rFonts w:ascii="Times New Roman" w:hAnsi="Times New Roman"/>
          <w:bCs/>
        </w:rPr>
        <w:t xml:space="preserve"> в соответствии с требованиями Федерального государственного общеобразовательного стандарта начального общего образования</w:t>
      </w:r>
      <w:r w:rsidR="00776DEE">
        <w:rPr>
          <w:rFonts w:ascii="Times New Roman" w:hAnsi="Times New Roman"/>
          <w:bCs/>
        </w:rPr>
        <w:t xml:space="preserve"> (Приказ </w:t>
      </w:r>
      <w:proofErr w:type="spellStart"/>
      <w:r w:rsidR="00776DEE">
        <w:rPr>
          <w:rFonts w:ascii="Times New Roman" w:hAnsi="Times New Roman"/>
          <w:bCs/>
        </w:rPr>
        <w:t>Минобрнауки</w:t>
      </w:r>
      <w:proofErr w:type="spellEnd"/>
      <w:r w:rsidR="00776DEE">
        <w:rPr>
          <w:rFonts w:ascii="Times New Roman" w:hAnsi="Times New Roman"/>
          <w:bCs/>
        </w:rPr>
        <w:t xml:space="preserve"> РФ от 06.10.2009, ред. от 18.05.2015.) «Об утверждении и введении в действие Федерального образовательного стандарта начального общего образования», Основной образовательной программы начального общего образования МАОУ «</w:t>
      </w:r>
      <w:proofErr w:type="spellStart"/>
      <w:r w:rsidR="00776DEE">
        <w:rPr>
          <w:rFonts w:ascii="Times New Roman" w:hAnsi="Times New Roman"/>
          <w:bCs/>
        </w:rPr>
        <w:t>Бизинская</w:t>
      </w:r>
      <w:proofErr w:type="spellEnd"/>
      <w:r w:rsidR="00776DEE">
        <w:rPr>
          <w:rFonts w:ascii="Times New Roman" w:hAnsi="Times New Roman"/>
          <w:bCs/>
        </w:rPr>
        <w:t xml:space="preserve"> СОШ», учебного плана МАОУ «</w:t>
      </w:r>
      <w:proofErr w:type="spellStart"/>
      <w:r w:rsidR="00776DEE">
        <w:rPr>
          <w:rFonts w:ascii="Times New Roman" w:hAnsi="Times New Roman"/>
          <w:bCs/>
        </w:rPr>
        <w:t>Бизинская</w:t>
      </w:r>
      <w:proofErr w:type="spellEnd"/>
      <w:r w:rsidR="00776DEE">
        <w:rPr>
          <w:rFonts w:ascii="Times New Roman" w:hAnsi="Times New Roman"/>
          <w:bCs/>
        </w:rPr>
        <w:t xml:space="preserve"> СОШ».</w:t>
      </w:r>
      <w:r w:rsidR="00776DEE" w:rsidRPr="004225D9">
        <w:rPr>
          <w:rFonts w:ascii="Times New Roman" w:hAnsi="Times New Roman"/>
          <w:bCs/>
        </w:rPr>
        <w:t xml:space="preserve"> </w:t>
      </w:r>
    </w:p>
    <w:p w:rsidR="00776DEE" w:rsidRPr="004225D9" w:rsidRDefault="00776DEE" w:rsidP="00776DEE">
      <w:pPr>
        <w:autoSpaceDE w:val="0"/>
        <w:autoSpaceDN w:val="0"/>
        <w:adjustRightInd w:val="0"/>
        <w:ind w:firstLine="708"/>
        <w:rPr>
          <w:rFonts w:ascii="Times New Roman" w:hAnsi="Times New Roman"/>
          <w:bCs/>
        </w:rPr>
      </w:pPr>
      <w:proofErr w:type="spellStart"/>
      <w:r w:rsidRPr="004225D9">
        <w:rPr>
          <w:rFonts w:ascii="Times New Roman" w:hAnsi="Times New Roman"/>
          <w:bCs/>
        </w:rPr>
        <w:t>Деятельностный</w:t>
      </w:r>
      <w:proofErr w:type="spellEnd"/>
      <w:r w:rsidRPr="004225D9">
        <w:rPr>
          <w:rFonts w:ascii="Times New Roman" w:hAnsi="Times New Roman"/>
          <w:bCs/>
        </w:rPr>
        <w:t xml:space="preserve"> подход к процессу обучения обеспечивается формированием у школьников представлений о взаимодействии человека с окружающим  миром</w:t>
      </w:r>
      <w:proofErr w:type="gramStart"/>
      <w:r w:rsidRPr="004225D9">
        <w:rPr>
          <w:rFonts w:ascii="Times New Roman" w:hAnsi="Times New Roman"/>
          <w:bCs/>
        </w:rPr>
        <w:t xml:space="preserve"> ,</w:t>
      </w:r>
      <w:proofErr w:type="gramEnd"/>
      <w:r w:rsidRPr="004225D9">
        <w:rPr>
          <w:rFonts w:ascii="Times New Roman" w:hAnsi="Times New Roman"/>
          <w:bCs/>
        </w:rPr>
        <w:t xml:space="preserve"> осознанием обучающимися роли трудовой деятельности людей в развитии общества, формированием универсальных учебных действий (УУД), способствующих усвоению начальных технологических знаний, простейших трудовых навыков и овладению первоначальными умениями проектной деятельности.</w:t>
      </w:r>
    </w:p>
    <w:p w:rsidR="00776DEE" w:rsidRDefault="00776DEE" w:rsidP="00776DEE">
      <w:pPr>
        <w:autoSpaceDE w:val="0"/>
        <w:autoSpaceDN w:val="0"/>
        <w:adjustRightInd w:val="0"/>
        <w:ind w:firstLine="708"/>
        <w:rPr>
          <w:rFonts w:ascii="Times New Roman" w:hAnsi="Times New Roman"/>
          <w:bCs/>
        </w:rPr>
      </w:pPr>
      <w:r w:rsidRPr="004225D9">
        <w:rPr>
          <w:rFonts w:ascii="Times New Roman" w:hAnsi="Times New Roman"/>
          <w:b/>
        </w:rPr>
        <w:t>Целью данного курса</w:t>
      </w:r>
      <w:r w:rsidRPr="004225D9">
        <w:rPr>
          <w:rFonts w:ascii="Times New Roman" w:hAnsi="Times New Roman"/>
        </w:rPr>
        <w:t xml:space="preserve"> 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</w:t>
      </w:r>
      <w:r w:rsidRPr="004225D9">
        <w:rPr>
          <w:rFonts w:ascii="Times New Roman" w:hAnsi="Times New Roman"/>
          <w:bCs/>
        </w:rPr>
        <w:t xml:space="preserve">Цель обучения и значение предмета  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</w:t>
      </w:r>
      <w:proofErr w:type="spellStart"/>
      <w:r w:rsidRPr="004225D9">
        <w:rPr>
          <w:rFonts w:ascii="Times New Roman" w:hAnsi="Times New Roman"/>
          <w:bCs/>
        </w:rPr>
        <w:t>целеполагание</w:t>
      </w:r>
      <w:proofErr w:type="spellEnd"/>
      <w:r w:rsidRPr="004225D9">
        <w:rPr>
          <w:rFonts w:ascii="Times New Roman" w:hAnsi="Times New Roman"/>
          <w:bCs/>
        </w:rPr>
        <w:t xml:space="preserve">, планирование, ориентировка в задании, преобразование, прогнозирование, умение предлагать  способы решения, оценка изделия и т.д. – предстают в наглядном виде и тем самым становятся более понятными </w:t>
      </w:r>
      <w:proofErr w:type="gramStart"/>
      <w:r w:rsidRPr="004225D9">
        <w:rPr>
          <w:rFonts w:ascii="Times New Roman" w:hAnsi="Times New Roman"/>
          <w:bCs/>
        </w:rPr>
        <w:t>для</w:t>
      </w:r>
      <w:proofErr w:type="gramEnd"/>
      <w:r w:rsidRPr="004225D9">
        <w:rPr>
          <w:rFonts w:ascii="Times New Roman" w:hAnsi="Times New Roman"/>
          <w:bCs/>
        </w:rPr>
        <w:t xml:space="preserve"> обучающихся.</w:t>
      </w:r>
    </w:p>
    <w:p w:rsidR="00776DEE" w:rsidRDefault="00776DEE" w:rsidP="00776DEE">
      <w:pPr>
        <w:autoSpaceDE w:val="0"/>
        <w:ind w:firstLine="669"/>
        <w:textAlignment w:val="center"/>
        <w:rPr>
          <w:rFonts w:ascii="Times New Roman" w:hAnsi="Times New Roman"/>
          <w:color w:val="000000"/>
        </w:rPr>
      </w:pPr>
      <w:r w:rsidRPr="004225D9">
        <w:rPr>
          <w:rFonts w:ascii="Times New Roman" w:hAnsi="Times New Roman"/>
          <w:color w:val="000000"/>
        </w:rPr>
        <w:t xml:space="preserve">Программа по технологии в соответствии с требованиями стандартов предусматривает решение следующих </w:t>
      </w:r>
      <w:r w:rsidRPr="004225D9">
        <w:rPr>
          <w:rFonts w:ascii="Times New Roman" w:hAnsi="Times New Roman"/>
          <w:b/>
          <w:color w:val="000000"/>
        </w:rPr>
        <w:t>задач</w:t>
      </w:r>
      <w:r w:rsidRPr="004225D9">
        <w:rPr>
          <w:rFonts w:ascii="Times New Roman" w:hAnsi="Times New Roman"/>
          <w:color w:val="000000"/>
        </w:rPr>
        <w:t>:</w:t>
      </w:r>
    </w:p>
    <w:p w:rsidR="00776DEE" w:rsidRPr="004225D9" w:rsidRDefault="00776DEE" w:rsidP="00776DEE">
      <w:pPr>
        <w:autoSpaceDE w:val="0"/>
        <w:ind w:firstLine="669"/>
        <w:textAlignment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предметов, формирование первоначального опыта практической преобразовательной деятельности;</w:t>
      </w:r>
    </w:p>
    <w:p w:rsidR="00776DEE" w:rsidRPr="004225D9" w:rsidRDefault="00776DEE" w:rsidP="00776DEE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4225D9">
        <w:rPr>
          <w:rFonts w:ascii="Times New Roman" w:hAnsi="Times New Roman"/>
          <w:color w:val="000000"/>
          <w:lang w:val="ru-RU"/>
        </w:rPr>
        <w:t xml:space="preserve">развитие </w:t>
      </w:r>
      <w:proofErr w:type="spellStart"/>
      <w:r w:rsidRPr="004225D9">
        <w:rPr>
          <w:rFonts w:ascii="Times New Roman" w:hAnsi="Times New Roman"/>
          <w:color w:val="000000"/>
          <w:lang w:val="ru-RU"/>
        </w:rPr>
        <w:t>сенсорики</w:t>
      </w:r>
      <w:proofErr w:type="spellEnd"/>
      <w:r w:rsidRPr="004225D9">
        <w:rPr>
          <w:rFonts w:ascii="Times New Roman" w:hAnsi="Times New Roman"/>
          <w:color w:val="000000"/>
          <w:lang w:val="ru-RU"/>
        </w:rPr>
        <w:t xml:space="preserve"> и моторики рук, пространственного воображения, технического и логического мышления, глазомера, умение работать с различными источниками информации;</w:t>
      </w:r>
    </w:p>
    <w:p w:rsidR="00776DEE" w:rsidRPr="004225D9" w:rsidRDefault="00776DEE" w:rsidP="00776DEE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spacing w:val="-2"/>
          <w:lang w:val="ru-RU"/>
        </w:rPr>
      </w:pPr>
      <w:r w:rsidRPr="004225D9">
        <w:rPr>
          <w:rFonts w:ascii="Times New Roman" w:hAnsi="Times New Roman"/>
          <w:color w:val="000000"/>
          <w:lang w:val="ru-RU"/>
        </w:rPr>
        <w:t xml:space="preserve"> 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профессий;– овладение начальными технологическими знаниями, трудовыми и конструкторско-технологическими умениями и навыками, опытом практической деятельности по созданию личностно-значимых объектов и общественно значимых предметов труда, способами планирования и организации трудовой деятельности</w:t>
      </w:r>
      <w:r w:rsidRPr="004225D9">
        <w:rPr>
          <w:rFonts w:ascii="Times New Roman" w:hAnsi="Times New Roman"/>
          <w:color w:val="000000"/>
          <w:spacing w:val="-2"/>
          <w:lang w:val="ru-RU"/>
        </w:rPr>
        <w:t>;</w:t>
      </w:r>
    </w:p>
    <w:p w:rsidR="00776DEE" w:rsidRPr="004225D9" w:rsidRDefault="00776DEE" w:rsidP="00776DEE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color w:val="000000"/>
          <w:lang w:val="ru-RU"/>
        </w:rPr>
      </w:pPr>
      <w:r w:rsidRPr="004225D9">
        <w:rPr>
          <w:rFonts w:ascii="Times New Roman" w:hAnsi="Times New Roman"/>
          <w:color w:val="000000"/>
          <w:lang w:val="ru-RU"/>
        </w:rPr>
        <w:t>воспитание трудолюбия, уважительного отношения к людям и результатам их труда,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</w:p>
    <w:p w:rsidR="00776DEE" w:rsidRPr="004225D9" w:rsidRDefault="00776DEE" w:rsidP="00776DEE">
      <w:pPr>
        <w:pStyle w:val="a3"/>
        <w:numPr>
          <w:ilvl w:val="0"/>
          <w:numId w:val="2"/>
        </w:numPr>
        <w:autoSpaceDE w:val="0"/>
        <w:textAlignment w:val="center"/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color w:val="000000"/>
          <w:lang w:val="ru-RU"/>
        </w:rPr>
        <w:lastRenderedPageBreak/>
        <w:t xml:space="preserve">развитие </w:t>
      </w:r>
      <w:r w:rsidRPr="004225D9">
        <w:rPr>
          <w:rFonts w:ascii="Times New Roman" w:hAnsi="Times New Roman"/>
          <w:lang w:val="ru-RU"/>
        </w:rPr>
        <w:t xml:space="preserve">коммуникативной компетентности, формирование мотивации успеха и достижений, умений составлять план действий и применять его для решения практических задач. </w:t>
      </w:r>
    </w:p>
    <w:p w:rsidR="00776DEE" w:rsidRPr="004225D9" w:rsidRDefault="00776DEE" w:rsidP="00776DEE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4225D9">
        <w:rPr>
          <w:rFonts w:ascii="Times New Roman" w:hAnsi="Times New Roman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776DEE" w:rsidRPr="004225D9" w:rsidRDefault="00776DEE" w:rsidP="00776DEE">
      <w:pPr>
        <w:autoSpaceDE w:val="0"/>
        <w:autoSpaceDN w:val="0"/>
        <w:adjustRightInd w:val="0"/>
        <w:ind w:firstLine="360"/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Характерная особенность учебного предмета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</w:t>
      </w:r>
      <w:proofErr w:type="spellStart"/>
      <w:r w:rsidRPr="004225D9">
        <w:rPr>
          <w:rFonts w:ascii="Times New Roman" w:hAnsi="Times New Roman"/>
        </w:rPr>
        <w:t>сформированность</w:t>
      </w:r>
      <w:proofErr w:type="spellEnd"/>
      <w:r w:rsidRPr="004225D9">
        <w:rPr>
          <w:rFonts w:ascii="Times New Roman" w:hAnsi="Times New Roman"/>
        </w:rPr>
        <w:t xml:space="preserve"> элементарных </w:t>
      </w:r>
      <w:proofErr w:type="spellStart"/>
      <w:r w:rsidRPr="004225D9">
        <w:rPr>
          <w:rFonts w:ascii="Times New Roman" w:hAnsi="Times New Roman"/>
        </w:rPr>
        <w:t>общетрудовых</w:t>
      </w:r>
      <w:proofErr w:type="spellEnd"/>
      <w:r w:rsidRPr="004225D9">
        <w:rPr>
          <w:rFonts w:ascii="Times New Roman" w:hAnsi="Times New Roman"/>
        </w:rPr>
        <w:t xml:space="preserve"> навыков, овладение универсальными учебными действиями; приобретение опыта практической деятельности по изготовлению изделий из различных материалов и деталей конструктора.</w:t>
      </w:r>
    </w:p>
    <w:p w:rsidR="00776DEE" w:rsidRPr="004225D9" w:rsidRDefault="00776DEE" w:rsidP="00776DEE">
      <w:pPr>
        <w:pStyle w:val="3"/>
        <w:jc w:val="left"/>
        <w:rPr>
          <w:sz w:val="24"/>
          <w:szCs w:val="24"/>
        </w:rPr>
      </w:pPr>
      <w:r w:rsidRPr="004225D9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</w:t>
      </w:r>
      <w:r w:rsidR="009027BA">
        <w:rPr>
          <w:sz w:val="24"/>
          <w:szCs w:val="24"/>
        </w:rPr>
        <w:t xml:space="preserve">                   </w:t>
      </w:r>
      <w:r w:rsidRPr="004225D9">
        <w:rPr>
          <w:sz w:val="24"/>
          <w:szCs w:val="24"/>
        </w:rPr>
        <w:t xml:space="preserve"> Общая характеристика учебного предмета </w:t>
      </w:r>
    </w:p>
    <w:p w:rsidR="00776DEE" w:rsidRPr="004225D9" w:rsidRDefault="00776DEE" w:rsidP="00776DEE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776DEE" w:rsidRPr="004225D9" w:rsidRDefault="00776DEE" w:rsidP="00776DE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4225D9">
        <w:rPr>
          <w:rFonts w:ascii="Times New Roman" w:hAnsi="Times New Roman"/>
          <w:color w:val="000000"/>
        </w:rPr>
        <w:t xml:space="preserve">Особенностью уроков технологии в начальной школе является то, что они строятся на уникальной психологической и дидактической базе — предметно-практической деятельности, которая служит в младшем школьном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Организация продуктивной преобразующей творческой деятельности детей на уроках технологии создает важный противовес </w:t>
      </w:r>
      <w:proofErr w:type="spellStart"/>
      <w:r w:rsidRPr="004225D9">
        <w:rPr>
          <w:rFonts w:ascii="Times New Roman" w:hAnsi="Times New Roman"/>
          <w:color w:val="000000"/>
        </w:rPr>
        <w:t>вербализму</w:t>
      </w:r>
      <w:proofErr w:type="spellEnd"/>
      <w:r w:rsidRPr="004225D9">
        <w:rPr>
          <w:rFonts w:ascii="Times New Roman" w:hAnsi="Times New Roman"/>
          <w:color w:val="000000"/>
        </w:rPr>
        <w:t xml:space="preserve"> обучения в начальной школе, который является одной из главных причин снижения учебно-познавательной мотивации, формализации знаний </w:t>
      </w:r>
      <w:proofErr w:type="gramStart"/>
      <w:r w:rsidRPr="004225D9">
        <w:rPr>
          <w:rFonts w:ascii="Times New Roman" w:hAnsi="Times New Roman"/>
          <w:color w:val="000000"/>
        </w:rPr>
        <w:t>и</w:t>
      </w:r>
      <w:proofErr w:type="gramEnd"/>
      <w:r w:rsidRPr="004225D9">
        <w:rPr>
          <w:rFonts w:ascii="Times New Roman" w:hAnsi="Times New Roman"/>
          <w:color w:val="000000"/>
        </w:rPr>
        <w:t xml:space="preserve"> в конечном счете низкой эффективности обучения. Продуктивная предметная деятельность на уроках технологии является основой формирования познавательных способностей младших школьников,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76DEE" w:rsidRPr="004225D9" w:rsidRDefault="00776DEE" w:rsidP="00776DE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4225D9">
        <w:rPr>
          <w:rFonts w:ascii="Times New Roman" w:hAnsi="Times New Roman"/>
          <w:color w:val="000000"/>
        </w:rPr>
        <w:t>Значение и возможности предмета «Технология» выходят далеко за рамки обеспечения учащихся сведениями о технико-технологической картине мира.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начальном звене общеобразовательной школы. В нем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</w:t>
      </w:r>
    </w:p>
    <w:p w:rsidR="00776DEE" w:rsidRPr="004225D9" w:rsidRDefault="00776DEE" w:rsidP="00776DEE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color w:val="000000"/>
        </w:rPr>
      </w:pPr>
      <w:r w:rsidRPr="004225D9">
        <w:rPr>
          <w:rFonts w:ascii="Times New Roman" w:hAnsi="Times New Roman"/>
          <w:color w:val="000000"/>
        </w:rPr>
        <w:t>Практико-ориентированная направленность содержания учебного предмета «Технология» естественным путем интегрирует знания, полученные при изучении других учебных предметов (математика, окружающий мир, изобразительное искусство, русский язык, литературное чтение),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776DEE" w:rsidRPr="004225D9" w:rsidRDefault="00776DEE" w:rsidP="00776DEE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776DEE" w:rsidRDefault="00776DEE" w:rsidP="00776DEE">
      <w:pPr>
        <w:pStyle w:val="3"/>
        <w:rPr>
          <w:sz w:val="24"/>
          <w:szCs w:val="24"/>
        </w:rPr>
      </w:pPr>
      <w:r w:rsidRPr="004225D9">
        <w:rPr>
          <w:sz w:val="24"/>
          <w:szCs w:val="24"/>
        </w:rPr>
        <w:t>Описание мест</w:t>
      </w:r>
      <w:r>
        <w:rPr>
          <w:sz w:val="24"/>
          <w:szCs w:val="24"/>
        </w:rPr>
        <w:t xml:space="preserve">а учебного предмета </w:t>
      </w:r>
      <w:r w:rsidRPr="004225D9">
        <w:rPr>
          <w:sz w:val="24"/>
          <w:szCs w:val="24"/>
        </w:rPr>
        <w:t xml:space="preserve"> в учебном плане</w:t>
      </w:r>
    </w:p>
    <w:p w:rsidR="00776DEE" w:rsidRPr="00310924" w:rsidRDefault="00776DEE" w:rsidP="00776D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>В соответствии с учебным планом МАОУ «</w:t>
      </w:r>
      <w:proofErr w:type="spellStart"/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>Бизинская</w:t>
      </w:r>
      <w:proofErr w:type="spellEnd"/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СОШ» и примерной программой по </w:t>
      </w:r>
      <w:r>
        <w:rPr>
          <w:rFonts w:ascii="Times New Roman" w:hAnsi="Times New Roman"/>
        </w:rPr>
        <w:t xml:space="preserve">технологии </w:t>
      </w:r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>предмет  «</w:t>
      </w:r>
      <w:r>
        <w:rPr>
          <w:rFonts w:ascii="Times New Roman" w:hAnsi="Times New Roman"/>
        </w:rPr>
        <w:t>Технология</w:t>
      </w:r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» изучается по </w:t>
      </w:r>
      <w:r w:rsidRPr="00310924">
        <w:rPr>
          <w:rFonts w:ascii="Times New Roman" w:hAnsi="Times New Roman"/>
          <w:b/>
        </w:rPr>
        <w:t>одному</w:t>
      </w:r>
      <w:r>
        <w:rPr>
          <w:rFonts w:ascii="Times New Roman" w:hAnsi="Times New Roman"/>
        </w:rPr>
        <w:t xml:space="preserve"> часу</w:t>
      </w:r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неделю. Общий объём</w:t>
      </w:r>
      <w:r>
        <w:rPr>
          <w:rFonts w:ascii="Times New Roman" w:hAnsi="Times New Roman"/>
        </w:rPr>
        <w:t xml:space="preserve"> учебного времени в третьем классе составляет </w:t>
      </w:r>
      <w:r w:rsidRPr="00310924">
        <w:rPr>
          <w:rFonts w:ascii="Times New Roman" w:hAnsi="Times New Roman"/>
          <w:b/>
        </w:rPr>
        <w:t>34</w:t>
      </w:r>
      <w:r>
        <w:rPr>
          <w:rFonts w:ascii="Times New Roman" w:hAnsi="Times New Roman"/>
        </w:rPr>
        <w:t xml:space="preserve"> часа</w:t>
      </w:r>
      <w:r w:rsidRPr="00310924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9027BA" w:rsidRDefault="009027BA" w:rsidP="00776DE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DEE" w:rsidRPr="004225D9" w:rsidRDefault="009027BA" w:rsidP="00776DE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76DEE" w:rsidRPr="004225D9">
        <w:rPr>
          <w:rFonts w:ascii="Times New Roman" w:hAnsi="Times New Roman"/>
          <w:b/>
          <w:color w:val="000000"/>
        </w:rPr>
        <w:t>Описание ценностных ориентиров содержани</w:t>
      </w:r>
      <w:r w:rsidR="00776DEE">
        <w:rPr>
          <w:rFonts w:ascii="Times New Roman" w:hAnsi="Times New Roman"/>
          <w:b/>
          <w:color w:val="000000"/>
        </w:rPr>
        <w:t xml:space="preserve">я учебного предмета </w:t>
      </w:r>
    </w:p>
    <w:p w:rsidR="00776DEE" w:rsidRPr="004225D9" w:rsidRDefault="009027BA" w:rsidP="009027BA">
      <w:pPr>
        <w:pStyle w:val="a4"/>
        <w:spacing w:before="0" w:beforeAutospacing="0" w:after="0" w:afterAutospacing="0"/>
        <w:rPr>
          <w:color w:val="000000"/>
        </w:rPr>
      </w:pPr>
      <w:r>
        <w:rPr>
          <w:rFonts w:eastAsiaTheme="minorEastAsia" w:cstheme="minorBidi"/>
          <w:b/>
          <w:sz w:val="22"/>
          <w:szCs w:val="22"/>
        </w:rPr>
        <w:t xml:space="preserve">         </w:t>
      </w:r>
      <w:r w:rsidR="00776DEE" w:rsidRPr="004225D9">
        <w:rPr>
          <w:b/>
        </w:rPr>
        <w:t>Ценность жизни</w:t>
      </w:r>
      <w:r w:rsidR="00776DEE" w:rsidRPr="004225D9">
        <w:t xml:space="preserve"> – признание человеческой жизни и существования живого в природе и материальном мире в целом как величайшей ценности, как основы для подлинного художественно-эстетического, эколого-технологического сознания.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>Ценность природы</w:t>
      </w:r>
      <w:r w:rsidRPr="004225D9">
        <w:t xml:space="preserve"> основывается на общечеловеческой ценности жизни, на осознании себя частью природного мира </w:t>
      </w:r>
      <w:r w:rsidRPr="004225D9">
        <w:sym w:font="Symbol" w:char="002D"/>
      </w:r>
      <w:r w:rsidRPr="004225D9">
        <w:t xml:space="preserve"> частью живой и неживой природы. Любовь к природе </w:t>
      </w:r>
      <w:proofErr w:type="gramStart"/>
      <w:r w:rsidRPr="004225D9">
        <w:t>означает</w:t>
      </w:r>
      <w:proofErr w:type="gramEnd"/>
      <w:r w:rsidRPr="004225D9">
        <w:t xml:space="preserve">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богатства, отражение в художественных произведениях, предметах декоративно-прикладного искусства.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>Ценность человека</w:t>
      </w:r>
      <w:r w:rsidRPr="004225D9">
        <w:t xml:space="preserve"> как разумного существа, стремящегося к добру, самосовершенствованию и самореализации,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>Ценность добра</w:t>
      </w:r>
      <w:r w:rsidRPr="004225D9">
        <w:t xml:space="preserve"> – направленность человека на развитие и сохранение жизни, через сострадание и милосердие, стремление помочь </w:t>
      </w:r>
      <w:proofErr w:type="gramStart"/>
      <w:r w:rsidRPr="004225D9">
        <w:t>ближнему</w:t>
      </w:r>
      <w:proofErr w:type="gramEnd"/>
      <w:r w:rsidRPr="004225D9">
        <w:t xml:space="preserve">, как проявление высшей человеческой способности </w:t>
      </w:r>
      <w:r w:rsidRPr="004225D9">
        <w:sym w:font="Symbol" w:char="002D"/>
      </w:r>
      <w:r w:rsidRPr="004225D9">
        <w:t xml:space="preserve"> любви.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>Ценность истины</w:t>
      </w:r>
      <w:r w:rsidRPr="004225D9"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 xml:space="preserve">Ценность семьи </w:t>
      </w:r>
      <w:proofErr w:type="spellStart"/>
      <w:r w:rsidRPr="004225D9">
        <w:t>какпервой</w:t>
      </w:r>
      <w:proofErr w:type="spellEnd"/>
      <w:r w:rsidRPr="004225D9">
        <w:t xml:space="preserve"> и самой значимой для развития ребёнка социальной и образовательной среды, обеспечивающей преемственность художественно-культурных, этнических традиций народов России от поколения к поколению и тем самым жизнеспособность российского общества. 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>Ценность труда и творчества</w:t>
      </w:r>
      <w:r w:rsidRPr="004225D9">
        <w:t xml:space="preserve"> как естественного условия человеческой жизни, потребности творческой самореализации, состояния нормального человеческого существования. 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>Ценность свободы</w:t>
      </w:r>
      <w:r w:rsidRPr="004225D9">
        <w:t xml:space="preserve"> 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  <w:rPr>
          <w:b/>
        </w:rPr>
      </w:pPr>
      <w:r w:rsidRPr="004225D9">
        <w:rPr>
          <w:b/>
        </w:rPr>
        <w:t xml:space="preserve">Ценность социальной солидарности </w:t>
      </w:r>
      <w:r w:rsidRPr="004225D9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rPr>
          <w:b/>
        </w:rPr>
        <w:t xml:space="preserve">Ценность гражданственности </w:t>
      </w:r>
      <w:r w:rsidRPr="004225D9">
        <w:t>– осознание человеком себя как члена общества, народа, представителя страны и государства.</w:t>
      </w:r>
    </w:p>
    <w:p w:rsidR="009027BA" w:rsidRDefault="00776DEE" w:rsidP="009027BA">
      <w:pPr>
        <w:pStyle w:val="a4"/>
        <w:spacing w:before="0" w:beforeAutospacing="0" w:after="0" w:afterAutospacing="0"/>
        <w:ind w:firstLine="357"/>
        <w:rPr>
          <w:b/>
        </w:rPr>
      </w:pPr>
      <w:r w:rsidRPr="004225D9">
        <w:rPr>
          <w:b/>
        </w:rPr>
        <w:t xml:space="preserve">Ценность патриотизма </w:t>
      </w:r>
      <w:r w:rsidRPr="004225D9">
        <w:sym w:font="Symbol" w:char="002D"/>
      </w:r>
      <w:r w:rsidRPr="004225D9">
        <w:t xml:space="preserve">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776DEE" w:rsidRPr="009027BA" w:rsidRDefault="00776DEE" w:rsidP="009027BA">
      <w:pPr>
        <w:pStyle w:val="a4"/>
        <w:spacing w:before="0" w:beforeAutospacing="0" w:after="0" w:afterAutospacing="0"/>
        <w:ind w:firstLine="357"/>
        <w:rPr>
          <w:b/>
        </w:rPr>
      </w:pPr>
      <w:r w:rsidRPr="004225D9">
        <w:rPr>
          <w:b/>
        </w:rPr>
        <w:lastRenderedPageBreak/>
        <w:t xml:space="preserve">Ценность человечества </w:t>
      </w:r>
      <w:r w:rsidRPr="004225D9">
        <w:t>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776DEE" w:rsidRPr="004225D9" w:rsidRDefault="00776DEE" w:rsidP="00776DEE">
      <w:pPr>
        <w:pStyle w:val="a4"/>
        <w:spacing w:before="0" w:beforeAutospacing="0" w:after="0" w:afterAutospacing="0"/>
        <w:ind w:firstLine="357"/>
      </w:pPr>
      <w:r w:rsidRPr="004225D9">
        <w:t xml:space="preserve"> </w:t>
      </w:r>
    </w:p>
    <w:p w:rsidR="00776DEE" w:rsidRPr="004225D9" w:rsidRDefault="00776DEE" w:rsidP="00776DEE">
      <w:pPr>
        <w:jc w:val="center"/>
        <w:rPr>
          <w:rFonts w:ascii="Times New Roman" w:hAnsi="Times New Roman"/>
          <w:b/>
          <w:color w:val="000000"/>
        </w:rPr>
      </w:pPr>
    </w:p>
    <w:p w:rsidR="00776DEE" w:rsidRPr="004225D9" w:rsidRDefault="00776DEE" w:rsidP="00776DEE">
      <w:pPr>
        <w:jc w:val="center"/>
        <w:rPr>
          <w:rFonts w:ascii="Times New Roman" w:hAnsi="Times New Roman"/>
          <w:b/>
        </w:rPr>
      </w:pPr>
      <w:r w:rsidRPr="004225D9">
        <w:rPr>
          <w:rFonts w:ascii="Times New Roman" w:hAnsi="Times New Roman"/>
          <w:b/>
          <w:color w:val="000000"/>
        </w:rPr>
        <w:t xml:space="preserve">Личностные, </w:t>
      </w:r>
      <w:proofErr w:type="spellStart"/>
      <w:r w:rsidRPr="004225D9">
        <w:rPr>
          <w:rFonts w:ascii="Times New Roman" w:hAnsi="Times New Roman"/>
          <w:b/>
          <w:color w:val="000000"/>
        </w:rPr>
        <w:t>метапредметные</w:t>
      </w:r>
      <w:proofErr w:type="spellEnd"/>
      <w:r w:rsidRPr="004225D9">
        <w:rPr>
          <w:rFonts w:ascii="Times New Roman" w:hAnsi="Times New Roman"/>
          <w:b/>
          <w:color w:val="000000"/>
        </w:rPr>
        <w:t xml:space="preserve"> и предметные результаты освоения учебной программы по предмету «Технология» 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  <w:b/>
        </w:rPr>
        <w:t>Личностными результатами</w:t>
      </w:r>
      <w:r>
        <w:rPr>
          <w:rFonts w:ascii="Times New Roman" w:hAnsi="Times New Roman"/>
        </w:rPr>
        <w:t xml:space="preserve"> изучения предмета </w:t>
      </w:r>
      <w:r w:rsidRPr="004225D9">
        <w:rPr>
          <w:rFonts w:ascii="Times New Roman" w:hAnsi="Times New Roman"/>
        </w:rPr>
        <w:t xml:space="preserve"> «Технология» в 3–м классе является формирование следующих умений: 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 xml:space="preserve">- оценивать </w:t>
      </w:r>
      <w:r w:rsidRPr="004225D9">
        <w:rPr>
          <w:b w:val="0"/>
          <w:sz w:val="24"/>
          <w:szCs w:val="24"/>
        </w:rPr>
        <w:t>жизненные ситуации (поступки, явлении, события) с точки  зрения собственных ощущений (явлении, события), соотносить их с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 xml:space="preserve">общепринятыми нормами и ценностями; 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i/>
          <w:iCs/>
          <w:sz w:val="24"/>
          <w:szCs w:val="24"/>
        </w:rPr>
        <w:t>оценивать</w:t>
      </w:r>
      <w:r w:rsidRPr="004225D9">
        <w:rPr>
          <w:b w:val="0"/>
          <w:sz w:val="24"/>
          <w:szCs w:val="24"/>
        </w:rPr>
        <w:t xml:space="preserve"> (поступки) в   предложенных ситуациях, отмечать конкретные поступки, которые </w:t>
      </w:r>
      <w:r w:rsidRPr="004225D9">
        <w:rPr>
          <w:b w:val="0"/>
          <w:bCs/>
          <w:sz w:val="24"/>
          <w:szCs w:val="24"/>
        </w:rPr>
        <w:t xml:space="preserve">можно </w:t>
      </w:r>
      <w:r w:rsidRPr="004225D9">
        <w:rPr>
          <w:b w:val="0"/>
          <w:bCs/>
          <w:iCs/>
          <w:sz w:val="24"/>
          <w:szCs w:val="24"/>
        </w:rPr>
        <w:t>характеризовать</w:t>
      </w:r>
      <w:r w:rsidRPr="004225D9">
        <w:rPr>
          <w:b w:val="0"/>
          <w:sz w:val="24"/>
          <w:szCs w:val="24"/>
        </w:rPr>
        <w:t xml:space="preserve"> как хорошие или плохие;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i/>
          <w:sz w:val="24"/>
          <w:szCs w:val="24"/>
        </w:rPr>
        <w:t>- описывать</w:t>
      </w:r>
      <w:r w:rsidRPr="004225D9">
        <w:rPr>
          <w:b w:val="0"/>
          <w:sz w:val="24"/>
          <w:szCs w:val="24"/>
        </w:rPr>
        <w:t xml:space="preserve"> свои чувства и ощущения от созерцаемых произведений искусства, изделий декоративно-прикладного характера, уважительно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>относиться к результатам труда мастеров;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i/>
          <w:sz w:val="24"/>
          <w:szCs w:val="24"/>
        </w:rPr>
        <w:t xml:space="preserve">- принимать </w:t>
      </w:r>
      <w:r w:rsidRPr="004225D9">
        <w:rPr>
          <w:b w:val="0"/>
          <w:iCs/>
          <w:sz w:val="24"/>
          <w:szCs w:val="24"/>
        </w:rPr>
        <w:t>другие мнения и высказывания, уважительно относиться к ним;</w:t>
      </w:r>
    </w:p>
    <w:p w:rsidR="00776DEE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опираясь на освоенные изобразительные и конструкторско-технологические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 xml:space="preserve">знания и умения, </w:t>
      </w:r>
      <w:r w:rsidRPr="004225D9">
        <w:rPr>
          <w:b w:val="0"/>
          <w:i/>
          <w:sz w:val="24"/>
          <w:szCs w:val="24"/>
        </w:rPr>
        <w:t>делать выбор</w:t>
      </w:r>
      <w:r w:rsidRPr="004225D9">
        <w:rPr>
          <w:b w:val="0"/>
          <w:sz w:val="24"/>
          <w:szCs w:val="24"/>
        </w:rPr>
        <w:t xml:space="preserve"> способов реализации предложенного или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>собственного замысла.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</w:p>
    <w:p w:rsidR="00776DEE" w:rsidRPr="004225D9" w:rsidRDefault="00776DEE" w:rsidP="00776DEE">
      <w:pPr>
        <w:rPr>
          <w:rFonts w:ascii="Times New Roman" w:hAnsi="Times New Roman"/>
        </w:rPr>
      </w:pPr>
      <w:proofErr w:type="spellStart"/>
      <w:r w:rsidRPr="004225D9">
        <w:rPr>
          <w:rFonts w:ascii="Times New Roman" w:hAnsi="Times New Roman"/>
          <w:b/>
        </w:rPr>
        <w:t>Метапредметными</w:t>
      </w:r>
      <w:proofErr w:type="spellEnd"/>
      <w:r w:rsidRPr="004225D9">
        <w:rPr>
          <w:rFonts w:ascii="Times New Roman" w:hAnsi="Times New Roman"/>
          <w:b/>
        </w:rPr>
        <w:t xml:space="preserve"> результатами</w:t>
      </w:r>
      <w:r w:rsidRPr="004225D9">
        <w:rPr>
          <w:rFonts w:ascii="Times New Roman" w:hAnsi="Times New Roman"/>
        </w:rPr>
        <w:t xml:space="preserve"> является формирование следующих универсальных учебных действий: 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4225D9">
        <w:rPr>
          <w:b w:val="0"/>
          <w:i/>
          <w:sz w:val="24"/>
          <w:szCs w:val="24"/>
          <w:u w:val="single"/>
        </w:rPr>
        <w:t>Регулятивные УУД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самостоятельно формулировать цель урока после предварительного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>обсуждения;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уметь с помощью учителя анализировать предложенное задание, отделять  известное и неизвестное;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уметь совместно с учителем выявлять и формулировать учебную проблему;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под контролем учителя выполнять пробные поисковые действия  (упражнения) для выявления оптимального решения проблемы (задачи);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выполнять задание по составленному под контролем учителя плану, сверять свои действия с ним;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осуществлять текущий и точности выполнения технологических операций (с помощью простых и сложных по конфигурации шаблонов, чертёжных 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 (средством формирования этих действий служит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 xml:space="preserve">технология </w:t>
      </w:r>
      <w:r w:rsidRPr="004225D9">
        <w:rPr>
          <w:b w:val="0"/>
          <w:bCs/>
          <w:sz w:val="24"/>
          <w:szCs w:val="24"/>
        </w:rPr>
        <w:t>продуктивной художественно-творческой деятельности)</w:t>
      </w:r>
      <w:r w:rsidRPr="004225D9">
        <w:rPr>
          <w:b w:val="0"/>
          <w:sz w:val="24"/>
          <w:szCs w:val="24"/>
        </w:rPr>
        <w:t>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i/>
          <w:sz w:val="24"/>
          <w:szCs w:val="24"/>
          <w:u w:val="single"/>
        </w:rPr>
      </w:pPr>
      <w:r w:rsidRPr="004225D9">
        <w:rPr>
          <w:sz w:val="24"/>
          <w:szCs w:val="24"/>
        </w:rPr>
        <w:t xml:space="preserve">- </w:t>
      </w:r>
      <w:r w:rsidRPr="004225D9">
        <w:rPr>
          <w:b w:val="0"/>
          <w:sz w:val="24"/>
          <w:szCs w:val="24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 имеющихся критериев (средством формирования этих действий служит технология оценки учебных успехов)</w:t>
      </w:r>
    </w:p>
    <w:p w:rsidR="009027BA" w:rsidRDefault="00776DEE" w:rsidP="00776DEE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4225D9">
        <w:rPr>
          <w:b w:val="0"/>
          <w:i/>
          <w:sz w:val="24"/>
          <w:szCs w:val="24"/>
          <w:u w:val="single"/>
        </w:rPr>
        <w:t>Познавательные УУД</w:t>
      </w:r>
    </w:p>
    <w:p w:rsidR="00776DEE" w:rsidRPr="009027BA" w:rsidRDefault="00776DEE" w:rsidP="00776DEE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4225D9">
        <w:rPr>
          <w:b w:val="0"/>
          <w:i/>
          <w:sz w:val="24"/>
          <w:szCs w:val="24"/>
        </w:rPr>
        <w:lastRenderedPageBreak/>
        <w:t>- искать и отбирать</w:t>
      </w:r>
      <w:r w:rsidRPr="004225D9">
        <w:rPr>
          <w:b w:val="0"/>
          <w:sz w:val="24"/>
          <w:szCs w:val="24"/>
        </w:rPr>
        <w:t xml:space="preserve"> необходимые для решения учебной задачи источники  информации в учебнике (текст, иллюстрация, схема, чертёж, инструкционная карта), энциклопедиях, справочниках, Интернете;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i/>
          <w:iCs/>
          <w:sz w:val="24"/>
          <w:szCs w:val="24"/>
        </w:rPr>
        <w:t>- добывать</w:t>
      </w:r>
      <w:r w:rsidRPr="004225D9">
        <w:rPr>
          <w:b w:val="0"/>
          <w:sz w:val="24"/>
          <w:szCs w:val="24"/>
        </w:rPr>
        <w:t xml:space="preserve"> новые знания в процессе наблюдений, рассуждений и  обсуждений материалов учебника, выполнения пробных поисковых упражнений; 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 xml:space="preserve">- перерабатывать полученную информацию: </w:t>
      </w:r>
      <w:r w:rsidRPr="004225D9">
        <w:rPr>
          <w:b w:val="0"/>
          <w:i/>
          <w:sz w:val="24"/>
          <w:szCs w:val="24"/>
        </w:rPr>
        <w:t>сравнивать</w:t>
      </w:r>
      <w:r w:rsidRPr="004225D9">
        <w:rPr>
          <w:b w:val="0"/>
          <w:sz w:val="24"/>
          <w:szCs w:val="24"/>
        </w:rPr>
        <w:t xml:space="preserve"> и </w:t>
      </w:r>
      <w:r w:rsidRPr="004225D9">
        <w:rPr>
          <w:b w:val="0"/>
          <w:i/>
          <w:sz w:val="24"/>
          <w:szCs w:val="24"/>
        </w:rPr>
        <w:t>классифицировать</w:t>
      </w:r>
      <w:r w:rsidRPr="004225D9">
        <w:rPr>
          <w:b w:val="0"/>
          <w:sz w:val="24"/>
          <w:szCs w:val="24"/>
        </w:rPr>
        <w:t xml:space="preserve"> факты и явления;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>определять причинно-следственные связи изучаемых явлений, событий;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i/>
          <w:iCs/>
          <w:sz w:val="24"/>
          <w:szCs w:val="24"/>
        </w:rPr>
        <w:t>- д</w:t>
      </w:r>
      <w:r w:rsidRPr="004225D9">
        <w:rPr>
          <w:b w:val="0"/>
          <w:i/>
          <w:sz w:val="24"/>
          <w:szCs w:val="24"/>
        </w:rPr>
        <w:t>елать выводы</w:t>
      </w:r>
      <w:r w:rsidRPr="004225D9">
        <w:rPr>
          <w:b w:val="0"/>
          <w:sz w:val="24"/>
          <w:szCs w:val="24"/>
        </w:rPr>
        <w:t xml:space="preserve"> на основе </w:t>
      </w:r>
      <w:r w:rsidRPr="004225D9">
        <w:rPr>
          <w:b w:val="0"/>
          <w:i/>
          <w:iCs/>
          <w:sz w:val="24"/>
          <w:szCs w:val="24"/>
        </w:rPr>
        <w:t>обобщения</w:t>
      </w:r>
      <w:r w:rsidRPr="004225D9">
        <w:rPr>
          <w:b w:val="0"/>
          <w:sz w:val="24"/>
          <w:szCs w:val="24"/>
        </w:rPr>
        <w:t xml:space="preserve"> полученных знаний;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  <w:u w:val="single"/>
        </w:rPr>
      </w:pPr>
      <w:r w:rsidRPr="004225D9">
        <w:rPr>
          <w:b w:val="0"/>
          <w:i/>
          <w:sz w:val="24"/>
          <w:szCs w:val="24"/>
          <w:u w:val="single"/>
        </w:rPr>
        <w:t>Коммуникативные УУД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доносить свою позицию до других:</w:t>
      </w:r>
      <w:r w:rsidRPr="004225D9">
        <w:rPr>
          <w:b w:val="0"/>
          <w:i/>
          <w:sz w:val="24"/>
          <w:szCs w:val="24"/>
        </w:rPr>
        <w:t xml:space="preserve"> оформлять</w:t>
      </w:r>
      <w:r w:rsidRPr="004225D9">
        <w:rPr>
          <w:b w:val="0"/>
          <w:sz w:val="24"/>
          <w:szCs w:val="24"/>
        </w:rPr>
        <w:t xml:space="preserve"> свои мысли в устной и письменной речи с учётом своих учебных и жизненных речевых ситуаций;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доносить свою позицию до других:</w:t>
      </w:r>
      <w:r w:rsidRPr="004225D9">
        <w:rPr>
          <w:b w:val="0"/>
          <w:i/>
          <w:sz w:val="24"/>
          <w:szCs w:val="24"/>
        </w:rPr>
        <w:t xml:space="preserve"> высказывать</w:t>
      </w:r>
      <w:r w:rsidRPr="004225D9">
        <w:rPr>
          <w:b w:val="0"/>
          <w:sz w:val="24"/>
          <w:szCs w:val="24"/>
        </w:rPr>
        <w:t xml:space="preserve"> свою точку зрения и  пытаться её </w:t>
      </w:r>
      <w:r w:rsidRPr="004225D9">
        <w:rPr>
          <w:b w:val="0"/>
          <w:i/>
          <w:sz w:val="24"/>
          <w:szCs w:val="24"/>
        </w:rPr>
        <w:t>обосновать</w:t>
      </w:r>
      <w:r w:rsidRPr="004225D9">
        <w:rPr>
          <w:b w:val="0"/>
          <w:sz w:val="24"/>
          <w:szCs w:val="24"/>
        </w:rPr>
        <w:t>, приводя аргументы;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слушать других, пытаться принимать другую точку зрения, быть готовым изменить свою точку зрения (средством формирования этих действий  служит технология проблемного диалога (побуждающий и подводящий  диалог));</w:t>
      </w:r>
    </w:p>
    <w:p w:rsidR="00776DEE" w:rsidRPr="004225D9" w:rsidRDefault="00776DEE" w:rsidP="00776DEE">
      <w:pPr>
        <w:pStyle w:val="3"/>
        <w:spacing w:before="0"/>
        <w:jc w:val="left"/>
        <w:rPr>
          <w:b w:val="0"/>
          <w:sz w:val="24"/>
          <w:szCs w:val="24"/>
        </w:rPr>
      </w:pPr>
      <w:r w:rsidRPr="004225D9">
        <w:rPr>
          <w:b w:val="0"/>
          <w:sz w:val="24"/>
          <w:szCs w:val="24"/>
        </w:rPr>
        <w:t>- уметь сотрудничать, выполняя</w:t>
      </w:r>
      <w:r>
        <w:rPr>
          <w:b w:val="0"/>
          <w:sz w:val="24"/>
          <w:szCs w:val="24"/>
        </w:rPr>
        <w:t xml:space="preserve"> </w:t>
      </w:r>
      <w:r w:rsidRPr="004225D9">
        <w:rPr>
          <w:b w:val="0"/>
          <w:sz w:val="24"/>
          <w:szCs w:val="24"/>
        </w:rPr>
        <w:t xml:space="preserve"> различные роли в группе, в совместном  решении проблемы (задачи);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- уважительно относиться к позиции другого, пытаться договариваться  (средством формирования этих действий служит работа в малых группах).</w:t>
      </w:r>
    </w:p>
    <w:p w:rsidR="00776DEE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  <w:b/>
        </w:rPr>
        <w:t xml:space="preserve">Предметные  результаты </w:t>
      </w:r>
      <w:r w:rsidRPr="004225D9">
        <w:rPr>
          <w:rFonts w:ascii="Times New Roman" w:hAnsi="Times New Roman"/>
        </w:rPr>
        <w:t>освоения учебной программы по предмету «Технология»  к концу 3-го года обучения</w:t>
      </w:r>
    </w:p>
    <w:p w:rsidR="00776DEE" w:rsidRPr="00310924" w:rsidRDefault="00776DEE" w:rsidP="00776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924">
        <w:rPr>
          <w:rFonts w:ascii="Times New Roman" w:hAnsi="Times New Roman" w:cs="Times New Roman"/>
          <w:sz w:val="24"/>
          <w:szCs w:val="24"/>
        </w:rPr>
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776DEE" w:rsidRPr="00310924" w:rsidRDefault="00776DEE" w:rsidP="00776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924">
        <w:rPr>
          <w:rFonts w:ascii="Times New Roman" w:hAnsi="Times New Roman" w:cs="Times New Roman"/>
          <w:sz w:val="24"/>
          <w:szCs w:val="24"/>
        </w:rPr>
        <w:t>2) 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776DEE" w:rsidRPr="00310924" w:rsidRDefault="00776DEE" w:rsidP="00776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924">
        <w:rPr>
          <w:rFonts w:ascii="Times New Roman" w:hAnsi="Times New Roman" w:cs="Times New Roman"/>
          <w:sz w:val="24"/>
          <w:szCs w:val="24"/>
        </w:rPr>
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776DEE" w:rsidRPr="00310924" w:rsidRDefault="00776DEE" w:rsidP="00776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924">
        <w:rPr>
          <w:rFonts w:ascii="Times New Roman" w:hAnsi="Times New Roman" w:cs="Times New Roman"/>
          <w:sz w:val="24"/>
          <w:szCs w:val="24"/>
        </w:rPr>
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776DEE" w:rsidRPr="00310924" w:rsidRDefault="00776DEE" w:rsidP="00776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924">
        <w:rPr>
          <w:rFonts w:ascii="Times New Roman" w:hAnsi="Times New Roman" w:cs="Times New Roman"/>
          <w:sz w:val="24"/>
          <w:szCs w:val="24"/>
        </w:rPr>
        <w:t>5) 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776DEE" w:rsidRPr="00310924" w:rsidRDefault="00776DEE" w:rsidP="00776D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0924">
        <w:rPr>
          <w:rFonts w:ascii="Times New Roman" w:hAnsi="Times New Roman" w:cs="Times New Roman"/>
          <w:sz w:val="24"/>
          <w:szCs w:val="24"/>
        </w:rPr>
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</w:r>
    </w:p>
    <w:p w:rsidR="00776DEE" w:rsidRPr="004225D9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  <w:b/>
          <w:u w:val="single"/>
        </w:rPr>
        <w:t>Обучающиеся научатся</w:t>
      </w:r>
      <w:r w:rsidRPr="004225D9">
        <w:rPr>
          <w:rFonts w:ascii="Times New Roman" w:hAnsi="Times New Roman"/>
        </w:rPr>
        <w:t>:</w:t>
      </w:r>
    </w:p>
    <w:p w:rsidR="00776DEE" w:rsidRPr="00FB6471" w:rsidRDefault="00FB6471" w:rsidP="00FB647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</w:t>
      </w:r>
      <w:r w:rsidR="00776DEE" w:rsidRPr="00FB6471">
        <w:rPr>
          <w:rFonts w:ascii="Times New Roman" w:hAnsi="Times New Roman"/>
        </w:rPr>
        <w:t xml:space="preserve">рассказывать о современных профессиях (в том числе профессиях своих родителей), </w:t>
      </w:r>
      <w:r>
        <w:rPr>
          <w:rFonts w:ascii="Times New Roman" w:hAnsi="Times New Roman"/>
        </w:rPr>
        <w:t xml:space="preserve">  </w:t>
      </w:r>
      <w:r w:rsidR="00776DEE" w:rsidRPr="00FB6471">
        <w:rPr>
          <w:rFonts w:ascii="Times New Roman" w:hAnsi="Times New Roman"/>
        </w:rPr>
        <w:t>связанных с сельскохозяйственной техникой, и описывать их особенности;</w:t>
      </w:r>
    </w:p>
    <w:p w:rsidR="00776DEE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рассказывать о практическом применении картона и текстильных материалов в жизни;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рассказывать о мастерах своего региона и их профессиях, связанных с обработкой текстильных материалов;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 xml:space="preserve">анализировать задания, планировать трудовой процесс и осуществлять поэтапный </w:t>
      </w:r>
      <w:proofErr w:type="gramStart"/>
      <w:r w:rsidRPr="004225D9">
        <w:rPr>
          <w:rFonts w:ascii="Times New Roman" w:hAnsi="Times New Roman"/>
          <w:lang w:val="ru-RU"/>
        </w:rPr>
        <w:t>контроль за</w:t>
      </w:r>
      <w:proofErr w:type="gramEnd"/>
      <w:r w:rsidRPr="004225D9">
        <w:rPr>
          <w:rFonts w:ascii="Times New Roman" w:hAnsi="Times New Roman"/>
          <w:lang w:val="ru-RU"/>
        </w:rPr>
        <w:t xml:space="preserve"> ходом работы;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осуществлять сотрудничество при выполнении коллективной работы;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выполнять доступные действия по самообслуживанию (</w:t>
      </w:r>
      <w:r>
        <w:rPr>
          <w:rFonts w:ascii="Times New Roman" w:hAnsi="Times New Roman"/>
          <w:lang w:val="ru-RU"/>
        </w:rPr>
        <w:t xml:space="preserve">подбор материалов, инструментов и приспособлений для работы по перечню в учебнике, </w:t>
      </w:r>
      <w:r w:rsidRPr="004225D9">
        <w:rPr>
          <w:rFonts w:ascii="Times New Roman" w:hAnsi="Times New Roman"/>
          <w:lang w:val="ru-RU"/>
        </w:rPr>
        <w:t>декоративное оформление культурно-бытовой среды);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отбирать картон с учётом его свойств;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применять приёмы рациональной и безопасной работы ручными инструментами: чертёжными (линейка, угольник), колющими (шило);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экономно размечать материалы по линейке и по угольнику;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изготавливать плоскостные изделия: определять взаимное расположение деталей, виды их соединений;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776DEE" w:rsidRPr="004225D9" w:rsidRDefault="00776DEE" w:rsidP="00776DEE">
      <w:pPr>
        <w:pStyle w:val="a3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225D9">
        <w:rPr>
          <w:rFonts w:ascii="Times New Roman" w:hAnsi="Times New Roman"/>
          <w:lang w:val="ru-RU"/>
        </w:rPr>
        <w:t>выполнять символические действия</w:t>
      </w:r>
      <w:r>
        <w:rPr>
          <w:rFonts w:ascii="Times New Roman" w:hAnsi="Times New Roman"/>
          <w:lang w:val="ru-RU"/>
        </w:rPr>
        <w:t xml:space="preserve"> по моделированию и преобразованию</w:t>
      </w:r>
      <w:r w:rsidRPr="004225D9">
        <w:rPr>
          <w:rFonts w:ascii="Times New Roman" w:hAnsi="Times New Roman"/>
          <w:lang w:val="ru-RU"/>
        </w:rPr>
        <w:t xml:space="preserve"> модели;</w:t>
      </w:r>
    </w:p>
    <w:p w:rsidR="00776DEE" w:rsidRDefault="00776DEE" w:rsidP="00776DEE">
      <w:pPr>
        <w:pStyle w:val="a3"/>
        <w:ind w:left="3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</w:t>
      </w:r>
      <w:r w:rsidRPr="00CE058A">
        <w:rPr>
          <w:rFonts w:ascii="Times New Roman" w:hAnsi="Times New Roman"/>
          <w:lang w:val="ru-RU"/>
        </w:rPr>
        <w:t xml:space="preserve">создавать несложные конструкции изделий по рисункам, простейшему чертежу, </w:t>
      </w:r>
      <w:r>
        <w:rPr>
          <w:rFonts w:ascii="Times New Roman" w:hAnsi="Times New Roman"/>
          <w:lang w:val="ru-RU"/>
        </w:rPr>
        <w:t>по технико-технологическим условиям.</w:t>
      </w:r>
    </w:p>
    <w:p w:rsidR="00776DEE" w:rsidRDefault="00776DEE" w:rsidP="00776DEE">
      <w:pPr>
        <w:pStyle w:val="a3"/>
        <w:ind w:left="360"/>
        <w:rPr>
          <w:rFonts w:ascii="Times New Roman" w:hAnsi="Times New Roman"/>
          <w:lang w:val="ru-RU"/>
        </w:rPr>
      </w:pPr>
    </w:p>
    <w:p w:rsidR="00776DEE" w:rsidRPr="00AC00A9" w:rsidRDefault="00776DEE" w:rsidP="00776DE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 xml:space="preserve">         </w:t>
      </w:r>
      <w:proofErr w:type="gramStart"/>
      <w:r w:rsidRPr="009C0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Обучающиеся</w:t>
      </w:r>
      <w:proofErr w:type="gramEnd"/>
      <w:r w:rsidRPr="009C01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получат возможность научиться:</w:t>
      </w:r>
    </w:p>
    <w:p w:rsidR="00776DEE" w:rsidRPr="00AC00A9" w:rsidRDefault="00776DEE" w:rsidP="00776DE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0A9">
        <w:rPr>
          <w:rFonts w:ascii="Times New Roman" w:eastAsia="Times New Roman" w:hAnsi="Times New Roman" w:cs="Times New Roman"/>
          <w:color w:val="000000"/>
          <w:sz w:val="24"/>
          <w:szCs w:val="24"/>
        </w:rPr>
        <w:t>• ценить традиции трудовых династий (своего региона, страны);</w:t>
      </w:r>
    </w:p>
    <w:p w:rsidR="00776DEE" w:rsidRPr="00AC00A9" w:rsidRDefault="00776DEE" w:rsidP="00776DE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0A9">
        <w:rPr>
          <w:rFonts w:ascii="Times New Roman" w:eastAsia="Times New Roman" w:hAnsi="Times New Roman" w:cs="Times New Roman"/>
          <w:color w:val="000000"/>
          <w:sz w:val="24"/>
          <w:szCs w:val="24"/>
        </w:rPr>
        <w:t>• осуществлять проектную деятельность;</w:t>
      </w:r>
    </w:p>
    <w:p w:rsidR="00776DEE" w:rsidRPr="00AC00A9" w:rsidRDefault="00776DEE" w:rsidP="00776DE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00A9">
        <w:rPr>
          <w:rFonts w:ascii="Times New Roman" w:eastAsia="Times New Roman" w:hAnsi="Times New Roman" w:cs="Times New Roman"/>
          <w:color w:val="000000"/>
          <w:sz w:val="24"/>
          <w:szCs w:val="24"/>
        </w:rPr>
        <w:t>• создавать образ конструкции с целью решения определенной конструкторской задачи, воплощать этот образ в материале;</w:t>
      </w:r>
    </w:p>
    <w:p w:rsidR="00776DEE" w:rsidRDefault="00776DEE" w:rsidP="00776DEE">
      <w:pPr>
        <w:pStyle w:val="a3"/>
        <w:ind w:left="360"/>
        <w:rPr>
          <w:rFonts w:ascii="Times New Roman" w:hAnsi="Times New Roman"/>
          <w:lang w:val="ru-RU"/>
        </w:rPr>
      </w:pPr>
    </w:p>
    <w:p w:rsidR="00776DEE" w:rsidRPr="00CE058A" w:rsidRDefault="00776DEE" w:rsidP="00776DEE">
      <w:pPr>
        <w:pStyle w:val="a3"/>
        <w:ind w:left="360"/>
        <w:rPr>
          <w:rFonts w:ascii="Times New Roman" w:hAnsi="Times New Roman"/>
          <w:lang w:val="ru-RU"/>
        </w:rPr>
      </w:pPr>
    </w:p>
    <w:p w:rsidR="00776DEE" w:rsidRPr="004225D9" w:rsidRDefault="00776DEE" w:rsidP="00776DEE">
      <w:pPr>
        <w:pStyle w:val="3"/>
        <w:rPr>
          <w:sz w:val="24"/>
          <w:szCs w:val="24"/>
        </w:rPr>
      </w:pPr>
      <w:r w:rsidRPr="004225D9">
        <w:rPr>
          <w:sz w:val="24"/>
          <w:szCs w:val="24"/>
        </w:rPr>
        <w:t>Содержание учебного предмета «Технология»</w:t>
      </w:r>
    </w:p>
    <w:p w:rsidR="00776DEE" w:rsidRPr="00CE058A" w:rsidRDefault="00776DEE" w:rsidP="00776DEE">
      <w:pPr>
        <w:pStyle w:val="a3"/>
        <w:jc w:val="center"/>
        <w:rPr>
          <w:rFonts w:ascii="Times New Roman" w:hAnsi="Times New Roman"/>
          <w:b/>
          <w:lang w:val="ru-RU"/>
        </w:rPr>
      </w:pPr>
      <w:r w:rsidRPr="004225D9">
        <w:rPr>
          <w:rFonts w:ascii="Times New Roman" w:hAnsi="Times New Roman"/>
          <w:b/>
          <w:lang w:val="ru-RU"/>
        </w:rPr>
        <w:t>3 класс</w:t>
      </w:r>
      <w:r>
        <w:rPr>
          <w:rFonts w:ascii="Times New Roman" w:hAnsi="Times New Roman"/>
          <w:b/>
          <w:lang w:val="ru-RU"/>
        </w:rPr>
        <w:t xml:space="preserve">  </w:t>
      </w:r>
      <w:r w:rsidRPr="00CE058A">
        <w:rPr>
          <w:rFonts w:ascii="Times New Roman" w:hAnsi="Times New Roman"/>
          <w:b/>
          <w:lang w:val="ru-RU"/>
        </w:rPr>
        <w:t>(34 часа)</w:t>
      </w:r>
    </w:p>
    <w:p w:rsidR="00776DEE" w:rsidRPr="004225D9" w:rsidRDefault="00776DEE" w:rsidP="00776DEE">
      <w:pPr>
        <w:rPr>
          <w:rFonts w:ascii="Times New Roman" w:hAnsi="Times New Roman"/>
        </w:rPr>
      </w:pP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225D9">
        <w:rPr>
          <w:rFonts w:ascii="Times New Roman" w:hAnsi="Times New Roman"/>
          <w:b/>
          <w:bCs/>
        </w:rPr>
        <w:lastRenderedPageBreak/>
        <w:t xml:space="preserve">Общекультурные и общественные компетенции. Основы культуры труда, самообслуживания 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 w:rsidRPr="004225D9">
        <w:rPr>
          <w:rFonts w:ascii="Times New Roman" w:hAnsi="Times New Roman"/>
          <w:bCs/>
          <w:i/>
        </w:rPr>
        <w:t>Трудовая деятельность в жизни человека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>Распространённые виды профессий, связанные с сельскохозяйственной техникой.</w:t>
      </w:r>
    </w:p>
    <w:p w:rsidR="00776DEE" w:rsidRPr="004225D9" w:rsidRDefault="00776DEE" w:rsidP="00776DEE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4225D9">
        <w:rPr>
          <w:rFonts w:ascii="Times New Roman" w:hAnsi="Times New Roman"/>
          <w:i/>
        </w:rPr>
        <w:t>Общее представление о технологическом процессе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Анализ задания, планирование трудового процесса, поэтапный </w:t>
      </w:r>
      <w:proofErr w:type="gramStart"/>
      <w:r w:rsidRPr="004225D9">
        <w:rPr>
          <w:rFonts w:ascii="Times New Roman" w:hAnsi="Times New Roman"/>
        </w:rPr>
        <w:t>контроль за</w:t>
      </w:r>
      <w:proofErr w:type="gramEnd"/>
      <w:r w:rsidRPr="004225D9">
        <w:rPr>
          <w:rFonts w:ascii="Times New Roman" w:hAnsi="Times New Roman"/>
        </w:rPr>
        <w:t xml:space="preserve"> ходом работы, навыки сотрудничества. </w:t>
      </w:r>
    </w:p>
    <w:p w:rsidR="00776DEE" w:rsidRPr="004225D9" w:rsidRDefault="00776DEE" w:rsidP="00776DEE">
      <w:pPr>
        <w:autoSpaceDE w:val="0"/>
        <w:autoSpaceDN w:val="0"/>
        <w:adjustRightInd w:val="0"/>
        <w:ind w:firstLine="708"/>
        <w:rPr>
          <w:rFonts w:ascii="Times New Roman" w:hAnsi="Times New Roman"/>
          <w:i/>
        </w:rPr>
      </w:pPr>
      <w:r w:rsidRPr="004225D9">
        <w:rPr>
          <w:rFonts w:ascii="Times New Roman" w:hAnsi="Times New Roman"/>
          <w:i/>
        </w:rPr>
        <w:t>Элементарная творческая и проектная деятельность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Сбор информации о создаваемом изделии, выбор лучшего варианта, проверка изделия в действии. Результат проектной деятельности – «Парк сельскохозяйственных машин». </w:t>
      </w:r>
    </w:p>
    <w:p w:rsidR="00776DEE" w:rsidRPr="004225D9" w:rsidRDefault="00776DEE" w:rsidP="00776DEE">
      <w:pPr>
        <w:autoSpaceDE w:val="0"/>
        <w:autoSpaceDN w:val="0"/>
        <w:adjustRightInd w:val="0"/>
        <w:ind w:firstLine="708"/>
        <w:rPr>
          <w:rFonts w:ascii="Times New Roman" w:hAnsi="Times New Roman"/>
          <w:i/>
        </w:rPr>
      </w:pPr>
      <w:r w:rsidRPr="004225D9">
        <w:rPr>
          <w:rFonts w:ascii="Times New Roman" w:hAnsi="Times New Roman"/>
          <w:i/>
        </w:rPr>
        <w:t>Самообслуживание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Декоративное оформление культурно-бытовой среды. 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/>
          <w:bCs/>
          <w:iCs/>
        </w:rPr>
      </w:pPr>
      <w:r w:rsidRPr="004225D9">
        <w:rPr>
          <w:rFonts w:ascii="Times New Roman" w:hAnsi="Times New Roman"/>
          <w:b/>
          <w:bCs/>
        </w:rPr>
        <w:t xml:space="preserve">Технология ручной обработки материалов. </w:t>
      </w:r>
      <w:r w:rsidRPr="004225D9">
        <w:rPr>
          <w:rFonts w:ascii="Times New Roman" w:hAnsi="Times New Roman"/>
          <w:b/>
          <w:bCs/>
          <w:iCs/>
        </w:rPr>
        <w:t>Искусственные материалы</w:t>
      </w:r>
      <w:r>
        <w:rPr>
          <w:rFonts w:ascii="Times New Roman" w:hAnsi="Times New Roman"/>
          <w:b/>
          <w:bCs/>
          <w:iCs/>
        </w:rPr>
        <w:t>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Бумага и картон (15</w:t>
      </w:r>
      <w:r w:rsidRPr="004225D9">
        <w:rPr>
          <w:rFonts w:ascii="Times New Roman" w:hAnsi="Times New Roman"/>
          <w:b/>
          <w:bCs/>
        </w:rPr>
        <w:t xml:space="preserve"> ч)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Виды бумаги,  используемые  на уроках: цветная для аппликаций и  для принтера, копирка, </w:t>
      </w:r>
      <w:proofErr w:type="spellStart"/>
      <w:r w:rsidRPr="004225D9">
        <w:rPr>
          <w:rFonts w:ascii="Times New Roman" w:hAnsi="Times New Roman"/>
        </w:rPr>
        <w:t>крепированная</w:t>
      </w:r>
      <w:proofErr w:type="spellEnd"/>
      <w:r w:rsidRPr="004225D9">
        <w:rPr>
          <w:rFonts w:ascii="Times New Roman" w:hAnsi="Times New Roman"/>
        </w:rPr>
        <w:t>,</w:t>
      </w:r>
      <w:r w:rsidR="00FB6471">
        <w:rPr>
          <w:rFonts w:ascii="Times New Roman" w:hAnsi="Times New Roman"/>
        </w:rPr>
        <w:t xml:space="preserve"> </w:t>
      </w:r>
      <w:r w:rsidRPr="004225D9">
        <w:rPr>
          <w:rFonts w:ascii="Times New Roman" w:hAnsi="Times New Roman"/>
        </w:rPr>
        <w:t xml:space="preserve"> калька.  Свойства бумаги: цвет, прозрачность, толщина, фактура поверхности, прочность.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>Практическое применение картона в жизни. Виды картона, используемые на уроках: цветной, коробочный, гофрированный. Свойства картона: цвет прочность, толщина, гибкость, жёсткость, фактура поверхности. Сравнение свойств разных видов картона между собой и со структурой бумаги.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>Выбор картона для изготовления изделия с учётом свойств по его внешним признакам. Экономное расходование бумаги и картона при разметке на глаз, через копирку, на просвет, по шаблону, по линейке и по угольнику.  Использование измерений для решения практических задач: виды условных графических изображений – простейший чертёж, эскиз, развёртка, схема (их узнавание).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чертежу, эскизу, схеме.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lastRenderedPageBreak/>
        <w:t>Инструменты и приспособления для обработки бумаги и картона: карандаш простой, ножницы, канцелярский нож, шило, линейка, угольник, линейка с бортиком (для работы с ножом), кисточка для клея, шаблоны, подкладной лист, дощечка для выполнения работ с канцелярским ножом и шилом. Приёмы рационального и безопасного использования ножниц, канцелярского ножа, шила.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4225D9">
        <w:rPr>
          <w:rFonts w:ascii="Times New Roman" w:hAnsi="Times New Roman"/>
        </w:rPr>
        <w:t>Основные технологические операции ручной обработки бумаги и картона: разметка, резание ножницами, надрезание канцелярским ножом, прокалывание шилом,  гофрирование, сгибание, скручивание, сборка и скрепление деталей (клеевое, ниточное, скотчем, скобами, гвоздём, проволокой, «в надрез»), переплетение (соединение в щелевой замок), отделка аппликацией, сушка.</w:t>
      </w:r>
      <w:proofErr w:type="gramEnd"/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</w:rPr>
      </w:pPr>
      <w:r w:rsidRPr="004225D9">
        <w:rPr>
          <w:rFonts w:ascii="Times New Roman" w:hAnsi="Times New Roman"/>
        </w:rPr>
        <w:t>Практические работы: изготовление  новогодних подвесок, декоративных композиций, упаковок, коробок, подставок для письменных принадлежностей, планшетов, картонных фигурок для театра с подвижными элементами.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Текстильные материалы (7</w:t>
      </w:r>
      <w:r w:rsidRPr="004225D9">
        <w:rPr>
          <w:rFonts w:ascii="Times New Roman" w:hAnsi="Times New Roman"/>
          <w:b/>
          <w:bCs/>
        </w:rPr>
        <w:t xml:space="preserve"> ч)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225D9">
        <w:rPr>
          <w:rFonts w:ascii="Times New Roman" w:hAnsi="Times New Roman"/>
          <w:bCs/>
        </w:rPr>
        <w:t xml:space="preserve">Общее представление о текстильных материалах, их практическое применение в жизни. 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225D9">
        <w:rPr>
          <w:rFonts w:ascii="Times New Roman" w:hAnsi="Times New Roman"/>
          <w:bCs/>
        </w:rPr>
        <w:t>Виды тканей, используемые на уроках: ткани растительного и животного происхождения.  Сопоставление тканей по основным свойствам: цвету, фактуре поверхности, толщине. Экономное расходование ткани при раскрое парных деталей.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gramStart"/>
      <w:r w:rsidRPr="004225D9">
        <w:rPr>
          <w:rFonts w:ascii="Times New Roman" w:hAnsi="Times New Roman"/>
          <w:bCs/>
        </w:rPr>
        <w:t>Нитки</w:t>
      </w:r>
      <w:proofErr w:type="gramEnd"/>
      <w:r w:rsidRPr="004225D9">
        <w:rPr>
          <w:rFonts w:ascii="Times New Roman" w:hAnsi="Times New Roman"/>
          <w:bCs/>
        </w:rPr>
        <w:t xml:space="preserve"> используемые на уроках: швейные, мулине, для вышивания. Выбор ниток для изготовления изделия в зависимости от их свойств. 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225D9">
        <w:rPr>
          <w:rFonts w:ascii="Times New Roman" w:hAnsi="Times New Roman"/>
          <w:bCs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выкройки. Приёмы рационального и безопасного использования игл и булавок.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4225D9">
        <w:rPr>
          <w:rFonts w:ascii="Times New Roman" w:hAnsi="Times New Roman"/>
          <w:bCs/>
        </w:rPr>
        <w:t xml:space="preserve">Основные технологические операции ручной обработки текстильных материалов: отмеривание нитки, закрепление конца нитки узелком и петелькой, продёргивание бахромы, разметка через копирку, раскрой деталей по выкройке, резание ножницами, наклеивание ткани и ниток на картонную основу,  сшивание деталей из ткани петельным швом, вышивание стебельчатым и тамбурным швами.  </w:t>
      </w:r>
    </w:p>
    <w:p w:rsidR="00776DEE" w:rsidRPr="004225D9" w:rsidRDefault="00776DEE" w:rsidP="00776DEE">
      <w:pPr>
        <w:autoSpaceDE w:val="0"/>
        <w:autoSpaceDN w:val="0"/>
        <w:adjustRightInd w:val="0"/>
        <w:rPr>
          <w:rFonts w:ascii="Times New Roman" w:hAnsi="Times New Roman"/>
          <w:bCs/>
        </w:rPr>
      </w:pPr>
      <w:proofErr w:type="gramStart"/>
      <w:r w:rsidRPr="004225D9">
        <w:rPr>
          <w:rFonts w:ascii="Times New Roman" w:hAnsi="Times New Roman"/>
          <w:bCs/>
        </w:rPr>
        <w:t xml:space="preserve">Практические работы: изготовление вышитых картинок, подвесок, обложек для записных книг, открыток, закладок, аппликаций, кукол для пальчикового театра, коллажа, нитяной графики. </w:t>
      </w:r>
      <w:proofErr w:type="gramEnd"/>
    </w:p>
    <w:p w:rsidR="00776DEE" w:rsidRPr="004225D9" w:rsidRDefault="00776DEE" w:rsidP="00776DE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Металлы (3</w:t>
      </w:r>
      <w:r w:rsidRPr="004225D9">
        <w:rPr>
          <w:rFonts w:ascii="Times New Roman" w:hAnsi="Times New Roman"/>
          <w:b/>
        </w:rPr>
        <w:t xml:space="preserve"> ч)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Виды металлов, используемые на уроках: фольга, проволока. </w:t>
      </w:r>
      <w:proofErr w:type="gramStart"/>
      <w:r w:rsidRPr="004225D9">
        <w:rPr>
          <w:rFonts w:ascii="Times New Roman" w:hAnsi="Times New Roman"/>
        </w:rPr>
        <w:t>Свойства фольги: цвет, блеск, толщина, прочность, жесткость, гибкость, способность сохранять форму.</w:t>
      </w:r>
      <w:proofErr w:type="gramEnd"/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Экономное расходование материалов при разметке.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lastRenderedPageBreak/>
        <w:t>Инструменты и приспособления для обработки металлов: ножницы, пустой стержень шариковой ручки, подкладная дощечка.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Основные технологические операции ручной обработки металлов: разметка на глаз, по шаблону, резание ножницами, скручивание.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Практические работы: изготовление новогодних украшений, креплений для подвижного соединения деталей картонных фигурок.</w:t>
      </w:r>
    </w:p>
    <w:p w:rsidR="00776DEE" w:rsidRPr="004225D9" w:rsidRDefault="00776DEE" w:rsidP="00776DEE">
      <w:pPr>
        <w:rPr>
          <w:rFonts w:ascii="Times New Roman" w:hAnsi="Times New Roman"/>
          <w:b/>
        </w:rPr>
      </w:pPr>
      <w:r w:rsidRPr="004225D9">
        <w:rPr>
          <w:rFonts w:ascii="Times New Roman" w:hAnsi="Times New Roman"/>
          <w:b/>
        </w:rPr>
        <w:t>Утилизированные материалы (3 ч)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Вид материала: пластмассовые разъёмные упаковки-капсулы.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Инструменты и приспособления для обработки утилизированных материалов: ножницы, шило, фломастер, дощечка для выполнения работ с шилом. Приёмы рационального и безопасного использования ножниц, шила.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Основные технологические операции ручной обработки утилизированных материалов: разметка по шаблону, надрезание ножницами, прокалывание шилом, сборка деталей (гвоздиком), отделка клейкой бумагой.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Практические работы: изготовление игрушек-сувениров.</w:t>
      </w:r>
    </w:p>
    <w:p w:rsidR="00776DEE" w:rsidRPr="004225D9" w:rsidRDefault="00776DEE" w:rsidP="00776DEE">
      <w:pPr>
        <w:rPr>
          <w:rFonts w:ascii="Times New Roman" w:hAnsi="Times New Roman"/>
          <w:b/>
        </w:rPr>
      </w:pPr>
      <w:r w:rsidRPr="004225D9">
        <w:rPr>
          <w:rFonts w:ascii="Times New Roman" w:hAnsi="Times New Roman"/>
          <w:b/>
        </w:rPr>
        <w:t>Конструирование и моделирование (6 ч)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Понятие о конструкции изделия. Различные виды конструкции (разъёмная, неразъёмная) и способы их сборки. Виды и способы соединения деталей (подвижное и неподвижное). Основные требования к изделию (соответствие материала, конструкции и внешнего оформления по назначению изделия).</w:t>
      </w:r>
    </w:p>
    <w:p w:rsidR="00776DEE" w:rsidRPr="004225D9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>Конструирование и моделирование несложных технических объектов по рисунку, схеме и простейшему чертежу, эскизу, по заданным условиям (функциональным, декоративно-художественным).</w:t>
      </w:r>
    </w:p>
    <w:p w:rsidR="00776DEE" w:rsidRDefault="00776DEE" w:rsidP="00776DEE">
      <w:pPr>
        <w:rPr>
          <w:rFonts w:ascii="Times New Roman" w:hAnsi="Times New Roman"/>
        </w:rPr>
      </w:pPr>
      <w:r w:rsidRPr="004225D9">
        <w:rPr>
          <w:rFonts w:ascii="Times New Roman" w:hAnsi="Times New Roman"/>
        </w:rPr>
        <w:t xml:space="preserve">Практические работы: изготовление устройства, демонстрирующего циркуляцию воздуха; змейки для определения движения тёплого воздуха; устройства из полос бумаги; компаса; весов для определения веса воздуха; флюгера. </w:t>
      </w:r>
    </w:p>
    <w:p w:rsidR="00776DEE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</w:p>
    <w:p w:rsidR="00CC02D9" w:rsidRDefault="00CC02D9" w:rsidP="00CC02D9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76DEE">
        <w:rPr>
          <w:rFonts w:ascii="Times New Roman" w:hAnsi="Times New Roman"/>
          <w:b/>
          <w:sz w:val="24"/>
          <w:szCs w:val="24"/>
        </w:rPr>
        <w:t>Тематическое планирование с определением основных видов учебной деятельности обучающихся.</w:t>
      </w:r>
    </w:p>
    <w:p w:rsidR="00CC02D9" w:rsidRDefault="00CC02D9" w:rsidP="00CC02D9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CC02D9" w:rsidRPr="00776DEE" w:rsidRDefault="00CC02D9" w:rsidP="00CC02D9">
      <w:pPr>
        <w:tabs>
          <w:tab w:val="left" w:pos="12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776DEE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</w:p>
    <w:p w:rsidR="00776DEE" w:rsidRDefault="00776DEE" w:rsidP="00776DEE">
      <w:pPr>
        <w:rPr>
          <w:rFonts w:ascii="Times New Roman" w:hAnsi="Times New Roman"/>
        </w:rPr>
      </w:pPr>
    </w:p>
    <w:tbl>
      <w:tblPr>
        <w:tblpPr w:leftFromText="180" w:rightFromText="180" w:vertAnchor="page" w:horzAnchor="margin" w:tblpXSpec="center" w:tblpY="1591"/>
        <w:tblW w:w="124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2268"/>
        <w:gridCol w:w="9356"/>
      </w:tblGrid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птиц из глины.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 свойствами пластилина и глины.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Сравнивают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глину и пластилин по основным свойствам: цвет, пластичность, способность впитывать влагу.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Овладевают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основными приемами обработки пластичных материалов, способами соединения деталей изделия.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лепить декоративных птиц из глины.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работу по заданному плану,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раскрашивают и оформляют изделие из глины, придумывают и выполняют лепку своей декоративной фигуры из глины.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декоративных пластин.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понятиями «пластина», «изразец».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Анализируют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образец изделия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Осознают  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то, что уже усвоено и что еще подлежит усвоению, качество и уровень усвоения.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Выбирают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 для работы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Создают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собственную композицию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алгоритму: объемное изображение из шариков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заготовок; лепят из заготовок формы, располагают высушенные части изделия на пластине, раскрашивают и декоративно оформляют изделие.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из полос бумаги.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бумаги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бумагой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разметку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шаблона изделия по 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эскизу;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вырезанный шаблон для разметки нужного количества деталей.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Анализируют, сравнивают, группируют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объекты, явления, факты.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Собирают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Проводят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эксперимент с изделием.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 для измерения углов.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свойствами картона,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сприемами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картоном.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разметку шаблона изделия по эскизу, используют вырезанный шаблон для разметки нужного количества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обирают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изделие.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Выполняют практическая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змеряют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угол с помощью изготовленной мерки.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Подставка для письменных принадлежностей.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картона; понятиями «развертка», «рицовка».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Проводят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свойствами картона.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Рассматривают и анализируют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образец.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развертку коробки и изготавливают ее, вырезают размеченную развертку, делают рицовку, склеивают коробку; декоративно оформляют  изделие.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Коробка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съемной крышкой.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новыми терминами «эластичный», «прорезь»; приемом «прорезь».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Сравнивают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картона со свойствами бумаги.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Осознают  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то, что уже усвоено и что еще подлежит усвоению, качество и уровень усвоения.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разметку коробки и крышки по чертежу, вырезают  размеченные детали, надрезают линии сгиба на вырезанных деталях, делают прорези; размечают и вырезают на крышке коробки окно для узора.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 оформляют изделие.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 группах.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для определения направления движения теплого воздуха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понятиями «флюгер», «шпулька».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модель флюгера из бумаги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нализируют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чертеж флюгера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определяют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размеры заготовок деталей флюгера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 размечают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детали, места прорезей, прокола,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собирают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флюгер по рисунку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 скрепляют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 клеем.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соседом по парте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собой работу и роли, 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часть работы и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встраивают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 в общее рабочее поле.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Проверяют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 флюгера на уроке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Куклы для пальчикового театра.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понятием «выкройка»; терминами «сукно», «драп»; приемом «петельный шов».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 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переводитьвыкройку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кальку; раскраивать детали куклы по выкройке; оформлять глаза, нос куклы бусинками, пуговицами; декоративно оформлять куклу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Овладевают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приемами  работы с текстильными материалами: закрепление конца нитки петелькой, сшивание деталей из ткани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етельным швом, вышивание стебельчатым и тамбурным швом.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Проверяют  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 в действии.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Коллаж «Семейные портреты».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термином «коллаж».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Сравнивают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шерстяную и шелковую ткани, которые применяются для коллажа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основным свойствам (цвет, толщина, мягкость, прочность).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коллаж из текстильных материалов, используя для 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отделки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проволоку, пуговицы, бисер.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Анализируют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изготовленное изделие и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его с образцом.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Змейка для определения движения теплого воздуха.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термином «спираль»; приемами «разметка спирали», «вырезание круглой заготовки».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прибор для определения движения теплого воздуха; размечать заготовку на плотной бумаге; рисовать на заготовке спираль, как показано на рисунке; вырезать заготовку; делать отверстие шилом; пропускать через отверстие шпагат и закреплять его узелком.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Изготовляют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изделие по составленному плану под контролем учителя, сверяют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действия с планом.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изделие в действии.</w:t>
            </w:r>
          </w:p>
        </w:tc>
      </w:tr>
      <w:tr w:rsidR="002F250A" w:rsidRPr="004942E2" w:rsidTr="002F250A">
        <w:trPr>
          <w:trHeight w:val="6926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Упаковка для подарков.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игрушки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видами бумаги, понятием «декор», приемом «скручивание».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упаковку для подарков и декоративно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оформлять предметы быта и жилища; подбирать бумагу необходимого размера; скручивать и склеивать основу упаковки; соединять детали изделия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степлером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 по собственному замыслу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понятием «развертка куба», условными обозначениями на чертеже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работу по плану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анализируют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варианты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разверток куба;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читают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чертеж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выполняют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разметку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опорой на чертеж. Изготовляют изделие по плану.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Декоративно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изделие.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Выполняют </w:t>
            </w:r>
            <w:r w:rsidRPr="00AE6D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поделк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из бумаги, фольги, фантиков и др. материалов.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Закрепляют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работу с циркулем. </w:t>
            </w:r>
            <w:r w:rsidRPr="00AE6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Изготавливают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поделку по плану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D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Оформляют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полученное изделие.</w:t>
            </w: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Default="002F250A" w:rsidP="00CC02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Аппликация из ниток.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 понятиями «панно», «композиция»; приемом «засыпание нитками».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декоративное панно из ниток для украшения дома.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Добывают  новые знания в процессе наблюдений, рассуждений и обсуждений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учебника, выполняя пробные поисковые упражнения.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Работают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 с соседом;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подготавливают нитки и инструменты для работы теми приемами, которые показаны на рисунке; выполняют основу для панно из картона; придумывают и рисуют композицию, засыпают элементы изображения мелко нарезанными нитками; дополняю композицию накладными деталями.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Декоративное оформление изделий вышивкой.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 приемами выполнения тамбурного, стебельчатого шва и закрепления двойной нити.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вариант изделия для оформления вышивкой изделия; читать чертеж; размечать ткань для вышивки по выкройке; переносить рисунок на ткань через копировальную бумагу; использовать прием выполнения тамбурного, стебельчатого шва и закрепления двойной нити; придумывать элементы рисунка; выполнять вышивку; оформлять вышивкой изделие.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Создают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изделий по собственному замыслу.</w:t>
            </w:r>
          </w:p>
        </w:tc>
      </w:tr>
      <w:tr w:rsidR="002F250A" w:rsidRPr="00AE6DE7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Палетка.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понятиями «палетка», «схема», «развертка», «выкройка», «чертеж», «эскиз», «линия чертежа».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End"/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Анализируют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с выделением их отличительных признаков, осуществлять синтез как составление целого из их частей (под руководством учителя);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изготавливать изделие по чертежу; размечать рамки и вырезать их макетным ножом; выравнивать края изделия ножницами; расчерчивать пленку на клетки.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паре: распределяют  между собой работу и роли, выполняют свою часть работы и встраивают ее в общее рабочее поле.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Брелок из проволоки.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проволоки; видами проволоки, используемой на уроках (цветная в пластиковой изоляции, тонкая медная); приемами плетения по схеме.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экономно расходовать материалы при разметке; выполнять приемы работы с проволокой (разметку на глаз, разрезание ножницами, плетение).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 по собственному замыслу.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Выполняют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декоративное оформление и отделку изделия.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Контролируют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деятельность по ходу и по результатам выполнения задания, сравнивают результат своей деятельности с эталоном.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Открытка-ландшафт.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понятием «ландшафт», с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приемами безопасного использования макетного ножа, шила.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для уроков по окружающему миру открытку «Этажи леса».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основу открытки из альбомного листа, размечают полоски по эскизу и надрезают их; размечают на полосках линии сгиба; придавливают полоски по линиям сгиба; размечают и вырезают кроны, стволы, ветки деревьев и кустарников; наклеивают кроны на стволы и ветки,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располагают деревья и кустарники по ярусам,  приклеивают детали на основу открытки.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Декоративно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оформляют поляну.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Высказывают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собственную точку зрения.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книг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заменой обложки.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частями книги: книжный блок, корешок, обложка.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Овладевают приемами работы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 картоном: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разметка, разрезание и вырезание ножницами, надрезание канцелярским макетным ножом, прокалывание шилом, разметка по линейке и угольнику, сшивание деталей нитками.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Осознают  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то, что уже усвоено и что еще подлежит усвоению, качество и уровень усвоения.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Высказывают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собственную точку зрения.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ремонтируют  книгу с заменой обложки, оформляют  аппликацией, сушат.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Поздравительные открытки из гофрированного картона.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гофрированного картона.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соединять гофрированные детали с помощью клея; размечать детали открытки по эскизу; вырезать детали; складывать основу открытки пополам; декоративно оформлять открытку; делать отверстие и соединять бумажной лентой этикетку с основой открытки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выполнения работы.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паре: распределяют  между собой работу и роли, выполняют свою часть работы и встраивают ее в общее рабочее поле.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5-26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Игрушки-сувениры из пластмассовых упаковок-капсул.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сувениры из маленьких упаковок-капсул.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Анализируют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приемы работы по рисунку;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рассказывают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свойствах материалов, необходимых для работы.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выполнения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обирают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основу игрушки и самостоятельно ее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оформляю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приклеивают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готовую игрушку к 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подставке,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придумываю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свое декоративное оформление изделия.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Декоративное панно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с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понятиями «планшет», «кант», «декоративное панно».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декоративное панно для школьной выставки и планшет, оклеивать его кантом; определять длину канта по листу картона; складывать полоски пополам, оклеивать полосками лист картона, соблюдая необходимую последовательность в работе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Анализируют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этапы изготовления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носят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дополнения и коррективы в план и способ действия в случае расхождения эталона, реального действия и его продукт,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составляют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композицию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 наклеивают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детали композиции на готовый планшет.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Осознают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то, что уже усвоено и что еще подлежит усвоению, качество и уровень усвоения.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Картонные фигурки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элементами движения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театра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картонные фигурки для театра.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Сравнивают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разных видов картона между собой и с бумагой.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выполнения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обирают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основу игрушки и самостоятельно ее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оформляю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 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придумываю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свое декоративное оформление изделия.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конструктором.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коллективного создания моделей машин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правилами работы с конструктором, названиями деталей конструктора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модели из деталей конструктора с помощью монтажных инструментов; выполнять соединение деталей конструктора разными способами по рисунку; выбирать детали для корпуса, подставки, стрелок часов.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выполнения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обирают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свои изделия и самостоятельно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оформляю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модель в действии,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защищают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свой проект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F250A" w:rsidRPr="004942E2" w:rsidTr="002F250A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 моделирование. Проект коллективного создания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моделей сельскохозяйственной техники.</w:t>
            </w:r>
          </w:p>
        </w:tc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собирать модели из деталей конструктора с помощью монтажных инструментов; выполнять соединение деталей конструктора разными способами по рисунку; выбирать детали для корпуса, подставки.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представляют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схем, моделей, сообщений.</w:t>
            </w:r>
          </w:p>
          <w:p w:rsidR="002F250A" w:rsidRPr="004942E2" w:rsidRDefault="002F250A" w:rsidP="00CC02D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  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алгоритм выполнения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gram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обирают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свои изделия и самостоятельно </w:t>
            </w:r>
            <w:proofErr w:type="spellStart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оформляю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spellEnd"/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250A" w:rsidRPr="004942E2" w:rsidRDefault="002F250A" w:rsidP="00CC02D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Проверяют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модель в действии,</w:t>
            </w:r>
            <w:r w:rsidRPr="004942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защищают</w:t>
            </w:r>
            <w:r w:rsidRPr="004942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свой проект.</w:t>
            </w:r>
          </w:p>
        </w:tc>
      </w:tr>
    </w:tbl>
    <w:p w:rsidR="00776DEE" w:rsidRPr="00DE7791" w:rsidRDefault="00CC02D9" w:rsidP="00776DEE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9027BA">
        <w:rPr>
          <w:rFonts w:ascii="Times New Roman" w:hAnsi="Times New Roman"/>
          <w:b/>
        </w:rPr>
        <w:t xml:space="preserve">  </w:t>
      </w:r>
      <w:r w:rsidR="00776DEE" w:rsidRPr="00DE7791">
        <w:rPr>
          <w:rFonts w:ascii="Times New Roman" w:hAnsi="Times New Roman"/>
          <w:b/>
        </w:rPr>
        <w:lastRenderedPageBreak/>
        <w:t>Материально- техническое обеспечение учебного предмета «Технология»</w:t>
      </w: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7791">
        <w:rPr>
          <w:rFonts w:ascii="Times New Roman" w:hAnsi="Times New Roman"/>
        </w:rPr>
        <w:t>Для характеристики количественных показателей используются следующие обозначения:</w:t>
      </w: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7791">
        <w:rPr>
          <w:rFonts w:ascii="Times New Roman" w:hAnsi="Times New Roman"/>
          <w:b/>
        </w:rPr>
        <w:t>Д</w:t>
      </w:r>
      <w:r w:rsidRPr="00DE7791">
        <w:rPr>
          <w:rFonts w:ascii="Times New Roman" w:hAnsi="Times New Roman"/>
        </w:rPr>
        <w:t xml:space="preserve"> – демонстрационный экземпляр (не менее одного на класс)</w:t>
      </w: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DE7791">
        <w:rPr>
          <w:rFonts w:ascii="Times New Roman" w:hAnsi="Times New Roman"/>
          <w:b/>
        </w:rPr>
        <w:t>К</w:t>
      </w:r>
      <w:proofErr w:type="gramEnd"/>
      <w:r w:rsidRPr="00DE7791">
        <w:rPr>
          <w:rFonts w:ascii="Times New Roman" w:hAnsi="Times New Roman"/>
        </w:rPr>
        <w:t xml:space="preserve"> – полный комплект (на каждого ученика класса)</w:t>
      </w: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E7791">
        <w:rPr>
          <w:rFonts w:ascii="Times New Roman" w:hAnsi="Times New Roman"/>
          <w:b/>
        </w:rPr>
        <w:t>Ф</w:t>
      </w:r>
      <w:r w:rsidRPr="00DE7791">
        <w:rPr>
          <w:rFonts w:ascii="Times New Roman" w:hAnsi="Times New Roman"/>
        </w:rPr>
        <w:t xml:space="preserve"> – комплект для фронтальной работы (не менее одного на двух учеников)</w:t>
      </w: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DE7791">
        <w:rPr>
          <w:rFonts w:ascii="Times New Roman" w:hAnsi="Times New Roman"/>
          <w:b/>
        </w:rPr>
        <w:t>П</w:t>
      </w:r>
      <w:proofErr w:type="gramEnd"/>
      <w:r w:rsidRPr="00DE7791">
        <w:rPr>
          <w:rFonts w:ascii="Times New Roman" w:hAnsi="Times New Roman"/>
        </w:rPr>
        <w:t xml:space="preserve"> – комплект для работы в группах (один на 5-6 учащихся)</w:t>
      </w:r>
    </w:p>
    <w:p w:rsidR="00776DEE" w:rsidRPr="00DE7791" w:rsidRDefault="00776DEE" w:rsidP="00776DEE">
      <w:pPr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3"/>
        <w:gridCol w:w="1559"/>
        <w:gridCol w:w="1985"/>
      </w:tblGrid>
      <w:tr w:rsidR="00776DEE" w:rsidRPr="00DE7791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примечание</w:t>
            </w:r>
          </w:p>
        </w:tc>
      </w:tr>
      <w:tr w:rsidR="00776DEE" w:rsidRPr="00DE7791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DE7791">
              <w:rPr>
                <w:rFonts w:ascii="Times New Roman" w:hAnsi="Times New Roman"/>
                <w:b/>
              </w:rPr>
              <w:t>Библиотечныйфонд</w:t>
            </w:r>
            <w:proofErr w:type="spellEnd"/>
            <w:r w:rsidRPr="00DE7791">
              <w:rPr>
                <w:rFonts w:ascii="Times New Roman" w:hAnsi="Times New Roman"/>
                <w:b/>
              </w:rPr>
              <w:t xml:space="preserve"> (</w:t>
            </w:r>
            <w:proofErr w:type="spellStart"/>
            <w:r w:rsidRPr="00DE7791">
              <w:rPr>
                <w:rFonts w:ascii="Times New Roman" w:hAnsi="Times New Roman"/>
                <w:b/>
              </w:rPr>
              <w:t>книгопечатнаяпродукция</w:t>
            </w:r>
            <w:proofErr w:type="spellEnd"/>
            <w:r w:rsidRPr="00DE7791">
              <w:rPr>
                <w:rFonts w:ascii="Times New Roman" w:hAnsi="Times New Roman"/>
                <w:b/>
              </w:rPr>
              <w:t>)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DE7791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Учебно-методические комплекты   УМК «Перспективная начальная школа»  для 1-4 классов   (программа, учебники, рабочие тетради, дидактические материалы)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Методические пособия  и книги для учителя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 xml:space="preserve">Примерная программа по технологии 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К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76DEE" w:rsidRPr="00DE7791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ab/>
            </w:r>
          </w:p>
          <w:p w:rsidR="00776DEE" w:rsidRPr="00DE7791" w:rsidRDefault="00776DEE" w:rsidP="00387879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 w:rsidRPr="00DE7791">
              <w:rPr>
                <w:rFonts w:ascii="Times New Roman" w:hAnsi="Times New Roman"/>
                <w:b/>
              </w:rPr>
              <w:lastRenderedPageBreak/>
              <w:t>Печатныепособия</w:t>
            </w:r>
            <w:proofErr w:type="spellEnd"/>
          </w:p>
          <w:p w:rsidR="00776DEE" w:rsidRPr="00DE7791" w:rsidRDefault="00776DEE" w:rsidP="00387879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DE7791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lastRenderedPageBreak/>
              <w:t>Таблицы в соответствии с основными разделами программы обучения.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Альбомы демонстративного и раздаточного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Д/</w:t>
            </w:r>
            <w:proofErr w:type="gramStart"/>
            <w:r w:rsidRPr="00DE7791">
              <w:rPr>
                <w:rFonts w:ascii="Times New Roman" w:hAnsi="Times New Roman"/>
                <w:b/>
              </w:rPr>
              <w:t>П</w:t>
            </w:r>
            <w:proofErr w:type="gramEnd"/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76DEE" w:rsidRPr="00DE7791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 xml:space="preserve">                   Компьютерные и информационно-коммуникативные средства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323A85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При наличии необходимых технических условий</w:t>
            </w:r>
          </w:p>
        </w:tc>
      </w:tr>
      <w:tr w:rsidR="00776DEE" w:rsidRPr="00DE7791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Технические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7791">
              <w:rPr>
                <w:rFonts w:ascii="Times New Roman" w:hAnsi="Times New Roman"/>
                <w:b/>
              </w:rPr>
              <w:t>средства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7791">
              <w:rPr>
                <w:rFonts w:ascii="Times New Roman" w:hAnsi="Times New Roman"/>
                <w:b/>
              </w:rPr>
              <w:t>обучения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DE7791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E7791">
              <w:rPr>
                <w:rFonts w:ascii="Times New Roman" w:hAnsi="Times New Roman"/>
              </w:rPr>
              <w:t>Мультимедийные</w:t>
            </w:r>
            <w:proofErr w:type="spellEnd"/>
            <w:r w:rsidRPr="00DE7791">
              <w:rPr>
                <w:rFonts w:ascii="Times New Roman" w:hAnsi="Times New Roman"/>
              </w:rPr>
              <w:t xml:space="preserve"> образовательные ресурсы, соответствующие содержанию обучения, обучающие программы по предмету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по возможности</w:t>
            </w:r>
          </w:p>
        </w:tc>
      </w:tr>
      <w:tr w:rsidR="00776DEE" w:rsidRPr="00DE7791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Экранно-звуковые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7791">
              <w:rPr>
                <w:rFonts w:ascii="Times New Roman" w:hAnsi="Times New Roman"/>
                <w:b/>
              </w:rPr>
              <w:t>пособия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DE7791" w:rsidTr="00387879">
        <w:trPr>
          <w:trHeight w:val="1598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lastRenderedPageBreak/>
              <w:t>Видеофрагменты (труд людей, технологические процессы, народные промыслы)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Слайды соответствующего содержания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DE7791">
              <w:rPr>
                <w:rFonts w:ascii="Times New Roman" w:hAnsi="Times New Roman"/>
              </w:rPr>
              <w:t>Мультимедийные</w:t>
            </w:r>
            <w:proofErr w:type="spellEnd"/>
            <w:r w:rsidRPr="00DE7791">
              <w:rPr>
                <w:rFonts w:ascii="Times New Roman" w:hAnsi="Times New Roman"/>
              </w:rPr>
              <w:t xml:space="preserve"> образовательные ресурсы, соответствующие содержанию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776DEE" w:rsidRPr="00DE7791" w:rsidRDefault="00776DEE" w:rsidP="00387879">
            <w:pPr>
              <w:rPr>
                <w:rFonts w:ascii="Times New Roman" w:hAnsi="Times New Roman"/>
              </w:rPr>
            </w:pPr>
          </w:p>
          <w:p w:rsidR="00776DEE" w:rsidRPr="00DE7791" w:rsidRDefault="00776DEE" w:rsidP="00387879">
            <w:pPr>
              <w:rPr>
                <w:rFonts w:ascii="Times New Roman" w:hAnsi="Times New Roman"/>
              </w:rPr>
            </w:pPr>
          </w:p>
          <w:p w:rsidR="00776DEE" w:rsidRPr="00DE7791" w:rsidRDefault="00776DEE" w:rsidP="00387879">
            <w:pPr>
              <w:rPr>
                <w:rFonts w:ascii="Times New Roman" w:hAnsi="Times New Roman"/>
              </w:rPr>
            </w:pPr>
          </w:p>
          <w:p w:rsidR="00776DEE" w:rsidRPr="00DE7791" w:rsidRDefault="00776DEE" w:rsidP="00387879">
            <w:pPr>
              <w:rPr>
                <w:rFonts w:ascii="Times New Roman" w:hAnsi="Times New Roman"/>
              </w:rPr>
            </w:pPr>
          </w:p>
          <w:p w:rsidR="00776DEE" w:rsidRPr="00DE7791" w:rsidRDefault="00776DEE" w:rsidP="00387879">
            <w:pPr>
              <w:rPr>
                <w:rFonts w:ascii="Times New Roman" w:eastAsia="Calibri" w:hAnsi="Times New Roman"/>
              </w:rPr>
            </w:pPr>
          </w:p>
        </w:tc>
      </w:tr>
      <w:tr w:rsidR="00776DEE" w:rsidRPr="00323A85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 xml:space="preserve">               Учебно-практическое и учебно-лабораторное оборудование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DE7791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Набор инструментов для работы с различными материалами в соответствии с программой обучения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Набор демонстративных материалов, коллекций в соответствии с программой обучения.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Конструкторы.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Объёмные модели геометрических фигур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К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Ф/</w:t>
            </w:r>
            <w:proofErr w:type="gramStart"/>
            <w:r w:rsidRPr="00DE7791">
              <w:rPr>
                <w:rFonts w:ascii="Times New Roman" w:hAnsi="Times New Roman"/>
                <w:b/>
              </w:rPr>
              <w:t>П</w:t>
            </w:r>
            <w:proofErr w:type="gramEnd"/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К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Ф/</w:t>
            </w:r>
            <w:proofErr w:type="gramStart"/>
            <w:r w:rsidRPr="00DE7791">
              <w:rPr>
                <w:rFonts w:ascii="Times New Roman" w:hAnsi="Times New Roman"/>
                <w:b/>
              </w:rPr>
              <w:t>П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776DEE" w:rsidRPr="00DE7791" w:rsidTr="00387879">
        <w:tc>
          <w:tcPr>
            <w:tcW w:w="1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Оборудование класса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776DEE" w:rsidRPr="00323A85" w:rsidTr="00387879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Ученические столы двухместные с комплектом стульев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lastRenderedPageBreak/>
              <w:t>Стол учительский тумбой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Шкафы для хранения учебников, дидактических материалов, пособий.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Настенные доски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Демонстрационная подставка (для образцов изготавливаемых изделий)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t>Подставки для книг, держатели схем и таблиц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lastRenderedPageBreak/>
              <w:t>К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lastRenderedPageBreak/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DE7791"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EE" w:rsidRPr="00DE7791" w:rsidRDefault="00776DEE" w:rsidP="00387879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E7791">
              <w:rPr>
                <w:rFonts w:ascii="Times New Roman" w:hAnsi="Times New Roman"/>
              </w:rPr>
              <w:lastRenderedPageBreak/>
              <w:t xml:space="preserve">В соответствии с санитарно-гигиеническими </w:t>
            </w:r>
            <w:r w:rsidRPr="00DE7791">
              <w:rPr>
                <w:rFonts w:ascii="Times New Roman" w:hAnsi="Times New Roman"/>
              </w:rPr>
              <w:lastRenderedPageBreak/>
              <w:t>нормами</w:t>
            </w:r>
          </w:p>
        </w:tc>
      </w:tr>
    </w:tbl>
    <w:p w:rsidR="00776DEE" w:rsidRPr="00461626" w:rsidRDefault="00776DEE" w:rsidP="00776D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D9300C" w:rsidRDefault="00D9300C">
      <w:pPr>
        <w:rPr>
          <w:sz w:val="24"/>
          <w:szCs w:val="24"/>
        </w:rPr>
      </w:pPr>
    </w:p>
    <w:p w:rsidR="009027BA" w:rsidRDefault="009027BA">
      <w:pPr>
        <w:rPr>
          <w:sz w:val="24"/>
          <w:szCs w:val="24"/>
        </w:rPr>
      </w:pPr>
    </w:p>
    <w:p w:rsidR="009027BA" w:rsidRDefault="009027BA">
      <w:pPr>
        <w:rPr>
          <w:sz w:val="24"/>
          <w:szCs w:val="24"/>
        </w:rPr>
      </w:pPr>
    </w:p>
    <w:p w:rsidR="009027BA" w:rsidRDefault="009027BA">
      <w:pPr>
        <w:rPr>
          <w:sz w:val="24"/>
          <w:szCs w:val="24"/>
        </w:rPr>
      </w:pPr>
    </w:p>
    <w:p w:rsidR="009027BA" w:rsidRDefault="009027B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Default="002F250A">
      <w:pPr>
        <w:rPr>
          <w:sz w:val="24"/>
          <w:szCs w:val="24"/>
        </w:rPr>
      </w:pPr>
    </w:p>
    <w:p w:rsidR="002F250A" w:rsidRPr="00C13297" w:rsidRDefault="002F250A" w:rsidP="002F250A">
      <w:pPr>
        <w:pStyle w:val="3"/>
        <w:jc w:val="left"/>
        <w:rPr>
          <w:sz w:val="24"/>
          <w:szCs w:val="24"/>
        </w:rPr>
      </w:pPr>
      <w:r w:rsidRPr="00C13297">
        <w:rPr>
          <w:sz w:val="24"/>
          <w:szCs w:val="24"/>
        </w:rPr>
        <w:lastRenderedPageBreak/>
        <w:t xml:space="preserve">                                            Календарно- тематическое планирование по предмету «Технология»    3 класс</w:t>
      </w:r>
    </w:p>
    <w:tbl>
      <w:tblPr>
        <w:tblpPr w:leftFromText="180" w:rightFromText="180" w:bottomFromText="200" w:vertAnchor="text" w:horzAnchor="margin" w:tblpXSpec="center" w:tblpY="477"/>
        <w:tblW w:w="14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884"/>
        <w:gridCol w:w="850"/>
        <w:gridCol w:w="1810"/>
        <w:gridCol w:w="4678"/>
        <w:gridCol w:w="2693"/>
        <w:gridCol w:w="2536"/>
      </w:tblGrid>
      <w:tr w:rsidR="002F250A" w:rsidRPr="00C13297" w:rsidTr="00673506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результаты 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C13297" w:rsidRDefault="002F250A" w:rsidP="00673506">
            <w:pPr>
              <w:tabs>
                <w:tab w:val="left" w:pos="63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УУД</w:t>
            </w:r>
          </w:p>
        </w:tc>
      </w:tr>
      <w:tr w:rsidR="002F250A" w:rsidRPr="00C13297" w:rsidTr="00673506">
        <w:trPr>
          <w:trHeight w:val="41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0A" w:rsidRPr="00C13297" w:rsidRDefault="002F250A" w:rsidP="00673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29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C13297" w:rsidRDefault="002F250A" w:rsidP="006735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0A" w:rsidRPr="00C13297" w:rsidRDefault="002F250A" w:rsidP="00673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250A" w:rsidRPr="00C13297" w:rsidRDefault="002F250A" w:rsidP="00673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Лепка птиц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Лепка декоративных пластин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Организовывать    </w:t>
            </w:r>
            <w:r w:rsidRPr="00DB019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свою   деятель</w:t>
            </w:r>
            <w:r w:rsidRPr="00DB019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ность: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подготавливать </w:t>
            </w:r>
            <w:r w:rsidRPr="00DB019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своё рабочее </w:t>
            </w:r>
            <w:r w:rsidRPr="00DB01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место,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  </w:t>
            </w:r>
            <w:r w:rsidRPr="00DB0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 малых   группах,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осуществлять  </w:t>
            </w:r>
            <w:r w:rsidRPr="00DB01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сотрудничество,  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вы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полнять   </w:t>
            </w:r>
            <w:r w:rsidRPr="00DB019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разные   социальные   роли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(уметь </w:t>
            </w:r>
            <w:r w:rsidRPr="00DB019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слушать и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вступать </w:t>
            </w:r>
            <w:r w:rsidRPr="00DB019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в диалог,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в коллективном обсуж</w:t>
            </w:r>
            <w:r w:rsidRPr="00DB019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дении, продуктивно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взаимодейство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вать 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сотрудничать 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со сверстника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  <w:t>ми и взрослыми.</w:t>
            </w:r>
            <w:proofErr w:type="gramEnd"/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color w:val="000000"/>
                <w:spacing w:val="6"/>
                <w:sz w:val="24"/>
                <w:szCs w:val="24"/>
              </w:rPr>
              <w:t>Сравнивают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глину и пластилин по основным свойствам: цвет, пластичность, способность впитывать влагу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принимать </w:t>
            </w:r>
            <w:r w:rsidRPr="00DB0199">
              <w:rPr>
                <w:rFonts w:ascii="Times New Roman" w:hAnsi="Times New Roman" w:cs="Times New Roman"/>
                <w:iCs/>
                <w:sz w:val="24"/>
                <w:szCs w:val="24"/>
              </w:rPr>
              <w:t>другие мнения и высказывания, уважительно относиться к ним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пытаться её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 приводя аргументы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Мера для измерения углов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конструкторско-технологические и декоративно-художественные особенности предлагаемых изделий,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искать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наиболее целесообразные способы решения задач прикладного характера в зависимости от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цели и конкретных условий работы.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 деятельности: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изделие в действии,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корректировать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 его конструкцию и технологию изготовления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 оценивать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зрения собственных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ощущений (явлении, события), соотносить их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общепринятыми нормами и ценностями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Коммуникативные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 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пытаться её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 приводя аргументы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Подставка для письменных принадлежностей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картона; понятиями «развертка», «рицовка».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Проводят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свойствами картона.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Рассматривают и анализируют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образец.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развертку коробки и изготавливают ее, вырезают размеченную развертку, делают рицовку, склеивают коробку; декоративно оформляют  изделие.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Научатся, опираясь на освоенные изобразительные и конструкторско-технологические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знания и умения,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Коробка со съёмной крышкой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Организовывать    </w:t>
            </w:r>
            <w:r w:rsidRPr="00DB019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свою   деятель</w:t>
            </w:r>
            <w:r w:rsidRPr="00DB019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ность: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подготавливать </w:t>
            </w:r>
            <w:r w:rsidRPr="00DB0199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своё рабочее </w:t>
            </w:r>
            <w:r w:rsidRPr="00DB01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место, рационально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размещать </w:t>
            </w:r>
            <w:r w:rsidRPr="00DB01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материалы   и   инструменты,  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соблюдать </w:t>
            </w:r>
            <w:r w:rsidRPr="00DB019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приёмы безопасного и рационального </w:t>
            </w:r>
            <w:r w:rsidRPr="00DB0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труда,  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работать   </w:t>
            </w:r>
            <w:r w:rsidRPr="00DB01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  малых   группах,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осуществлять  </w:t>
            </w:r>
            <w:r w:rsidRPr="00DB01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сотрудничество,  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вы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полнять   </w:t>
            </w:r>
            <w:r w:rsidRPr="00DB0199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разные   социальные   роли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lastRenderedPageBreak/>
              <w:t xml:space="preserve">(уметь </w:t>
            </w:r>
            <w:r w:rsidRPr="00DB019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слушать и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вступать </w:t>
            </w:r>
            <w:r w:rsidRPr="00DB0199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в диалог,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в коллективном обсуж</w:t>
            </w:r>
            <w:r w:rsidRPr="00DB0199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дении, продуктивно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взаимодейство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вать 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сотрудничать 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со сверстника</w:t>
            </w:r>
            <w:r w:rsidRPr="00DB019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softHyphen/>
              <w:t>ми и взрослыми).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-Научатся  оценивать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зрения собственных ощущений (явлении, события), соотносить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общепринятыми нормами и ценностями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Регулятивные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неизвестное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Куклы для пальчикового театра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 (наблюдать, сравни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материалы: их виды, физические свойства (цвет, фактура, форма и др.), технологические свойства - способы обработки материалов (разметка, выделение    деталей,  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формообразоване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сборка,    отделка),     конструктивные особенности используемых инструментов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(ножницы,   канцелярский 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нож)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чертёжных инструментов (линейка,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угольник,  циркуль),  приёмы  работы с приспособлениями (шаблон, трафа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рет,   лекало, выкройка    и др.) и инструментами. </w:t>
            </w:r>
            <w:proofErr w:type="gramEnd"/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Научатся описывать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искусства, изделий декоративно-прикладного характера, уважительно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относиться к результатам труда мастеров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Коммуникативные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пытаться её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 приводя аргументы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Коллаж «Семейные портреты»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термином «коллаж».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Сравнивают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шерстяную и шелковую ткани, которые применяются для коллажа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основным свойствам (цвет, толщина, мягкость, прочность).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предполагают, какая дополнительная информация будет нужна 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изучения незнакомого материала.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Выполняют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коллаж из текстильных материалов, используя для </w:t>
            </w:r>
            <w:proofErr w:type="gramStart"/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отделки</w:t>
            </w:r>
            <w:proofErr w:type="gramEnd"/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проволоку, пуговицы, бисер.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Анализируют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изготовленное изделие и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его с образцом.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 оценивать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зрения собственных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ощущений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Коммуникативные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свою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 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пытаться её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 приводя аргументы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 из ниток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 (наблюдать, сравни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материалы: их виды, физические свойства (цвет, фактура, форма и др.), технологические свойства - способы обработки материалов (разметка, выделение    деталей,  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формообразоване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сборка,    отделка),     конструктивные особенности используемых инструментов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(ножницы,   канцелярский 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нож)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чертёжных инструментов (линейка,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угольник,  циркуль),  приёмы  работы с приспособлениями (шаблон, трафа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рет,   лекало, выкройка    и др.) и инструментами. </w:t>
            </w:r>
            <w:proofErr w:type="gramEnd"/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предложенного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замысла.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Поздравительные открытки из гофрированного картона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конструкторско-технологические и декоративно-художественные особенности предлагаемых изделий,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искать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наиболее целесообразные способы решения задач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прикладного характера в зависимости от цели и конкретных условий работы.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 деятельности: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изделие в действии,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корректировать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 его конструкцию и технологию изготовления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Научатся, опираясь на освоенные изобразительные и конструкторско-технологические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 и умения,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Регулятивные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- уметь с помощью учителя анализировать предложенное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задание, отделять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известное и неизвестное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Прибор, демонстрирующий циркуляцию воздуха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Исследовать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конструкторско-технологические и декоративно-художественные особенности предлагаемых изделий,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искать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работы.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Оценивать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результат деятельности: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проверять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изделие в действии,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корректировать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при необходимости его конструкцию и технологию изготовления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 оценивать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(поступки)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, отмечать конкретные поступки, которые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можно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характеризовать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как хорошие или плохие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 (наблюдать, сравни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материалы: их виды, физические свойства (цвет, фактура, форма и др.), технологические свойства - способы обработки материалов (разметка, выделение    деталей,  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формообразоване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сборка,    отделка),     конструктивные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используемых инструментов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(ножницы,   канцелярский 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нож)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чертёжных инструментов (линейка,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угольник,  циркуль),  приёмы  работы с приспособлениями (шаблон, трафа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рет,   лекало, выкройка    и др.) и инструментами. </w:t>
            </w:r>
            <w:proofErr w:type="gramEnd"/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 описывать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искусства, изделий декоративно-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характера, уважительно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относиться к результатам труда мастеров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обсуждений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Новогодние игрушки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Украшения из фольги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декоративно-художественные особенности  предлагае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мых изделий,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неизвестное,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ционный,  практический  поиск и от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крытие нового знания и умения; анализировать   и    читать    графические изображения   (рисунки,   простейшие чертежи и эскизы, схемы). 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Создавать  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мысленный      образ конструкции  с учётом  поставленной конструкторско-технологической зада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чи или с целью передачи определен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художественно-эстетической информации;  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мысленный образ в материале с опорой (при необходимости) на графические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облюдая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и рационального труда.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замысла, поставленной задачи;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наиболее эффективные спо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решения конструкторско-технологических и декоративно-художест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задач в зависимости от конк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ретных условий.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самоконтроль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</w:p>
          <w:p w:rsidR="002F250A" w:rsidRPr="00DB0199" w:rsidRDefault="002F250A" w:rsidP="006735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то новое, что открыто и усвоено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Научатся, опираясь на освоенные изобразительные и конструкторско-технологические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знания и умения,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предложенного или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Упаковка для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подарков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Знакомятся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видами бумаги, понятием «декор», приемом «скручивание».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Самостоятельно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предполагают, какая дополнительная информация будет нужна для изучения незнакомого материала.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изготавливать упаковку для подарков и декоративно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оформлять предметы быта и жилища; подбирать бумагу необходимого размера; скручивать и склеивать основу упаковки; соединять детали изделия </w:t>
            </w:r>
            <w:proofErr w:type="spellStart"/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степлером</w:t>
            </w:r>
            <w:proofErr w:type="spellEnd"/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F250A" w:rsidRPr="00DB0199" w:rsidRDefault="002F250A" w:rsidP="0067350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Создают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изделия  по собственному замыслу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 описывать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свои чувства и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ощущения от созерцаемых произведений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искусства, изделий декоративно-прикладного характера, уважительно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относиться к результатам труда мастеров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18-19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Открытка-ландшафт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Исследовать (наблюдать, сравни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вать, сопоставлять)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доступные материалы: их виды, физические свойства (цвет, фактура, форма и др.), технологические свойства - способы обработки материалов (разметка, выделение    деталей,  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формообразоване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сборка,    отделка),     конструктивные особенности используемых инструментов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(ножницы,   канцелярский 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нож)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чертёжных инструментов (линейка,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угольник,  циркуль),  приёмы  работы с приспособлениями (шаблон, трафа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рет,   лекало, выкройка    и др.) и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инструментами. </w:t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 оценивать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(поступки)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, отмечать конкретные поступки, которые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можно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характеризовать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как хорошие или плохие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известное и неизвестное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Картонные фигурки с элементами движения для театра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декоративно-художественные особенности  предлагае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мых изделий,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неизвестное,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ционный,  практический  поиск и от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крытие нового знания и умения; анализировать   и    читать    графические изображения   (рисунки,   простейшие чертежи и эскизы, схемы). 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Создавать  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мысленный      образ конструкции  с учётом  поставленной конструкторско-технологической зада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чи или с целью передачи определен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художественно-эстетической информации;  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мысленный образ в материале с опорой (при необходимости) на графические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облюдая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и рационального труда.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замысла, поставленной задачи;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наиболее эффективные спо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собы решения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конструкторско-технологических и декоративно-художест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задач в зависимости от конк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ретных условий.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proofErr w:type="spellStart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самоконтроль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то новое, что открыто и усвоено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 оценивать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жизненные ситуации (поступки, явлении, события) с точки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зрения собственных ощущений (явлении, события), соотносить их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общепринятыми нормами и ценностями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Палетка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понятиями «палетка», «схема», «развертка», «выкройка», «чертеж», «эскиз», «линия чертежа».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gramEnd"/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Анализируют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образцы с выделением их отличительных признаков, осуществлять синтез как составление целого из их частей (под руководством учителя);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изготавливать изделие по чертежу; размечать рамки и вырезать их макетным ножом; выравнивать края 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изделия ножницами; расчерчивать пленку на клетки.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Работают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паре: распределяют  между собой работу и роли, выполняют свою часть работы и встраивают ее в общее рабочее поле.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принимать </w:t>
            </w:r>
            <w:r w:rsidRPr="00DB0199">
              <w:rPr>
                <w:rFonts w:ascii="Times New Roman" w:hAnsi="Times New Roman" w:cs="Times New Roman"/>
                <w:iCs/>
                <w:sz w:val="24"/>
                <w:szCs w:val="24"/>
              </w:rPr>
              <w:t>другие мнения и высказывания, уважительно относиться к ним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неизвестное</w:t>
            </w: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Брелок из проволоки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проволоки; видами проволоки, используемой на уроках (цветная в пластиковой изоляции, тонкая медная); приемами плетения по схеме.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экономно расходовать материалы при разметке; выполнять приемы работы с проволокой (разметку на глаз, разрезание ножницами, плетение).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Создают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изделие по собственному замыслу.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Выполняют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декоративное оформление и отделку изделия.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Контролируют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деятельность по ходу и по результатам выполнения задания, сравнивают результат своей деятельности с эталоном.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предложенного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Регулятивные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уметь с помощью учителя анализировать предложенное задание, отделять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известное и неизвестное</w:t>
            </w: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Декоративное оформление изделий вышивкой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Анализировать 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конструкторско-технологические и декоративно-художественные особенности  предлагае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мых изделий,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выделять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известное и неизвестное,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ционный,  практический  поиск и от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крытие нового знания и умения; анализировать   и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читать    графические изображения   (рисунки,   простейшие чертежи и эскизы, схемы). 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Создавать  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мысленный      образ конструкции  с учётом  поставленной конструкторско-технологической зада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чи или с целью передачи определен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художественно-эстетической информации;  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мысленный образ в материале с опорой (при необходимости) на графические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изобра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жения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облюдая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безопасного и рационального труда.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практических действий для реализа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ции замысла, поставленной задачи;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отбирать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наиболее эффективные спо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решения конструкторско-технологических и декоративно-художест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венных задач в зависимости от конк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ретных условий.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зации несложных проектов: принятие идеи, поиск и отбор необходимой информации, создание и практическая реализация окончательного образа объекта,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своего места в общей деятельности.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proofErr w:type="spellStart"/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самоконтроль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то новое, что открыто и усвоено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Научатся описывать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свои чувства и ощущения от созерцаемых произведений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искусства, изделий декоративно-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прикладного характера, уважительно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относиться к результатам труда мастеров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Коммуникативные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высказывать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пытаться её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 приводя аргументы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Ремонт книг с заменой обложки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Знакомятся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 свойствами гофрированного картона.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Учатся 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соединять гофрированные детали с помощью клея; размечать детали открытки по эскизу; вырезать детали; складывать основу открытки пополам; декоративно оформлять открытку; делать отверстие и соединять бумажной лентой этикетку с основой открытки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Объясняют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выполнения работы.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  делают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выводы,</w:t>
            </w:r>
          </w:p>
          <w:p w:rsidR="002F250A" w:rsidRPr="00DB0199" w:rsidRDefault="002F250A" w:rsidP="00673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перерабатывают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</w:t>
            </w: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преобразовывают, представляют 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 на основе схем, моделей, сообщений.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1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Работают </w:t>
            </w:r>
            <w:r w:rsidRPr="00DB0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паре: распределяют  между собой работу и роли, выполняют свою часть работы и встраивают ее в общее рабочее поле.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Игрушки-сувениры из пластмассовых упаковок-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капсул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Участвовать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зации несложных проектов: принятие идеи,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самоконтроль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корректировку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хода работы и конеч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результата.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Обобщать (осознавать, структу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то новое, что открыто и усвоено на уроке.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 </w:t>
            </w:r>
            <w:proofErr w:type="spellStart"/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жизненные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(поступки, явлении, события) с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зрения собственных ощущений (явлении, события), соотносить их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общепринятыми нормами и ценностями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Приёмы работы с деталями конструктора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несложные изделия с разными  конструктивными особен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ностями (в пределах изученного).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Конструировать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объекты с учётом технических и декоративно-художест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венных условий: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конструкции,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 материалы  и  инструменты,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читать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простейшую техническую документацию 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выполнять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по ней работу.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предложенного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 УУД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в диалоге с учителем учиться вырабатывать критерии оценки и определять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степень успешности выполнения своей работы и работы других детей</w:t>
            </w: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Тележка-платформа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практических действий для реализации замысла, поставленной задачи;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эффективные способы решения конструкторско-технологических и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декоративно-художественных задач в зависимости от конкретных условий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окончательного образа объекта, определение своего места в общей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 оценивать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(поступки)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предложенных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, отмечать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конкретные поступки, которые </w:t>
            </w:r>
            <w:r w:rsidRPr="00DB0199">
              <w:rPr>
                <w:rFonts w:ascii="Times New Roman" w:hAnsi="Times New Roman" w:cs="Times New Roman"/>
                <w:bCs/>
                <w:sz w:val="24"/>
                <w:szCs w:val="24"/>
              </w:rPr>
              <w:t>можно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характеризовать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как хорошие или плохие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Коммуникативные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- донести свою позицию до других: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высказывать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пытаться её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, приводя аргументы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конструкторомПроект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«Парк машин»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самоконтроль и корректировку хода работы и конечного результата.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Обобщать    (структурировать   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формулировать)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то  новое,  что открыто и усвоено на уроке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делать выбор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реализации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предложенного</w:t>
            </w:r>
            <w:proofErr w:type="gram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собственного замысла.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Познавательные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добывать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новые знания в процессе наблюдений, рассуждений и 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обсуждений материалов учебника, выполнения пробных поисковых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</w:p>
        </w:tc>
      </w:tr>
      <w:tr w:rsidR="002F250A" w:rsidRPr="00DB0199" w:rsidTr="006735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 </w:t>
            </w:r>
            <w:proofErr w:type="spell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моделированиеПроект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«Сельскохозяй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ственная техника»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Конкурс проектов.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Планировать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практических действий для реализации замысла, поставленной задачи; 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отби</w:t>
            </w: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рать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эффективные способы решения конструкторско-технологических и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декоративно-художественных задач в зависимости от конкретных условий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в совместной творчес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кой деятельности при выполнении учебных практических работ и реали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 несложных проектов: принятие идеи, поиск и отбор необходимой ин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формации, создание и практическая реализация окончательного образа объекта, определение своего места в общей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Научатся  </w:t>
            </w:r>
            <w:proofErr w:type="spellStart"/>
            <w:r w:rsidRPr="00DB0199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жизненные</w:t>
            </w:r>
            <w:proofErr w:type="spellEnd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(поступки, явлении, события) с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точки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зрения собственных ощущений (явлении, события), соотносить их </w:t>
            </w:r>
            <w:proofErr w:type="gramStart"/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общепринятыми нормами и ценностями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019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Регулятивные УУД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 xml:space="preserve">- уметь с помощью учителя анализировать </w:t>
            </w:r>
            <w:r w:rsidRPr="00DB01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предложенное задание, отделять</w:t>
            </w:r>
          </w:p>
          <w:p w:rsidR="002F250A" w:rsidRPr="00DB0199" w:rsidRDefault="002F250A" w:rsidP="00673506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199">
              <w:rPr>
                <w:rFonts w:ascii="Times New Roman" w:hAnsi="Times New Roman" w:cs="Times New Roman"/>
                <w:sz w:val="24"/>
                <w:szCs w:val="24"/>
              </w:rPr>
              <w:t>известное и неизвестное</w:t>
            </w:r>
          </w:p>
          <w:p w:rsidR="002F250A" w:rsidRPr="00DB0199" w:rsidRDefault="002F250A" w:rsidP="00673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50A" w:rsidRPr="00DB0199" w:rsidRDefault="002F250A" w:rsidP="002F250A">
      <w:pPr>
        <w:rPr>
          <w:rFonts w:ascii="Times New Roman" w:hAnsi="Times New Roman" w:cs="Times New Roman"/>
          <w:sz w:val="24"/>
          <w:szCs w:val="24"/>
        </w:rPr>
      </w:pPr>
    </w:p>
    <w:p w:rsidR="002F250A" w:rsidRPr="00776DEE" w:rsidRDefault="002F250A">
      <w:pPr>
        <w:rPr>
          <w:sz w:val="24"/>
          <w:szCs w:val="24"/>
        </w:rPr>
      </w:pPr>
    </w:p>
    <w:sectPr w:rsidR="002F250A" w:rsidRPr="00776DEE" w:rsidSect="00902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7327E"/>
    <w:multiLevelType w:val="hybridMultilevel"/>
    <w:tmpl w:val="7DD034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371AD"/>
    <w:multiLevelType w:val="hybridMultilevel"/>
    <w:tmpl w:val="6A4694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6DEE"/>
    <w:rsid w:val="002F250A"/>
    <w:rsid w:val="0038773E"/>
    <w:rsid w:val="00483CFD"/>
    <w:rsid w:val="00642954"/>
    <w:rsid w:val="00654CBA"/>
    <w:rsid w:val="00776DEE"/>
    <w:rsid w:val="009027BA"/>
    <w:rsid w:val="00A4664D"/>
    <w:rsid w:val="00CC02D9"/>
    <w:rsid w:val="00D9300C"/>
    <w:rsid w:val="00EA02D0"/>
    <w:rsid w:val="00FB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EE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3">
    <w:name w:val="Заголовок 3+"/>
    <w:basedOn w:val="a"/>
    <w:rsid w:val="00776DE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Normal (Web)"/>
    <w:basedOn w:val="a"/>
    <w:uiPriority w:val="99"/>
    <w:rsid w:val="007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76D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rsid w:val="0077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37</Pages>
  <Words>8706</Words>
  <Characters>49627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6</cp:revision>
  <dcterms:created xsi:type="dcterms:W3CDTF">2015-11-11T01:42:00Z</dcterms:created>
  <dcterms:modified xsi:type="dcterms:W3CDTF">2015-12-21T18:32:00Z</dcterms:modified>
</cp:coreProperties>
</file>