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4D6C29" w:rsidRPr="009363AE" w:rsidRDefault="003D1CF6" w:rsidP="009363AE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>Филиал МАОУ Тоболовская СО</w:t>
      </w:r>
      <w:proofErr w:type="gramStart"/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>Ш-</w:t>
      </w:r>
      <w:proofErr w:type="gramEnd"/>
      <w:r w:rsidR="00175829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>С</w:t>
      </w:r>
      <w:r w:rsidR="00175829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>(К) ОУ «Карасульская специальная (коррекционная) школа-интернат»</w:t>
      </w:r>
    </w:p>
    <w:p w:rsidR="00DB0C13" w:rsidRPr="009363AE" w:rsidRDefault="00DB0C13" w:rsidP="009363AE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:rsidR="004023E3" w:rsidRDefault="004023E3" w:rsidP="009363AE">
      <w:pPr>
        <w:spacing w:after="0"/>
        <w:jc w:val="center"/>
        <w:rPr>
          <w:rFonts w:ascii="Mistral" w:hAnsi="Mistral"/>
          <w:b/>
          <w:sz w:val="28"/>
          <w:szCs w:val="28"/>
        </w:rPr>
      </w:pPr>
    </w:p>
    <w:p w:rsidR="004023E3" w:rsidRPr="004023E3" w:rsidRDefault="004023E3" w:rsidP="009363AE">
      <w:pPr>
        <w:spacing w:after="0"/>
        <w:jc w:val="center"/>
        <w:rPr>
          <w:rFonts w:ascii="Mistral" w:hAnsi="Mistral"/>
          <w:b/>
          <w:sz w:val="28"/>
          <w:szCs w:val="28"/>
        </w:rPr>
      </w:pPr>
    </w:p>
    <w:p w:rsidR="009363AE" w:rsidRPr="003D1CF6" w:rsidRDefault="003D1CF6" w:rsidP="009363AE">
      <w:pPr>
        <w:spacing w:after="0"/>
        <w:jc w:val="center"/>
        <w:rPr>
          <w:rFonts w:ascii="Mistral" w:hAnsi="Mistral" w:cs="Times New Roman"/>
          <w:color w:val="FF0000"/>
          <w:sz w:val="52"/>
          <w:szCs w:val="52"/>
        </w:rPr>
      </w:pPr>
      <w:r w:rsidRPr="003D1CF6">
        <w:rPr>
          <w:rFonts w:ascii="Mistral" w:hAnsi="Mistral" w:cs="Times New Roman"/>
          <w:color w:val="FF0000"/>
          <w:sz w:val="52"/>
          <w:szCs w:val="52"/>
        </w:rPr>
        <w:t>«</w:t>
      </w:r>
      <w:r w:rsidR="004023E3" w:rsidRPr="003D1CF6">
        <w:rPr>
          <w:rFonts w:ascii="Mistral" w:hAnsi="Mistral" w:cs="Times New Roman"/>
          <w:color w:val="FF0000"/>
          <w:sz w:val="52"/>
          <w:szCs w:val="52"/>
        </w:rPr>
        <w:t xml:space="preserve">ВОСПИТАНИЕ </w:t>
      </w:r>
      <w:r w:rsidRPr="003D1CF6">
        <w:rPr>
          <w:rFonts w:ascii="Mistral" w:hAnsi="Mistral" w:cs="Times New Roman"/>
          <w:color w:val="FF0000"/>
          <w:sz w:val="52"/>
          <w:szCs w:val="52"/>
        </w:rPr>
        <w:t>ГРАЖДАНИНА</w:t>
      </w:r>
      <w:r w:rsidR="004023E3" w:rsidRPr="003D1CF6">
        <w:rPr>
          <w:rFonts w:ascii="Mistral" w:hAnsi="Mistral" w:cs="Times New Roman"/>
          <w:color w:val="FF0000"/>
          <w:sz w:val="52"/>
          <w:szCs w:val="52"/>
        </w:rPr>
        <w:t xml:space="preserve"> В СЕМЬЕ</w:t>
      </w:r>
      <w:r w:rsidRPr="003D1CF6">
        <w:rPr>
          <w:rFonts w:ascii="Mistral" w:hAnsi="Mistral" w:cs="Times New Roman"/>
          <w:color w:val="FF0000"/>
          <w:sz w:val="52"/>
          <w:szCs w:val="52"/>
        </w:rPr>
        <w:t>»</w:t>
      </w:r>
    </w:p>
    <w:p w:rsidR="009363AE" w:rsidRDefault="009363AE" w:rsidP="009363AE">
      <w:pPr>
        <w:spacing w:after="0"/>
        <w:jc w:val="center"/>
        <w:rPr>
          <w:rFonts w:ascii="Mistral" w:hAnsi="Mistral" w:cs="Times New Roman"/>
          <w:color w:val="FF0000"/>
          <w:sz w:val="56"/>
          <w:szCs w:val="56"/>
        </w:rPr>
      </w:pPr>
    </w:p>
    <w:p w:rsidR="009363AE" w:rsidRDefault="00175829" w:rsidP="004D6C29">
      <w:pPr>
        <w:spacing w:after="0"/>
        <w:rPr>
          <w:rFonts w:ascii="Mistral" w:hAnsi="Mistral" w:cs="Times New Roman"/>
          <w:color w:val="FF0000"/>
          <w:sz w:val="56"/>
          <w:szCs w:val="56"/>
        </w:rPr>
      </w:pPr>
      <w:r>
        <w:rPr>
          <w:rFonts w:ascii="Mistral" w:hAnsi="Mistral" w:cs="Times New Roman"/>
          <w:noProof/>
          <w:color w:val="FF0000"/>
          <w:sz w:val="56"/>
          <w:szCs w:val="5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1905</wp:posOffset>
            </wp:positionV>
            <wp:extent cx="3048000" cy="2009775"/>
            <wp:effectExtent l="171450" t="152400" r="152400" b="104775"/>
            <wp:wrapNone/>
            <wp:docPr id="4" name="Рисунок 1" descr="C:\Users\User\Desktop\1000x660_0xd42ee42d_105974633114358387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000x660_0xd42ee42d_1059746331143583872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097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DB0C13" w:rsidRDefault="00DB0C13" w:rsidP="004D6C29">
      <w:pPr>
        <w:spacing w:after="0"/>
        <w:rPr>
          <w:sz w:val="28"/>
          <w:szCs w:val="28"/>
        </w:rPr>
      </w:pPr>
    </w:p>
    <w:p w:rsidR="003D1CF6" w:rsidRDefault="003D1CF6" w:rsidP="009363AE">
      <w:pPr>
        <w:pStyle w:val="a3"/>
        <w:spacing w:before="180" w:beforeAutospacing="0" w:after="180" w:afterAutospacing="0"/>
        <w:jc w:val="right"/>
        <w:rPr>
          <w:rFonts w:eastAsiaTheme="minorHAnsi"/>
          <w:b/>
          <w:i/>
          <w:color w:val="0070C0"/>
          <w:lang w:eastAsia="en-US"/>
        </w:rPr>
      </w:pPr>
    </w:p>
    <w:p w:rsidR="003D1CF6" w:rsidRDefault="003D1CF6" w:rsidP="009363AE">
      <w:pPr>
        <w:pStyle w:val="a3"/>
        <w:spacing w:before="180" w:beforeAutospacing="0" w:after="180" w:afterAutospacing="0"/>
        <w:jc w:val="right"/>
        <w:rPr>
          <w:rFonts w:eastAsiaTheme="minorHAnsi"/>
          <w:b/>
          <w:i/>
          <w:color w:val="0070C0"/>
          <w:lang w:eastAsia="en-US"/>
        </w:rPr>
      </w:pPr>
    </w:p>
    <w:p w:rsidR="00175829" w:rsidRDefault="00175829" w:rsidP="009363AE">
      <w:pPr>
        <w:pStyle w:val="a3"/>
        <w:spacing w:before="180" w:beforeAutospacing="0" w:after="180" w:afterAutospacing="0"/>
        <w:jc w:val="right"/>
        <w:rPr>
          <w:rFonts w:eastAsiaTheme="minorHAnsi"/>
          <w:b/>
          <w:i/>
          <w:color w:val="0070C0"/>
          <w:lang w:eastAsia="en-US"/>
        </w:rPr>
      </w:pPr>
    </w:p>
    <w:p w:rsidR="00175829" w:rsidRDefault="00175829" w:rsidP="009363AE">
      <w:pPr>
        <w:pStyle w:val="a3"/>
        <w:spacing w:before="180" w:beforeAutospacing="0" w:after="180" w:afterAutospacing="0"/>
        <w:jc w:val="right"/>
        <w:rPr>
          <w:rFonts w:eastAsiaTheme="minorHAnsi"/>
          <w:b/>
          <w:i/>
          <w:color w:val="0070C0"/>
          <w:lang w:eastAsia="en-US"/>
        </w:rPr>
      </w:pPr>
    </w:p>
    <w:p w:rsidR="00175829" w:rsidRDefault="00175829" w:rsidP="009363AE">
      <w:pPr>
        <w:pStyle w:val="a3"/>
        <w:spacing w:before="180" w:beforeAutospacing="0" w:after="180" w:afterAutospacing="0"/>
        <w:jc w:val="right"/>
        <w:rPr>
          <w:rFonts w:eastAsiaTheme="minorHAnsi"/>
          <w:b/>
          <w:i/>
          <w:color w:val="0070C0"/>
          <w:lang w:eastAsia="en-US"/>
        </w:rPr>
      </w:pPr>
    </w:p>
    <w:p w:rsidR="00175829" w:rsidRDefault="00175829" w:rsidP="009363AE">
      <w:pPr>
        <w:pStyle w:val="a3"/>
        <w:spacing w:before="180" w:beforeAutospacing="0" w:after="180" w:afterAutospacing="0"/>
        <w:jc w:val="right"/>
        <w:rPr>
          <w:rFonts w:eastAsiaTheme="minorHAnsi"/>
          <w:b/>
          <w:i/>
          <w:color w:val="0070C0"/>
          <w:lang w:eastAsia="en-US"/>
        </w:rPr>
      </w:pPr>
    </w:p>
    <w:p w:rsidR="00175829" w:rsidRDefault="00175829" w:rsidP="009363AE">
      <w:pPr>
        <w:pStyle w:val="a3"/>
        <w:spacing w:before="180" w:beforeAutospacing="0" w:after="180" w:afterAutospacing="0"/>
        <w:jc w:val="right"/>
        <w:rPr>
          <w:rFonts w:eastAsiaTheme="minorHAnsi"/>
          <w:b/>
          <w:i/>
          <w:color w:val="0070C0"/>
          <w:lang w:eastAsia="en-US"/>
        </w:rPr>
      </w:pPr>
    </w:p>
    <w:p w:rsidR="00744023" w:rsidRPr="009363AE" w:rsidRDefault="009363AE" w:rsidP="009363AE">
      <w:pPr>
        <w:pStyle w:val="a3"/>
        <w:spacing w:before="180" w:beforeAutospacing="0" w:after="180" w:afterAutospacing="0"/>
        <w:jc w:val="right"/>
        <w:rPr>
          <w:rFonts w:eastAsiaTheme="minorHAnsi"/>
          <w:b/>
          <w:i/>
          <w:color w:val="0070C0"/>
          <w:lang w:eastAsia="en-US"/>
        </w:rPr>
      </w:pPr>
      <w:r>
        <w:rPr>
          <w:rFonts w:eastAsiaTheme="minorHAnsi"/>
          <w:b/>
          <w:i/>
          <w:color w:val="0070C0"/>
          <w:lang w:eastAsia="en-US"/>
        </w:rPr>
        <w:t xml:space="preserve">ПОДГОТОВИЛА </w:t>
      </w:r>
      <w:r w:rsidR="003D1CF6">
        <w:rPr>
          <w:rFonts w:eastAsiaTheme="minorHAnsi"/>
          <w:b/>
          <w:i/>
          <w:color w:val="0070C0"/>
          <w:lang w:eastAsia="en-US"/>
        </w:rPr>
        <w:t>СОЦИАЛЬНЫЙ ПЕДАГОГ: Ю.А.ХАРИТОНОВА</w:t>
      </w:r>
    </w:p>
    <w:p w:rsidR="00175829" w:rsidRDefault="00175829" w:rsidP="00175829">
      <w:pPr>
        <w:pStyle w:val="a3"/>
        <w:spacing w:before="180" w:beforeAutospacing="0" w:after="180" w:afterAutospacing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175829" w:rsidRDefault="00175829" w:rsidP="00175829">
      <w:pPr>
        <w:pStyle w:val="a3"/>
        <w:spacing w:before="180" w:beforeAutospacing="0" w:after="180" w:afterAutospacing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744023" w:rsidRPr="00175829" w:rsidRDefault="00175829" w:rsidP="00175829">
      <w:pPr>
        <w:pStyle w:val="a3"/>
        <w:spacing w:before="180" w:beforeAutospacing="0" w:after="18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175829">
        <w:rPr>
          <w:rFonts w:eastAsiaTheme="minorHAnsi"/>
          <w:b/>
          <w:sz w:val="28"/>
          <w:szCs w:val="28"/>
          <w:lang w:eastAsia="en-US"/>
        </w:rPr>
        <w:t>п. Октябрьский, 2018г.</w:t>
      </w:r>
    </w:p>
    <w:p w:rsidR="002448C9" w:rsidRPr="004E50B1" w:rsidRDefault="002448C9" w:rsidP="004E50B1">
      <w:pPr>
        <w:pStyle w:val="a7"/>
        <w:jc w:val="both"/>
        <w:rPr>
          <w:sz w:val="22"/>
          <w:szCs w:val="22"/>
        </w:rPr>
      </w:pPr>
      <w:r w:rsidRPr="004E50B1">
        <w:rPr>
          <w:sz w:val="22"/>
          <w:szCs w:val="22"/>
        </w:rPr>
        <w:lastRenderedPageBreak/>
        <w:t>Занимаясь воспитанием детей, нас порой мучают сомнения: не слишком ли мы строги, а может, наоборот, чересчур мягки и позволяем садиться себе на шею. Вот бы кто-нибудь объективно посмотрел со стороны. Наш тест выступит в роли независимого эксперта.</w:t>
      </w:r>
    </w:p>
    <w:p w:rsidR="002448C9" w:rsidRPr="004E50B1" w:rsidRDefault="002448C9" w:rsidP="004E50B1">
      <w:pPr>
        <w:pStyle w:val="a7"/>
        <w:jc w:val="center"/>
        <w:rPr>
          <w:b/>
          <w:color w:val="FF0000"/>
          <w:sz w:val="22"/>
          <w:szCs w:val="22"/>
        </w:rPr>
      </w:pPr>
      <w:proofErr w:type="gramStart"/>
      <w:r w:rsidRPr="004E50B1">
        <w:rPr>
          <w:b/>
          <w:color w:val="FF0000"/>
          <w:sz w:val="22"/>
          <w:szCs w:val="22"/>
        </w:rPr>
        <w:t>Тест</w:t>
      </w:r>
      <w:proofErr w:type="gramEnd"/>
      <w:r w:rsidRPr="004E50B1">
        <w:rPr>
          <w:b/>
          <w:color w:val="FF0000"/>
          <w:sz w:val="22"/>
          <w:szCs w:val="22"/>
        </w:rPr>
        <w:t xml:space="preserve"> «Какой Вы родитель?</w:t>
      </w:r>
    </w:p>
    <w:p w:rsidR="002448C9" w:rsidRPr="004E50B1" w:rsidRDefault="002448C9" w:rsidP="004E50B1">
      <w:pPr>
        <w:pStyle w:val="a7"/>
        <w:jc w:val="both"/>
        <w:rPr>
          <w:sz w:val="22"/>
          <w:szCs w:val="22"/>
        </w:rPr>
      </w:pPr>
      <w:r w:rsidRPr="004E50B1">
        <w:rPr>
          <w:sz w:val="22"/>
          <w:szCs w:val="22"/>
        </w:rPr>
        <w:t>Мы предлагаем Вам тест-игру. Отметьте те вопросы и фразы, которые Вы часто употребляете в общении с детьми. Каждый вопрос 1 балл. Если не употребляете, тогда 0.</w:t>
      </w:r>
    </w:p>
    <w:p w:rsidR="002448C9" w:rsidRPr="004E50B1" w:rsidRDefault="002448C9" w:rsidP="004E50B1">
      <w:pPr>
        <w:pStyle w:val="a7"/>
        <w:rPr>
          <w:sz w:val="22"/>
          <w:szCs w:val="22"/>
        </w:rPr>
      </w:pPr>
      <w:r w:rsidRPr="004E50B1">
        <w:rPr>
          <w:sz w:val="22"/>
          <w:szCs w:val="22"/>
        </w:rPr>
        <w:t>Вопросы и фразы:</w:t>
      </w:r>
    </w:p>
    <w:p w:rsidR="002448C9" w:rsidRPr="004E50B1" w:rsidRDefault="002448C9" w:rsidP="004E50B1">
      <w:pPr>
        <w:pStyle w:val="a7"/>
        <w:rPr>
          <w:sz w:val="22"/>
          <w:szCs w:val="22"/>
        </w:rPr>
      </w:pPr>
      <w:r w:rsidRPr="004E50B1">
        <w:rPr>
          <w:sz w:val="22"/>
          <w:szCs w:val="22"/>
        </w:rPr>
        <w:t>Сколько раз тебе повторять?</w:t>
      </w:r>
    </w:p>
    <w:p w:rsidR="002448C9" w:rsidRPr="004E50B1" w:rsidRDefault="002448C9" w:rsidP="004E50B1">
      <w:pPr>
        <w:pStyle w:val="a7"/>
        <w:rPr>
          <w:sz w:val="22"/>
          <w:szCs w:val="22"/>
        </w:rPr>
      </w:pPr>
      <w:r w:rsidRPr="004E50B1">
        <w:rPr>
          <w:sz w:val="22"/>
          <w:szCs w:val="22"/>
        </w:rPr>
        <w:t>Посоветуй мне, пожалуйста</w:t>
      </w:r>
    </w:p>
    <w:p w:rsidR="002448C9" w:rsidRPr="004E50B1" w:rsidRDefault="002448C9" w:rsidP="004E50B1">
      <w:pPr>
        <w:pStyle w:val="a7"/>
        <w:rPr>
          <w:sz w:val="22"/>
          <w:szCs w:val="22"/>
        </w:rPr>
      </w:pPr>
      <w:r w:rsidRPr="004E50B1">
        <w:rPr>
          <w:sz w:val="22"/>
          <w:szCs w:val="22"/>
        </w:rPr>
        <w:t>Не знаю, что бы я без тебя делал (а)</w:t>
      </w:r>
    </w:p>
    <w:p w:rsidR="002448C9" w:rsidRPr="004E50B1" w:rsidRDefault="002448C9" w:rsidP="004E50B1">
      <w:pPr>
        <w:pStyle w:val="a7"/>
        <w:rPr>
          <w:sz w:val="22"/>
          <w:szCs w:val="22"/>
        </w:rPr>
      </w:pPr>
      <w:r w:rsidRPr="004E50B1">
        <w:rPr>
          <w:sz w:val="22"/>
          <w:szCs w:val="22"/>
        </w:rPr>
        <w:t>И в кого ты такой уродился!</w:t>
      </w:r>
    </w:p>
    <w:p w:rsidR="002448C9" w:rsidRPr="004E50B1" w:rsidRDefault="002448C9" w:rsidP="004E50B1">
      <w:pPr>
        <w:pStyle w:val="a7"/>
        <w:rPr>
          <w:sz w:val="22"/>
          <w:szCs w:val="22"/>
        </w:rPr>
      </w:pPr>
      <w:r w:rsidRPr="004E50B1">
        <w:rPr>
          <w:sz w:val="22"/>
          <w:szCs w:val="22"/>
        </w:rPr>
        <w:t>Какие у тебя замечательные друзья!</w:t>
      </w:r>
    </w:p>
    <w:p w:rsidR="002448C9" w:rsidRPr="004E50B1" w:rsidRDefault="002448C9" w:rsidP="004E50B1">
      <w:pPr>
        <w:pStyle w:val="a7"/>
        <w:rPr>
          <w:sz w:val="22"/>
          <w:szCs w:val="22"/>
        </w:rPr>
      </w:pPr>
      <w:proofErr w:type="gramStart"/>
      <w:r w:rsidRPr="004E50B1">
        <w:rPr>
          <w:sz w:val="22"/>
          <w:szCs w:val="22"/>
        </w:rPr>
        <w:t>Ну</w:t>
      </w:r>
      <w:proofErr w:type="gramEnd"/>
      <w:r w:rsidRPr="004E50B1">
        <w:rPr>
          <w:sz w:val="22"/>
          <w:szCs w:val="22"/>
        </w:rPr>
        <w:t xml:space="preserve"> на кого ты похож (а?</w:t>
      </w:r>
    </w:p>
    <w:p w:rsidR="002448C9" w:rsidRPr="004E50B1" w:rsidRDefault="002448C9" w:rsidP="004E50B1">
      <w:pPr>
        <w:pStyle w:val="a7"/>
        <w:rPr>
          <w:sz w:val="22"/>
          <w:szCs w:val="22"/>
        </w:rPr>
      </w:pPr>
      <w:r w:rsidRPr="004E50B1">
        <w:rPr>
          <w:sz w:val="22"/>
          <w:szCs w:val="22"/>
        </w:rPr>
        <w:t>Я в твои годы.</w:t>
      </w:r>
    </w:p>
    <w:p w:rsidR="002448C9" w:rsidRPr="004E50B1" w:rsidRDefault="002448C9" w:rsidP="004E50B1">
      <w:pPr>
        <w:pStyle w:val="a7"/>
        <w:rPr>
          <w:sz w:val="22"/>
          <w:szCs w:val="22"/>
        </w:rPr>
      </w:pPr>
      <w:r w:rsidRPr="004E50B1">
        <w:rPr>
          <w:sz w:val="22"/>
          <w:szCs w:val="22"/>
        </w:rPr>
        <w:t>Ты моя опора и помощник (</w:t>
      </w:r>
      <w:proofErr w:type="spellStart"/>
      <w:r w:rsidRPr="004E50B1">
        <w:rPr>
          <w:sz w:val="22"/>
          <w:szCs w:val="22"/>
        </w:rPr>
        <w:t>ца</w:t>
      </w:r>
      <w:proofErr w:type="spellEnd"/>
      <w:r w:rsidRPr="004E50B1">
        <w:rPr>
          <w:sz w:val="22"/>
          <w:szCs w:val="22"/>
        </w:rPr>
        <w:t>)</w:t>
      </w:r>
    </w:p>
    <w:p w:rsidR="002448C9" w:rsidRPr="004E50B1" w:rsidRDefault="002448C9" w:rsidP="004E50B1">
      <w:pPr>
        <w:pStyle w:val="a7"/>
        <w:rPr>
          <w:sz w:val="22"/>
          <w:szCs w:val="22"/>
        </w:rPr>
      </w:pPr>
      <w:r w:rsidRPr="004E50B1">
        <w:rPr>
          <w:sz w:val="22"/>
          <w:szCs w:val="22"/>
        </w:rPr>
        <w:t>Ну что за друзья у тебя?</w:t>
      </w:r>
    </w:p>
    <w:p w:rsidR="002448C9" w:rsidRPr="004E50B1" w:rsidRDefault="002448C9" w:rsidP="004E50B1">
      <w:pPr>
        <w:pStyle w:val="a7"/>
        <w:rPr>
          <w:sz w:val="22"/>
          <w:szCs w:val="22"/>
        </w:rPr>
      </w:pPr>
      <w:r w:rsidRPr="004E50B1">
        <w:rPr>
          <w:sz w:val="22"/>
          <w:szCs w:val="22"/>
        </w:rPr>
        <w:t>О чем ты только думаешь!</w:t>
      </w:r>
    </w:p>
    <w:p w:rsidR="002448C9" w:rsidRPr="004E50B1" w:rsidRDefault="002448C9" w:rsidP="004E50B1">
      <w:pPr>
        <w:pStyle w:val="a7"/>
        <w:rPr>
          <w:sz w:val="22"/>
          <w:szCs w:val="22"/>
        </w:rPr>
      </w:pPr>
      <w:r w:rsidRPr="004E50B1">
        <w:rPr>
          <w:sz w:val="22"/>
          <w:szCs w:val="22"/>
        </w:rPr>
        <w:t>Какая (какой) ты у меня умница!</w:t>
      </w:r>
    </w:p>
    <w:p w:rsidR="002448C9" w:rsidRPr="004E50B1" w:rsidRDefault="002448C9" w:rsidP="004E50B1">
      <w:pPr>
        <w:pStyle w:val="a7"/>
        <w:rPr>
          <w:sz w:val="22"/>
          <w:szCs w:val="22"/>
        </w:rPr>
      </w:pPr>
      <w:r w:rsidRPr="004E50B1">
        <w:rPr>
          <w:sz w:val="22"/>
          <w:szCs w:val="22"/>
        </w:rPr>
        <w:t>А как ты считаешь, сынок (доченька)?</w:t>
      </w:r>
    </w:p>
    <w:p w:rsidR="002448C9" w:rsidRPr="004E50B1" w:rsidRDefault="002448C9" w:rsidP="004E50B1">
      <w:pPr>
        <w:pStyle w:val="a7"/>
        <w:rPr>
          <w:sz w:val="22"/>
          <w:szCs w:val="22"/>
        </w:rPr>
      </w:pPr>
      <w:r w:rsidRPr="004E50B1">
        <w:rPr>
          <w:sz w:val="22"/>
          <w:szCs w:val="22"/>
        </w:rPr>
        <w:t>У всех дети, как дети, а ты…</w:t>
      </w:r>
      <w:proofErr w:type="gramStart"/>
      <w:r w:rsidRPr="004E50B1">
        <w:rPr>
          <w:sz w:val="22"/>
          <w:szCs w:val="22"/>
        </w:rPr>
        <w:t xml:space="preserve"> .</w:t>
      </w:r>
      <w:proofErr w:type="gramEnd"/>
    </w:p>
    <w:p w:rsidR="002448C9" w:rsidRPr="004E50B1" w:rsidRDefault="002448C9" w:rsidP="004E50B1">
      <w:pPr>
        <w:pStyle w:val="a7"/>
        <w:rPr>
          <w:sz w:val="22"/>
          <w:szCs w:val="22"/>
        </w:rPr>
      </w:pPr>
      <w:proofErr w:type="gramStart"/>
      <w:r w:rsidRPr="004E50B1">
        <w:rPr>
          <w:sz w:val="22"/>
          <w:szCs w:val="22"/>
        </w:rPr>
        <w:t>Какой (какая) ты у меня сообразительный (</w:t>
      </w:r>
      <w:proofErr w:type="spellStart"/>
      <w:r w:rsidRPr="004E50B1">
        <w:rPr>
          <w:sz w:val="22"/>
          <w:szCs w:val="22"/>
        </w:rPr>
        <w:t>ая</w:t>
      </w:r>
      <w:proofErr w:type="spellEnd"/>
      <w:r w:rsidRPr="004E50B1">
        <w:rPr>
          <w:sz w:val="22"/>
          <w:szCs w:val="22"/>
        </w:rPr>
        <w:t>)!</w:t>
      </w:r>
      <w:proofErr w:type="gramEnd"/>
    </w:p>
    <w:p w:rsidR="002448C9" w:rsidRPr="004E50B1" w:rsidRDefault="002448C9" w:rsidP="004E50B1">
      <w:pPr>
        <w:pStyle w:val="a7"/>
        <w:jc w:val="both"/>
        <w:rPr>
          <w:color w:val="FF0000"/>
          <w:sz w:val="24"/>
          <w:szCs w:val="24"/>
        </w:rPr>
      </w:pPr>
      <w:r w:rsidRPr="004E50B1">
        <w:rPr>
          <w:color w:val="FF0000"/>
          <w:sz w:val="24"/>
          <w:szCs w:val="24"/>
        </w:rPr>
        <w:t>Оценка результатов:</w:t>
      </w:r>
    </w:p>
    <w:p w:rsidR="002448C9" w:rsidRPr="004E50B1" w:rsidRDefault="002448C9" w:rsidP="004E50B1">
      <w:pPr>
        <w:pStyle w:val="a7"/>
        <w:jc w:val="both"/>
        <w:rPr>
          <w:sz w:val="24"/>
          <w:szCs w:val="24"/>
        </w:rPr>
      </w:pPr>
      <w:r w:rsidRPr="004E50B1">
        <w:rPr>
          <w:sz w:val="24"/>
          <w:szCs w:val="24"/>
        </w:rPr>
        <w:t xml:space="preserve">Подсчитайте общее число баллов. Если Вы набрали </w:t>
      </w:r>
      <w:r w:rsidRPr="004E50B1">
        <w:rPr>
          <w:color w:val="FF0000"/>
          <w:sz w:val="24"/>
          <w:szCs w:val="24"/>
        </w:rPr>
        <w:t>5-7 баллов</w:t>
      </w:r>
      <w:r w:rsidRPr="004E50B1">
        <w:rPr>
          <w:sz w:val="24"/>
          <w:szCs w:val="24"/>
        </w:rPr>
        <w:t>, значит, живете с ребенком душа в душу. Он искренне любит и уважает Вас, ваши отношения способствуют становлению его личности.</w:t>
      </w:r>
    </w:p>
    <w:p w:rsidR="002448C9" w:rsidRPr="004E50B1" w:rsidRDefault="002448C9" w:rsidP="004E50B1">
      <w:pPr>
        <w:pStyle w:val="a7"/>
        <w:jc w:val="both"/>
        <w:rPr>
          <w:sz w:val="24"/>
          <w:szCs w:val="24"/>
        </w:rPr>
      </w:pPr>
      <w:r w:rsidRPr="004E50B1">
        <w:rPr>
          <w:sz w:val="24"/>
          <w:szCs w:val="24"/>
        </w:rPr>
        <w:t xml:space="preserve">Сумма </w:t>
      </w:r>
      <w:r w:rsidRPr="004E50B1">
        <w:rPr>
          <w:color w:val="FF0000"/>
          <w:sz w:val="24"/>
          <w:szCs w:val="24"/>
        </w:rPr>
        <w:t xml:space="preserve">баллов от 8 до 10 </w:t>
      </w:r>
      <w:r w:rsidRPr="004E50B1">
        <w:rPr>
          <w:sz w:val="24"/>
          <w:szCs w:val="24"/>
        </w:rPr>
        <w:t>свидетельствует о намечающихся сложностях во взаимоотношениях с ребенком, непонимании его проблем, попытках перенести вину за недостатки в его развитии на самого ребенка.</w:t>
      </w:r>
    </w:p>
    <w:p w:rsidR="002448C9" w:rsidRPr="004E50B1" w:rsidRDefault="002448C9" w:rsidP="004E50B1">
      <w:pPr>
        <w:pStyle w:val="a7"/>
        <w:jc w:val="both"/>
        <w:rPr>
          <w:sz w:val="24"/>
          <w:szCs w:val="24"/>
        </w:rPr>
      </w:pPr>
      <w:r w:rsidRPr="004E50B1">
        <w:rPr>
          <w:color w:val="FF0000"/>
          <w:sz w:val="24"/>
          <w:szCs w:val="24"/>
        </w:rPr>
        <w:t xml:space="preserve">11 баллов и выше </w:t>
      </w:r>
      <w:r w:rsidRPr="004E50B1">
        <w:rPr>
          <w:sz w:val="24"/>
          <w:szCs w:val="24"/>
        </w:rPr>
        <w:t>— Вы непоследовательны в общении с ребенком, его развитие подвержено влиянию случайных обстоятельств. Стоит задуматься над этим!</w:t>
      </w:r>
    </w:p>
    <w:p w:rsidR="00E0557E" w:rsidRPr="004E50B1" w:rsidRDefault="00E0557E" w:rsidP="004E50B1">
      <w:pPr>
        <w:pStyle w:val="a7"/>
        <w:jc w:val="both"/>
        <w:rPr>
          <w:sz w:val="24"/>
          <w:szCs w:val="24"/>
        </w:rPr>
      </w:pPr>
    </w:p>
    <w:p w:rsidR="004E50B1" w:rsidRPr="003D1CF6" w:rsidRDefault="004E50B1" w:rsidP="004E50B1">
      <w:pPr>
        <w:jc w:val="center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  <w:r w:rsidRPr="003D1CF6">
        <w:rPr>
          <w:rFonts w:ascii="Times New Roman" w:hAnsi="Times New Roman" w:cs="Times New Roman"/>
          <w:b/>
          <w:i/>
          <w:color w:val="0070C0"/>
          <w:sz w:val="40"/>
          <w:szCs w:val="40"/>
        </w:rPr>
        <w:lastRenderedPageBreak/>
        <w:t>Уважаемые родители!</w:t>
      </w:r>
    </w:p>
    <w:p w:rsidR="004E50B1" w:rsidRDefault="004E50B1" w:rsidP="004E50B1">
      <w:pPr>
        <w:spacing w:line="276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2845DE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gramStart"/>
      <w:r w:rsidRPr="002845DE">
        <w:rPr>
          <w:rFonts w:ascii="Times New Roman" w:hAnsi="Times New Roman" w:cs="Times New Roman"/>
          <w:b/>
          <w:i/>
          <w:color w:val="0070C0"/>
          <w:sz w:val="24"/>
          <w:szCs w:val="24"/>
        </w:rPr>
        <w:t>Вы</w:t>
      </w:r>
      <w:proofErr w:type="gramEnd"/>
      <w:r w:rsidRPr="002845DE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конечно стремитесь к тому, чтобы у вас сложились добрые отношения со своим ребенком, чтобы вы были для него примером и авторитетом, чтобы в вашей семье царили взаимные любовь и уважение. Но ваши устремления достигнут цели, если </w:t>
      </w:r>
    </w:p>
    <w:p w:rsidR="004E50B1" w:rsidRPr="002845DE" w:rsidRDefault="004E50B1" w:rsidP="004E50B1">
      <w:pPr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3D1CF6">
        <w:rPr>
          <w:rFonts w:ascii="Times New Roman" w:hAnsi="Times New Roman" w:cs="Times New Roman"/>
          <w:b/>
          <w:i/>
          <w:color w:val="0070C0"/>
          <w:sz w:val="28"/>
          <w:szCs w:val="28"/>
        </w:rPr>
        <w:t>Вы:</w:t>
      </w:r>
    </w:p>
    <w:p w:rsidR="004E50B1" w:rsidRPr="003D1CF6" w:rsidRDefault="004E50B1" w:rsidP="004E50B1">
      <w:pPr>
        <w:pStyle w:val="a6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D1C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3D1C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Знаете, что доверие – основное правило.</w:t>
      </w:r>
    </w:p>
    <w:p w:rsidR="004E50B1" w:rsidRPr="003D1CF6" w:rsidRDefault="004E50B1" w:rsidP="004E50B1">
      <w:pPr>
        <w:pStyle w:val="a6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D1C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Всегда своим детям говорите правду.</w:t>
      </w:r>
    </w:p>
    <w:p w:rsidR="004E50B1" w:rsidRPr="003D1CF6" w:rsidRDefault="004E50B1" w:rsidP="004E50B1">
      <w:pPr>
        <w:pStyle w:val="a6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D1C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Стараетесь быть примером для ребенка.</w:t>
      </w:r>
    </w:p>
    <w:p w:rsidR="004E50B1" w:rsidRPr="003D1CF6" w:rsidRDefault="004E50B1" w:rsidP="004E50B1">
      <w:pPr>
        <w:pStyle w:val="a6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D1C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Уважаете ребенка как личность, имеющую право на свою точку зрения.</w:t>
      </w:r>
    </w:p>
    <w:p w:rsidR="004E50B1" w:rsidRPr="003D1CF6" w:rsidRDefault="004E50B1" w:rsidP="004E50B1">
      <w:pPr>
        <w:pStyle w:val="a6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D1C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Советуетесь с ребенком.</w:t>
      </w:r>
    </w:p>
    <w:p w:rsidR="004E50B1" w:rsidRPr="003D1CF6" w:rsidRDefault="004E50B1" w:rsidP="004E50B1">
      <w:pPr>
        <w:pStyle w:val="a6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D1C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Не обманываете ребенка.</w:t>
      </w:r>
    </w:p>
    <w:p w:rsidR="004E50B1" w:rsidRPr="003D1CF6" w:rsidRDefault="004E50B1" w:rsidP="004E50B1">
      <w:pPr>
        <w:pStyle w:val="a6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D1C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Учите правильно оценивать свои поступки и поступки других детей.</w:t>
      </w:r>
    </w:p>
    <w:p w:rsidR="004E50B1" w:rsidRPr="003D1CF6" w:rsidRDefault="004E50B1" w:rsidP="004E50B1">
      <w:pPr>
        <w:pStyle w:val="a6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D1C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Не ставите целью добиться полного послушания с первого слова, даете возможность убедиться ребенку, в чем он прав или не прав.</w:t>
      </w:r>
    </w:p>
    <w:p w:rsidR="004E50B1" w:rsidRPr="003D1CF6" w:rsidRDefault="004E50B1" w:rsidP="004E50B1">
      <w:pPr>
        <w:pStyle w:val="a6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D1C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Знаете друзей своего ребенка и приглашаете их в дом.</w:t>
      </w:r>
    </w:p>
    <w:p w:rsidR="004E50B1" w:rsidRPr="003D1CF6" w:rsidRDefault="004E50B1" w:rsidP="004E50B1">
      <w:pPr>
        <w:pStyle w:val="a6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Вечером всей семьей обсуждаете</w:t>
      </w:r>
      <w:r w:rsidRPr="003D1C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 как прошел день.</w:t>
      </w:r>
    </w:p>
    <w:p w:rsidR="00E0557E" w:rsidRDefault="00E0557E" w:rsidP="00DB0C13">
      <w:pPr>
        <w:pStyle w:val="a3"/>
        <w:spacing w:before="180" w:beforeAutospacing="0" w:after="180" w:afterAutospacing="0"/>
        <w:jc w:val="both"/>
        <w:rPr>
          <w:color w:val="23271B"/>
        </w:rPr>
      </w:pPr>
    </w:p>
    <w:p w:rsidR="007376A8" w:rsidRPr="001F445F" w:rsidRDefault="001F445F" w:rsidP="001F445F">
      <w:pPr>
        <w:pStyle w:val="a7"/>
        <w:shd w:val="clear" w:color="auto" w:fill="FFFFFF" w:themeFill="background1"/>
        <w:jc w:val="both"/>
      </w:pPr>
      <w:r>
        <w:rPr>
          <w:b/>
        </w:rPr>
        <w:lastRenderedPageBreak/>
        <w:tab/>
      </w:r>
      <w:r w:rsidR="00E0557E" w:rsidRPr="004E50B1">
        <w:rPr>
          <w:b/>
          <w:color w:val="FF0000"/>
        </w:rPr>
        <w:t>Каждая семья</w:t>
      </w:r>
      <w:r w:rsidR="00E0557E" w:rsidRPr="001F445F">
        <w:t xml:space="preserve"> – это микромир, живущий по своим особым, часто незаметным постороннему взгляду традициям, установкам и нормам. Но каким бы </w:t>
      </w:r>
      <w:proofErr w:type="gramStart"/>
      <w:r w:rsidR="00E0557E" w:rsidRPr="001F445F">
        <w:t>неприкасаемыми</w:t>
      </w:r>
      <w:proofErr w:type="gramEnd"/>
      <w:r w:rsidR="00E0557E" w:rsidRPr="001F445F">
        <w:t xml:space="preserve"> ни был этот мир, в него проникают общественные взгляды, социальные переломы. </w:t>
      </w:r>
      <w:r w:rsidR="00E0557E" w:rsidRPr="004E50B1">
        <w:rPr>
          <w:b/>
          <w:bCs/>
          <w:i/>
          <w:iCs/>
          <w:color w:val="FF0000"/>
        </w:rPr>
        <w:t>Воспитание гражданина начинается в</w:t>
      </w:r>
      <w:r w:rsidR="00E0557E" w:rsidRPr="004E50B1">
        <w:rPr>
          <w:b/>
          <w:bCs/>
          <w:color w:val="FF0000"/>
        </w:rPr>
        <w:t> </w:t>
      </w:r>
      <w:r w:rsidR="00E0557E" w:rsidRPr="004E50B1">
        <w:rPr>
          <w:b/>
          <w:bCs/>
          <w:i/>
          <w:iCs/>
          <w:color w:val="FF0000"/>
        </w:rPr>
        <w:t>семье</w:t>
      </w:r>
      <w:r w:rsidR="00E0557E" w:rsidRPr="004E50B1">
        <w:rPr>
          <w:i/>
          <w:iCs/>
          <w:color w:val="FF0000"/>
        </w:rPr>
        <w:t>.</w:t>
      </w:r>
      <w:r w:rsidR="00E0557E" w:rsidRPr="004E50B1">
        <w:rPr>
          <w:color w:val="FF0000"/>
        </w:rPr>
        <w:t> </w:t>
      </w:r>
      <w:r w:rsidR="00E0557E" w:rsidRPr="001F445F">
        <w:t>У родителей ребенок учится, заинтересованному, активному, деятельному отношению к жизни, подлинно </w:t>
      </w:r>
      <w:r w:rsidR="00E0557E" w:rsidRPr="004E50B1">
        <w:rPr>
          <w:b/>
          <w:bCs/>
          <w:color w:val="FF0000"/>
        </w:rPr>
        <w:t>гражданскому</w:t>
      </w:r>
      <w:r w:rsidR="00E0557E" w:rsidRPr="001F445F">
        <w:t xml:space="preserve"> поведению. </w:t>
      </w:r>
    </w:p>
    <w:p w:rsidR="007376A8" w:rsidRPr="001F445F" w:rsidRDefault="001F445F" w:rsidP="001F445F">
      <w:pPr>
        <w:pStyle w:val="a7"/>
        <w:shd w:val="clear" w:color="auto" w:fill="FFFFFF" w:themeFill="background1"/>
        <w:jc w:val="both"/>
        <w:rPr>
          <w:color w:val="000000"/>
          <w:shd w:val="clear" w:color="auto" w:fill="FFFFFF"/>
        </w:rPr>
      </w:pPr>
      <w:r>
        <w:tab/>
      </w:r>
      <w:r w:rsidR="007376A8" w:rsidRPr="001F445F">
        <w:t>Главный фактор успешного воспитания наших</w:t>
      </w:r>
      <w:r w:rsidR="007376A8" w:rsidRPr="001F445F">
        <w:rPr>
          <w:shd w:val="clear" w:color="auto" w:fill="FFFFFF"/>
        </w:rPr>
        <w:t xml:space="preserve"> детей – это мы сами, наше гражданское поведение, наша сознательность и ответственность.</w:t>
      </w:r>
      <w:r w:rsidR="007376A8" w:rsidRPr="001F445F">
        <w:rPr>
          <w:color w:val="000000"/>
          <w:shd w:val="clear" w:color="auto" w:fill="FFFFFF"/>
        </w:rPr>
        <w:t xml:space="preserve"> </w:t>
      </w:r>
    </w:p>
    <w:p w:rsidR="007376A8" w:rsidRPr="001F445F" w:rsidRDefault="001F445F" w:rsidP="001F445F">
      <w:pPr>
        <w:pStyle w:val="a7"/>
        <w:shd w:val="clear" w:color="auto" w:fill="FFFFFF" w:themeFill="background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r w:rsidR="007376A8" w:rsidRPr="001F445F">
        <w:rPr>
          <w:color w:val="000000"/>
          <w:shd w:val="clear" w:color="auto" w:fill="FFFFFF"/>
        </w:rPr>
        <w:t>Сегодня, как никогда, подросткам нужно раскрывать идеал гражданина, воспитывать у них гражданские чувства, объяснять, в чем суть гражданственности сегодня. Воспитание гражданственности основывается на формировании мировоззрения.</w:t>
      </w:r>
    </w:p>
    <w:p w:rsidR="007376A8" w:rsidRDefault="007376A8" w:rsidP="001F445F">
      <w:pPr>
        <w:pStyle w:val="a7"/>
        <w:shd w:val="clear" w:color="auto" w:fill="FFFFFF" w:themeFill="background1"/>
        <w:jc w:val="center"/>
        <w:rPr>
          <w:b/>
          <w:color w:val="FF0000"/>
          <w:shd w:val="clear" w:color="auto" w:fill="FFFFFF"/>
        </w:rPr>
      </w:pPr>
      <w:r w:rsidRPr="001F445F">
        <w:rPr>
          <w:b/>
          <w:color w:val="FF0000"/>
          <w:shd w:val="clear" w:color="auto" w:fill="FFFFFF"/>
        </w:rPr>
        <w:t>Как же быть родителям?</w:t>
      </w:r>
    </w:p>
    <w:p w:rsidR="00E0557E" w:rsidRPr="001F445F" w:rsidRDefault="00E0557E" w:rsidP="001F445F">
      <w:pPr>
        <w:pStyle w:val="a7"/>
        <w:numPr>
          <w:ilvl w:val="0"/>
          <w:numId w:val="2"/>
        </w:numPr>
        <w:shd w:val="clear" w:color="auto" w:fill="FFFFFF" w:themeFill="background1"/>
        <w:ind w:left="0" w:firstLine="0"/>
        <w:jc w:val="both"/>
        <w:rPr>
          <w:b/>
          <w:color w:val="FF0000"/>
          <w:shd w:val="clear" w:color="auto" w:fill="FFFFFF"/>
        </w:rPr>
      </w:pPr>
      <w:r w:rsidRPr="001F445F">
        <w:t>Первостепенная задача семьи - научить ребенка жить среди людей, жить по нормам и принципам общества, тех самых, которые закреплены в Конституции.</w:t>
      </w:r>
    </w:p>
    <w:p w:rsidR="007376A8" w:rsidRPr="001F445F" w:rsidRDefault="007376A8" w:rsidP="001F445F">
      <w:pPr>
        <w:pStyle w:val="a7"/>
        <w:numPr>
          <w:ilvl w:val="0"/>
          <w:numId w:val="2"/>
        </w:numPr>
        <w:shd w:val="clear" w:color="auto" w:fill="FFFFFF" w:themeFill="background1"/>
        <w:ind w:left="0" w:firstLine="0"/>
        <w:jc w:val="both"/>
        <w:rPr>
          <w:b/>
          <w:color w:val="FF0000"/>
          <w:shd w:val="clear" w:color="auto" w:fill="FFFFFF"/>
        </w:rPr>
      </w:pPr>
      <w:r w:rsidRPr="001F445F">
        <w:rPr>
          <w:color w:val="000000"/>
          <w:shd w:val="clear" w:color="auto" w:fill="FFFFFF"/>
        </w:rPr>
        <w:t xml:space="preserve">Родители должны добиваться того, чтобы лучшие устремления подростков всегда находили свое отражение в их делах. Эта </w:t>
      </w:r>
      <w:r w:rsidRPr="001F445F">
        <w:rPr>
          <w:color w:val="000000"/>
          <w:shd w:val="clear" w:color="auto" w:fill="FFFFFF"/>
        </w:rPr>
        <w:lastRenderedPageBreak/>
        <w:t>педагогическая задача не вызывает особых затруднений в семьях, где родители живут активной жизнью общества, руководствуются в своих мыслях и действиях общественными интересами.</w:t>
      </w:r>
    </w:p>
    <w:p w:rsidR="007376A8" w:rsidRPr="001F445F" w:rsidRDefault="007376A8" w:rsidP="001F445F">
      <w:pPr>
        <w:pStyle w:val="a7"/>
        <w:numPr>
          <w:ilvl w:val="0"/>
          <w:numId w:val="2"/>
        </w:numPr>
        <w:shd w:val="clear" w:color="auto" w:fill="FFFFFF" w:themeFill="background1"/>
        <w:ind w:left="0" w:firstLine="0"/>
        <w:jc w:val="both"/>
        <w:rPr>
          <w:b/>
          <w:color w:val="FF0000"/>
          <w:shd w:val="clear" w:color="auto" w:fill="FFFFFF"/>
        </w:rPr>
      </w:pPr>
      <w:r w:rsidRPr="001F445F">
        <w:rPr>
          <w:color w:val="000000"/>
          <w:shd w:val="clear" w:color="auto" w:fill="FFFFFF"/>
        </w:rPr>
        <w:t>Родители должны работать над принятием детьми универсальных, общечеловеческих ценностей, над уважением их к человеческой жизни. В наше время необходимо вспомнить о забытой старой русской традиции воспитывать растущее молодое поколение людей на примерах их отцов, дедов, прадедов, как это делали всегда в России. А для этого надо обратить внимание, на тех, кто может стать примером мужества, трудолюбия и гуманного отношения к людям.</w:t>
      </w:r>
      <w:r w:rsidR="00E0557E" w:rsidRPr="001F445F">
        <w:tab/>
      </w:r>
    </w:p>
    <w:p w:rsidR="007376A8" w:rsidRPr="001F445F" w:rsidRDefault="007376A8" w:rsidP="001F445F">
      <w:pPr>
        <w:pStyle w:val="a7"/>
        <w:numPr>
          <w:ilvl w:val="0"/>
          <w:numId w:val="2"/>
        </w:numPr>
        <w:shd w:val="clear" w:color="auto" w:fill="FFFFFF" w:themeFill="background1"/>
        <w:ind w:left="0" w:firstLine="0"/>
        <w:jc w:val="both"/>
        <w:rPr>
          <w:b/>
          <w:color w:val="FF0000"/>
          <w:shd w:val="clear" w:color="auto" w:fill="FFFFFF"/>
        </w:rPr>
      </w:pPr>
      <w:r w:rsidRPr="001F445F">
        <w:rPr>
          <w:color w:val="000000"/>
          <w:shd w:val="clear" w:color="auto" w:fill="FFFFFF"/>
        </w:rPr>
        <w:t>Чтобы ребенок рос хорошим человеком, ему очень важно повседневно быть свидетелем и участником самых дружеских, самых справедливых отношений между членами семьи.</w:t>
      </w:r>
    </w:p>
    <w:p w:rsidR="00E0557E" w:rsidRPr="001F445F" w:rsidRDefault="00E0557E" w:rsidP="001F445F">
      <w:pPr>
        <w:pStyle w:val="a7"/>
        <w:numPr>
          <w:ilvl w:val="0"/>
          <w:numId w:val="2"/>
        </w:numPr>
        <w:shd w:val="clear" w:color="auto" w:fill="FFFFFF" w:themeFill="background1"/>
        <w:ind w:left="0" w:firstLine="0"/>
        <w:jc w:val="both"/>
        <w:rPr>
          <w:b/>
          <w:color w:val="FF0000"/>
          <w:shd w:val="clear" w:color="auto" w:fill="FFFFFF"/>
        </w:rPr>
      </w:pPr>
      <w:r w:rsidRPr="001F445F">
        <w:t xml:space="preserve">Проблема трудных детей и подростков - это всегда проблема трудной семьи. То, что семья неблагополучная, иногда прячется глубоко за ее стенами, тщательно скрывается от посторонних глаз. И обнаруживается, выявляется в том, какими растут в семье дети. </w:t>
      </w:r>
    </w:p>
    <w:p w:rsidR="00E0557E" w:rsidRPr="001F445F" w:rsidRDefault="00E0557E" w:rsidP="001F445F">
      <w:pPr>
        <w:pStyle w:val="a7"/>
        <w:jc w:val="both"/>
        <w:rPr>
          <w:noProof/>
          <w:lang w:eastAsia="ru-RU"/>
        </w:rPr>
      </w:pPr>
    </w:p>
    <w:p w:rsidR="002448C9" w:rsidRPr="00175829" w:rsidRDefault="002448C9" w:rsidP="004E50B1">
      <w:pPr>
        <w:pStyle w:val="a3"/>
        <w:shd w:val="clear" w:color="auto" w:fill="FFFFFF" w:themeFill="background1"/>
        <w:spacing w:before="0" w:beforeAutospacing="0" w:after="182" w:afterAutospacing="0"/>
        <w:jc w:val="center"/>
        <w:rPr>
          <w:color w:val="FF0000"/>
          <w:sz w:val="32"/>
          <w:szCs w:val="32"/>
        </w:rPr>
      </w:pPr>
      <w:r w:rsidRPr="00175829">
        <w:rPr>
          <w:b/>
          <w:bCs/>
          <w:color w:val="FF0000"/>
          <w:sz w:val="32"/>
          <w:szCs w:val="32"/>
        </w:rPr>
        <w:lastRenderedPageBreak/>
        <w:t>Правила родителям для детей</w:t>
      </w:r>
    </w:p>
    <w:p w:rsidR="002448C9" w:rsidRPr="00175829" w:rsidRDefault="002448C9" w:rsidP="004E50B1">
      <w:pPr>
        <w:pStyle w:val="a7"/>
        <w:shd w:val="clear" w:color="auto" w:fill="FFFFFF" w:themeFill="background1"/>
        <w:spacing w:line="276" w:lineRule="auto"/>
        <w:jc w:val="both"/>
        <w:rPr>
          <w:sz w:val="24"/>
          <w:szCs w:val="24"/>
        </w:rPr>
      </w:pPr>
      <w:r w:rsidRPr="00175829">
        <w:rPr>
          <w:sz w:val="24"/>
          <w:szCs w:val="24"/>
        </w:rPr>
        <w:t>1) Дорожи своим именем. Добрые дела могут быть неприметными, потому что доброе дело - это норма. А вот твой скверный поступок способен надолго запятнать твое имя.</w:t>
      </w:r>
    </w:p>
    <w:p w:rsidR="002448C9" w:rsidRPr="00175829" w:rsidRDefault="002448C9" w:rsidP="004E50B1">
      <w:pPr>
        <w:pStyle w:val="a7"/>
        <w:shd w:val="clear" w:color="auto" w:fill="FFFFFF" w:themeFill="background1"/>
        <w:spacing w:line="276" w:lineRule="auto"/>
        <w:jc w:val="both"/>
        <w:rPr>
          <w:sz w:val="24"/>
          <w:szCs w:val="24"/>
        </w:rPr>
      </w:pPr>
      <w:r w:rsidRPr="00175829">
        <w:rPr>
          <w:sz w:val="24"/>
          <w:szCs w:val="24"/>
        </w:rPr>
        <w:t>2) Твое имя - это твоя честь и достоинство. Если ты не дорожишь своим именем, значит, ты не дорожишь именем семьи, именем родителей, именем твоего коллектива.</w:t>
      </w:r>
    </w:p>
    <w:p w:rsidR="002448C9" w:rsidRPr="00175829" w:rsidRDefault="002448C9" w:rsidP="004E50B1">
      <w:pPr>
        <w:pStyle w:val="a7"/>
        <w:shd w:val="clear" w:color="auto" w:fill="FFFFFF" w:themeFill="background1"/>
        <w:spacing w:line="276" w:lineRule="auto"/>
        <w:jc w:val="both"/>
        <w:rPr>
          <w:sz w:val="24"/>
          <w:szCs w:val="24"/>
        </w:rPr>
      </w:pPr>
      <w:r w:rsidRPr="00175829">
        <w:rPr>
          <w:sz w:val="24"/>
          <w:szCs w:val="24"/>
        </w:rPr>
        <w:t>3) Научись уважать свое имя. А это значит, ты должен каждый день прибавлять к своей доброй славе такие дела и поступки, которые способны украсить твое имя.</w:t>
      </w:r>
    </w:p>
    <w:p w:rsidR="002448C9" w:rsidRPr="00175829" w:rsidRDefault="002448C9" w:rsidP="004E50B1">
      <w:pPr>
        <w:pStyle w:val="a7"/>
        <w:shd w:val="clear" w:color="auto" w:fill="FFFFFF" w:themeFill="background1"/>
        <w:spacing w:line="276" w:lineRule="auto"/>
        <w:jc w:val="both"/>
        <w:rPr>
          <w:sz w:val="24"/>
          <w:szCs w:val="24"/>
        </w:rPr>
      </w:pPr>
      <w:r w:rsidRPr="00175829">
        <w:rPr>
          <w:sz w:val="24"/>
          <w:szCs w:val="24"/>
        </w:rPr>
        <w:t>4) Помни: богатство коллектива - это достоинство отдельных личностей, способных приумножать богатство добрых отношений и развивать формы общения.</w:t>
      </w:r>
    </w:p>
    <w:p w:rsidR="002448C9" w:rsidRPr="00175829" w:rsidRDefault="002448C9" w:rsidP="004E50B1">
      <w:pPr>
        <w:pStyle w:val="a7"/>
        <w:shd w:val="clear" w:color="auto" w:fill="FFFFFF" w:themeFill="background1"/>
        <w:spacing w:line="276" w:lineRule="auto"/>
        <w:jc w:val="both"/>
        <w:rPr>
          <w:sz w:val="24"/>
          <w:szCs w:val="24"/>
        </w:rPr>
      </w:pPr>
      <w:r w:rsidRPr="00175829">
        <w:rPr>
          <w:sz w:val="24"/>
          <w:szCs w:val="24"/>
        </w:rPr>
        <w:t>5) Не торопись судить товарища, помоги ему научиться дорожить своим именем.</w:t>
      </w:r>
    </w:p>
    <w:p w:rsidR="002448C9" w:rsidRPr="00175829" w:rsidRDefault="002448C9" w:rsidP="004E50B1">
      <w:pPr>
        <w:pStyle w:val="a7"/>
        <w:shd w:val="clear" w:color="auto" w:fill="FFFFFF" w:themeFill="background1"/>
        <w:spacing w:line="276" w:lineRule="auto"/>
        <w:jc w:val="both"/>
        <w:rPr>
          <w:sz w:val="24"/>
          <w:szCs w:val="24"/>
        </w:rPr>
      </w:pPr>
      <w:r w:rsidRPr="00175829">
        <w:rPr>
          <w:sz w:val="24"/>
          <w:szCs w:val="24"/>
        </w:rPr>
        <w:t>6) Умей вникнуть в чужую судьбу. Помни: сегодня человек мог совершить проступок, а завтра и всю жизнь он окажется способным на благородные дела.</w:t>
      </w:r>
    </w:p>
    <w:p w:rsidR="002448C9" w:rsidRPr="00175829" w:rsidRDefault="002448C9" w:rsidP="004E50B1">
      <w:pPr>
        <w:pStyle w:val="a7"/>
        <w:shd w:val="clear" w:color="auto" w:fill="FFFFFF" w:themeFill="background1"/>
        <w:spacing w:line="276" w:lineRule="auto"/>
        <w:jc w:val="both"/>
        <w:rPr>
          <w:sz w:val="24"/>
          <w:szCs w:val="24"/>
        </w:rPr>
      </w:pPr>
      <w:r w:rsidRPr="00175829">
        <w:rPr>
          <w:sz w:val="24"/>
          <w:szCs w:val="24"/>
        </w:rPr>
        <w:t>7) Никогда не покидай отверженных. Если ты покидаешь человека, попавшего в беду, ты уничтожаешь лучшее, что есть в тебе.</w:t>
      </w:r>
    </w:p>
    <w:p w:rsidR="00175829" w:rsidRPr="004E50B1" w:rsidRDefault="002448C9" w:rsidP="004E50B1">
      <w:pPr>
        <w:pStyle w:val="a7"/>
        <w:shd w:val="clear" w:color="auto" w:fill="FFFFFF" w:themeFill="background1"/>
        <w:spacing w:line="276" w:lineRule="auto"/>
        <w:jc w:val="both"/>
        <w:rPr>
          <w:sz w:val="24"/>
          <w:szCs w:val="24"/>
        </w:rPr>
      </w:pPr>
      <w:r w:rsidRPr="00175829">
        <w:rPr>
          <w:sz w:val="24"/>
          <w:szCs w:val="24"/>
        </w:rPr>
        <w:t>8) Высшее призвание человека состоит в том, чтобы стать гражданином. Это означает способность разрешать острые противоречия, возникающие в жизни. Это значит быть причастным к судьбе своего народа, Родины.</w:t>
      </w:r>
    </w:p>
    <w:p w:rsidR="00175829" w:rsidRDefault="00175829" w:rsidP="009363AE">
      <w:pPr>
        <w:jc w:val="center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</w:p>
    <w:p w:rsidR="00175829" w:rsidRDefault="00175829" w:rsidP="009363AE">
      <w:pPr>
        <w:jc w:val="center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</w:p>
    <w:p w:rsidR="00175829" w:rsidRDefault="00175829" w:rsidP="009363AE">
      <w:pPr>
        <w:jc w:val="center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</w:p>
    <w:sectPr w:rsidR="00175829" w:rsidSect="00175829">
      <w:pgSz w:w="16838" w:h="11906" w:orient="landscape"/>
      <w:pgMar w:top="567" w:right="395" w:bottom="284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D3CE2"/>
    <w:multiLevelType w:val="hybridMultilevel"/>
    <w:tmpl w:val="C374EF70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92B1B0B"/>
    <w:multiLevelType w:val="hybridMultilevel"/>
    <w:tmpl w:val="491406E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D6C29"/>
    <w:rsid w:val="00124A8F"/>
    <w:rsid w:val="00142466"/>
    <w:rsid w:val="00175829"/>
    <w:rsid w:val="001F445F"/>
    <w:rsid w:val="002448C9"/>
    <w:rsid w:val="002845DE"/>
    <w:rsid w:val="003D1CF6"/>
    <w:rsid w:val="004023E3"/>
    <w:rsid w:val="004D6C29"/>
    <w:rsid w:val="004E50B1"/>
    <w:rsid w:val="00533F5F"/>
    <w:rsid w:val="007376A8"/>
    <w:rsid w:val="00744023"/>
    <w:rsid w:val="007D4821"/>
    <w:rsid w:val="009363AE"/>
    <w:rsid w:val="00BC3648"/>
    <w:rsid w:val="00DB0C13"/>
    <w:rsid w:val="00DC5BD8"/>
    <w:rsid w:val="00E05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6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1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CF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1CF6"/>
    <w:pPr>
      <w:ind w:left="720"/>
      <w:contextualSpacing/>
    </w:pPr>
  </w:style>
  <w:style w:type="paragraph" w:styleId="a7">
    <w:name w:val="No Spacing"/>
    <w:uiPriority w:val="1"/>
    <w:qFormat/>
    <w:rsid w:val="00175829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2018-01-22T10:30:00Z</cp:lastPrinted>
  <dcterms:created xsi:type="dcterms:W3CDTF">2018-01-22T10:51:00Z</dcterms:created>
  <dcterms:modified xsi:type="dcterms:W3CDTF">2018-01-22T10:51:00Z</dcterms:modified>
</cp:coreProperties>
</file>