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537" w:rsidRPr="00D872E6" w:rsidRDefault="00C32537" w:rsidP="00C32537">
      <w:pPr>
        <w:jc w:val="center"/>
        <w:rPr>
          <w:b/>
        </w:rPr>
      </w:pPr>
      <w:r w:rsidRPr="00D872E6">
        <w:rPr>
          <w:b/>
        </w:rPr>
        <w:t>Муниципальное автономное общеобразовательное учреждение</w:t>
      </w:r>
    </w:p>
    <w:p w:rsidR="00C32537" w:rsidRPr="00D872E6" w:rsidRDefault="00C32537" w:rsidP="00C32537">
      <w:pPr>
        <w:jc w:val="center"/>
        <w:rPr>
          <w:b/>
        </w:rPr>
      </w:pPr>
      <w:r w:rsidRPr="00D872E6">
        <w:rPr>
          <w:b/>
        </w:rPr>
        <w:t>«Ачирская средняя общеобразовательная школа»</w:t>
      </w:r>
    </w:p>
    <w:p w:rsidR="00C32537" w:rsidRPr="00D872E6" w:rsidRDefault="00C32537" w:rsidP="00C32537">
      <w:pPr>
        <w:jc w:val="center"/>
      </w:pPr>
    </w:p>
    <w:p w:rsidR="00C32537" w:rsidRPr="00D872E6" w:rsidRDefault="00C32537" w:rsidP="00C32537">
      <w:pPr>
        <w:jc w:val="center"/>
      </w:pPr>
    </w:p>
    <w:p w:rsidR="00C32537" w:rsidRPr="00D872E6" w:rsidRDefault="00C32537" w:rsidP="00C32537">
      <w:pPr>
        <w:rPr>
          <w:b/>
        </w:rPr>
      </w:pPr>
      <w:r w:rsidRPr="00D872E6">
        <w:rPr>
          <w:b/>
        </w:rPr>
        <w:t>Рассмотрено                                                                Согласовано                                                           Утверждаю</w:t>
      </w:r>
    </w:p>
    <w:p w:rsidR="00C32537" w:rsidRPr="00D872E6" w:rsidRDefault="00C32537" w:rsidP="00C32537">
      <w:r w:rsidRPr="00D872E6">
        <w:t>Руководитель методического                                     Заместитель директора школы                              Директор школы_________</w:t>
      </w:r>
      <w:proofErr w:type="spellStart"/>
      <w:r w:rsidRPr="00D872E6">
        <w:t>Г.Ш.Барсукова</w:t>
      </w:r>
      <w:proofErr w:type="spellEnd"/>
    </w:p>
    <w:p w:rsidR="00C32537" w:rsidRPr="00D872E6" w:rsidRDefault="00C32537" w:rsidP="00C32537">
      <w:r w:rsidRPr="00D872E6">
        <w:t xml:space="preserve">объединения учителей                                                                                                                                   Приказ № </w:t>
      </w:r>
      <w:r w:rsidRPr="00D872E6">
        <w:rPr>
          <w:u w:val="single"/>
        </w:rPr>
        <w:t>_____ от «   »     _______</w:t>
      </w:r>
      <w:r w:rsidRPr="00D872E6">
        <w:t xml:space="preserve">2016 г.                                                    </w:t>
      </w:r>
    </w:p>
    <w:p w:rsidR="00C32537" w:rsidRPr="00D872E6" w:rsidRDefault="00C32537" w:rsidP="00C32537">
      <w:r w:rsidRPr="00D872E6">
        <w:t xml:space="preserve"> _______/</w:t>
      </w:r>
      <w:proofErr w:type="spellStart"/>
      <w:r w:rsidRPr="00D872E6">
        <w:t>С.Н.Муталипова</w:t>
      </w:r>
      <w:proofErr w:type="spellEnd"/>
      <w:r w:rsidRPr="00D872E6">
        <w:t xml:space="preserve">/                                          _____________/З.Т </w:t>
      </w:r>
      <w:proofErr w:type="spellStart"/>
      <w:r w:rsidRPr="00D872E6">
        <w:t>Барсукова</w:t>
      </w:r>
      <w:proofErr w:type="spellEnd"/>
      <w:r w:rsidRPr="00D872E6">
        <w:t>/</w:t>
      </w:r>
    </w:p>
    <w:p w:rsidR="00C32537" w:rsidRPr="00D872E6" w:rsidRDefault="00C32537" w:rsidP="00C32537">
      <w:r w:rsidRPr="00D872E6">
        <w:t>протокол №_____                                                         «___» ___</w:t>
      </w:r>
      <w:r w:rsidRPr="00D872E6">
        <w:rPr>
          <w:u w:val="single"/>
        </w:rPr>
        <w:t xml:space="preserve">            ____</w:t>
      </w:r>
      <w:r w:rsidRPr="00D872E6">
        <w:t xml:space="preserve"> 2016 г.                     </w:t>
      </w:r>
    </w:p>
    <w:p w:rsidR="00C32537" w:rsidRPr="00D872E6" w:rsidRDefault="00C32537" w:rsidP="00C32537">
      <w:r w:rsidRPr="00D872E6">
        <w:t>«___» _</w:t>
      </w:r>
      <w:r w:rsidRPr="00D872E6">
        <w:rPr>
          <w:u w:val="single"/>
        </w:rPr>
        <w:t>__         ______</w:t>
      </w:r>
      <w:r w:rsidRPr="00D872E6">
        <w:t xml:space="preserve"> 2016 г.</w:t>
      </w:r>
    </w:p>
    <w:p w:rsidR="00C32537" w:rsidRPr="00D872E6" w:rsidRDefault="00C32537" w:rsidP="00C32537">
      <w:pPr>
        <w:jc w:val="center"/>
      </w:pPr>
    </w:p>
    <w:p w:rsidR="00C32537" w:rsidRPr="00D872E6" w:rsidRDefault="00C32537" w:rsidP="00C32537">
      <w:pPr>
        <w:spacing w:line="360" w:lineRule="auto"/>
        <w:jc w:val="center"/>
        <w:rPr>
          <w:b/>
          <w:bCs/>
        </w:rPr>
      </w:pPr>
    </w:p>
    <w:p w:rsidR="00C32537" w:rsidRPr="00D872E6" w:rsidRDefault="00C32537" w:rsidP="00C32537">
      <w:pPr>
        <w:spacing w:line="360" w:lineRule="auto"/>
        <w:jc w:val="center"/>
        <w:rPr>
          <w:b/>
          <w:bCs/>
        </w:rPr>
      </w:pPr>
    </w:p>
    <w:p w:rsidR="00C32537" w:rsidRPr="00D872E6" w:rsidRDefault="00C32537" w:rsidP="00C32537">
      <w:pPr>
        <w:jc w:val="center"/>
        <w:rPr>
          <w:b/>
        </w:rPr>
      </w:pPr>
    </w:p>
    <w:p w:rsidR="00C32537" w:rsidRPr="00D872E6" w:rsidRDefault="00C32537" w:rsidP="00C32537">
      <w:pPr>
        <w:jc w:val="center"/>
        <w:rPr>
          <w:b/>
        </w:rPr>
      </w:pPr>
    </w:p>
    <w:p w:rsidR="00C32537" w:rsidRPr="00D872E6" w:rsidRDefault="00403BD8" w:rsidP="00C32537">
      <w:pPr>
        <w:jc w:val="center"/>
        <w:rPr>
          <w:b/>
        </w:rPr>
      </w:pPr>
      <w:r w:rsidRPr="00D872E6">
        <w:rPr>
          <w:b/>
        </w:rPr>
        <w:t xml:space="preserve">Рабочая программа </w:t>
      </w:r>
      <w:r w:rsidR="00C32537" w:rsidRPr="00D872E6">
        <w:rPr>
          <w:b/>
        </w:rPr>
        <w:t>по окружающему миру</w:t>
      </w:r>
    </w:p>
    <w:p w:rsidR="00C32537" w:rsidRPr="00D872E6" w:rsidRDefault="00C32537" w:rsidP="00C32537">
      <w:pPr>
        <w:spacing w:line="360" w:lineRule="auto"/>
        <w:jc w:val="center"/>
        <w:rPr>
          <w:b/>
          <w:bCs/>
        </w:rPr>
      </w:pPr>
      <w:r w:rsidRPr="00D872E6">
        <w:rPr>
          <w:b/>
          <w:bCs/>
        </w:rPr>
        <w:t>для 4 класса</w:t>
      </w:r>
    </w:p>
    <w:p w:rsidR="00C32537" w:rsidRPr="00D872E6" w:rsidRDefault="00C32537" w:rsidP="00C32537">
      <w:pPr>
        <w:spacing w:line="360" w:lineRule="auto"/>
        <w:jc w:val="center"/>
        <w:rPr>
          <w:b/>
          <w:bCs/>
        </w:rPr>
      </w:pPr>
      <w:r w:rsidRPr="00D872E6">
        <w:rPr>
          <w:b/>
          <w:bCs/>
        </w:rPr>
        <w:t>на 2016-2017 учебный год</w:t>
      </w:r>
    </w:p>
    <w:p w:rsidR="00C32537" w:rsidRPr="00D872E6" w:rsidRDefault="00C32537" w:rsidP="00C32537">
      <w:pPr>
        <w:spacing w:line="360" w:lineRule="auto"/>
        <w:jc w:val="center"/>
        <w:rPr>
          <w:b/>
          <w:bCs/>
        </w:rPr>
      </w:pPr>
    </w:p>
    <w:p w:rsidR="00C32537" w:rsidRPr="00D872E6" w:rsidRDefault="00C32537" w:rsidP="00C32537">
      <w:pPr>
        <w:spacing w:line="360" w:lineRule="auto"/>
        <w:jc w:val="center"/>
        <w:rPr>
          <w:b/>
          <w:bCs/>
        </w:rPr>
      </w:pPr>
    </w:p>
    <w:p w:rsidR="00C32537" w:rsidRPr="00D872E6" w:rsidRDefault="00C32537" w:rsidP="00C32537">
      <w:pPr>
        <w:spacing w:line="360" w:lineRule="auto"/>
        <w:jc w:val="center"/>
        <w:rPr>
          <w:b/>
          <w:bCs/>
        </w:rPr>
      </w:pPr>
    </w:p>
    <w:p w:rsidR="00C32537" w:rsidRPr="00D872E6" w:rsidRDefault="00C32537" w:rsidP="00C32537">
      <w:pPr>
        <w:spacing w:line="360" w:lineRule="auto"/>
        <w:jc w:val="center"/>
        <w:rPr>
          <w:b/>
          <w:bCs/>
        </w:rPr>
      </w:pPr>
    </w:p>
    <w:p w:rsidR="00C32537" w:rsidRPr="00D872E6" w:rsidRDefault="00C32537" w:rsidP="00C32537">
      <w:pPr>
        <w:spacing w:line="360" w:lineRule="auto"/>
        <w:jc w:val="center"/>
      </w:pPr>
    </w:p>
    <w:p w:rsidR="00C32537" w:rsidRPr="00D872E6" w:rsidRDefault="00C32537" w:rsidP="00C32537">
      <w:pPr>
        <w:spacing w:line="360" w:lineRule="auto"/>
        <w:jc w:val="center"/>
      </w:pPr>
    </w:p>
    <w:p w:rsidR="00C32537" w:rsidRPr="00D872E6" w:rsidRDefault="00C32537" w:rsidP="00C32537">
      <w:pPr>
        <w:jc w:val="right"/>
      </w:pPr>
    </w:p>
    <w:p w:rsidR="00C32537" w:rsidRPr="00D872E6" w:rsidRDefault="00C32537" w:rsidP="00C32537">
      <w:pPr>
        <w:jc w:val="right"/>
      </w:pPr>
    </w:p>
    <w:p w:rsidR="00C32537" w:rsidRPr="00D872E6" w:rsidRDefault="00C32537" w:rsidP="00C32537">
      <w:pPr>
        <w:jc w:val="right"/>
      </w:pPr>
    </w:p>
    <w:p w:rsidR="00C32537" w:rsidRPr="00D872E6" w:rsidRDefault="00C32537" w:rsidP="00C32537">
      <w:pPr>
        <w:jc w:val="right"/>
      </w:pPr>
    </w:p>
    <w:p w:rsidR="00C32537" w:rsidRPr="00D872E6" w:rsidRDefault="00C32537" w:rsidP="00C32537">
      <w:pPr>
        <w:jc w:val="right"/>
      </w:pPr>
      <w:r w:rsidRPr="00D872E6">
        <w:t xml:space="preserve">Составитель программы: </w:t>
      </w:r>
      <w:proofErr w:type="spellStart"/>
      <w:r w:rsidRPr="00D872E6">
        <w:t>Муталипова</w:t>
      </w:r>
      <w:proofErr w:type="spellEnd"/>
      <w:r w:rsidRPr="00D872E6">
        <w:t xml:space="preserve"> С.Н</w:t>
      </w:r>
    </w:p>
    <w:p w:rsidR="00C32537" w:rsidRPr="00D872E6" w:rsidRDefault="00C32537" w:rsidP="00C32537">
      <w:pPr>
        <w:jc w:val="center"/>
      </w:pPr>
    </w:p>
    <w:p w:rsidR="00C32537" w:rsidRPr="00D872E6" w:rsidRDefault="00C32537" w:rsidP="00C32537"/>
    <w:p w:rsidR="00C32537" w:rsidRPr="00D872E6" w:rsidRDefault="00C32537" w:rsidP="00C32537"/>
    <w:p w:rsidR="00C32537" w:rsidRPr="00D872E6" w:rsidRDefault="00C32537" w:rsidP="00C32537">
      <w:pPr>
        <w:jc w:val="center"/>
      </w:pPr>
      <w:r w:rsidRPr="00D872E6">
        <w:t>2016г</w:t>
      </w:r>
    </w:p>
    <w:p w:rsidR="00403BD8" w:rsidRPr="00D872E6" w:rsidRDefault="00403BD8" w:rsidP="000741B5">
      <w:pPr>
        <w:pStyle w:val="Default"/>
        <w:jc w:val="center"/>
      </w:pPr>
    </w:p>
    <w:p w:rsidR="00934F2C" w:rsidRDefault="00934F2C" w:rsidP="000741B5">
      <w:pPr>
        <w:pStyle w:val="Default"/>
        <w:jc w:val="center"/>
        <w:rPr>
          <w:b/>
          <w:bCs/>
        </w:rPr>
      </w:pPr>
    </w:p>
    <w:p w:rsidR="00EC2531" w:rsidRPr="00D872E6" w:rsidRDefault="00EC2531" w:rsidP="000741B5">
      <w:pPr>
        <w:pStyle w:val="Default"/>
        <w:jc w:val="center"/>
      </w:pPr>
      <w:r w:rsidRPr="00D872E6">
        <w:rPr>
          <w:b/>
          <w:bCs/>
        </w:rPr>
        <w:lastRenderedPageBreak/>
        <w:t>Пояснительная записка</w:t>
      </w:r>
    </w:p>
    <w:p w:rsidR="00EC2531" w:rsidRPr="00D872E6" w:rsidRDefault="00EC2531" w:rsidP="000741B5">
      <w:pPr>
        <w:pStyle w:val="Default"/>
        <w:jc w:val="both"/>
      </w:pPr>
      <w:r w:rsidRPr="00D872E6">
        <w:t xml:space="preserve">Рабочая программа учебного предмета «Окружающий мир» составлена в соответствии с требованиями Федерального государственного общеобразовательного стандарта начального общего образования с учетом </w:t>
      </w:r>
      <w:proofErr w:type="spellStart"/>
      <w:r w:rsidRPr="00D872E6">
        <w:t>межпредметных</w:t>
      </w:r>
      <w:proofErr w:type="spellEnd"/>
      <w:r w:rsidRPr="00D872E6">
        <w:t xml:space="preserve"> и </w:t>
      </w:r>
      <w:proofErr w:type="spellStart"/>
      <w:r w:rsidRPr="00D872E6">
        <w:t>внутрипредметных</w:t>
      </w:r>
      <w:proofErr w:type="spellEnd"/>
      <w:r w:rsidRPr="00D872E6">
        <w:t xml:space="preserve"> связей, логики учебного процесса, задачи формирования у младшего школьника умения учиться. Предмет «Окружающий мир» - это основы естественных и социальных наук. </w:t>
      </w:r>
    </w:p>
    <w:p w:rsidR="00EC2531" w:rsidRDefault="00934F2C" w:rsidP="000741B5">
      <w:pPr>
        <w:pStyle w:val="Default"/>
        <w:jc w:val="both"/>
        <w:rPr>
          <w:b/>
          <w:bCs/>
        </w:rPr>
      </w:pPr>
      <w:r>
        <w:rPr>
          <w:b/>
          <w:bCs/>
        </w:rPr>
        <w:t>Цели курса:</w:t>
      </w:r>
    </w:p>
    <w:p w:rsidR="00934F2C" w:rsidRPr="00934F2C" w:rsidRDefault="00934F2C" w:rsidP="00934F2C">
      <w:pPr>
        <w:widowControl w:val="0"/>
        <w:autoSpaceDE w:val="0"/>
        <w:autoSpaceDN w:val="0"/>
        <w:adjustRightInd w:val="0"/>
        <w:ind w:firstLine="540"/>
        <w:jc w:val="both"/>
      </w:pPr>
      <w:r w:rsidRPr="00934F2C">
        <w:t>1) понимание особой роли России в мировой истории, воспитание чувства гордости за национальные свершения, открытия, победы;</w:t>
      </w:r>
    </w:p>
    <w:p w:rsidR="00934F2C" w:rsidRPr="00934F2C" w:rsidRDefault="00934F2C" w:rsidP="00934F2C">
      <w:pPr>
        <w:widowControl w:val="0"/>
        <w:autoSpaceDE w:val="0"/>
        <w:autoSpaceDN w:val="0"/>
        <w:adjustRightInd w:val="0"/>
        <w:ind w:firstLine="540"/>
        <w:jc w:val="both"/>
      </w:pPr>
      <w:r w:rsidRPr="00934F2C">
        <w:t xml:space="preserve">2) </w:t>
      </w:r>
      <w:proofErr w:type="spellStart"/>
      <w:r w:rsidRPr="00934F2C">
        <w:t>сформированность</w:t>
      </w:r>
      <w:proofErr w:type="spellEnd"/>
      <w:r w:rsidRPr="00934F2C">
        <w:t xml:space="preserve"> уважительного отношения к России, родному краю, своей семье, истории, культуре, природе нашей страны, ее современной жизни;</w:t>
      </w:r>
    </w:p>
    <w:p w:rsidR="00934F2C" w:rsidRPr="00934F2C" w:rsidRDefault="00934F2C" w:rsidP="00934F2C">
      <w:pPr>
        <w:widowControl w:val="0"/>
        <w:autoSpaceDE w:val="0"/>
        <w:autoSpaceDN w:val="0"/>
        <w:adjustRightInd w:val="0"/>
        <w:ind w:firstLine="540"/>
        <w:jc w:val="both"/>
      </w:pPr>
      <w:r w:rsidRPr="00934F2C">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34F2C">
        <w:t>здоровьесберегающего</w:t>
      </w:r>
      <w:proofErr w:type="spellEnd"/>
      <w:r w:rsidRPr="00934F2C">
        <w:t xml:space="preserve"> поведения в природной и социальной среде;</w:t>
      </w:r>
    </w:p>
    <w:p w:rsidR="00934F2C" w:rsidRPr="00934F2C" w:rsidRDefault="00934F2C" w:rsidP="00934F2C">
      <w:pPr>
        <w:widowControl w:val="0"/>
        <w:autoSpaceDE w:val="0"/>
        <w:autoSpaceDN w:val="0"/>
        <w:adjustRightInd w:val="0"/>
        <w:ind w:firstLine="540"/>
        <w:jc w:val="both"/>
      </w:pPr>
      <w:r w:rsidRPr="00934F2C">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934F2C" w:rsidRPr="00934F2C" w:rsidRDefault="00934F2C" w:rsidP="00934F2C">
      <w:pPr>
        <w:widowControl w:val="0"/>
        <w:autoSpaceDE w:val="0"/>
        <w:autoSpaceDN w:val="0"/>
        <w:adjustRightInd w:val="0"/>
        <w:ind w:firstLine="540"/>
        <w:jc w:val="both"/>
      </w:pPr>
      <w:r w:rsidRPr="00934F2C">
        <w:t>5) развитие навыков устанавливать и выявлять причинно-следственные связи в окружающем мире.</w:t>
      </w:r>
    </w:p>
    <w:p w:rsidR="00EC2531" w:rsidRPr="00D872E6" w:rsidRDefault="00EC2531" w:rsidP="000741B5">
      <w:pPr>
        <w:pStyle w:val="Default"/>
        <w:jc w:val="both"/>
      </w:pPr>
      <w:r w:rsidRPr="00D872E6">
        <w:rPr>
          <w:b/>
          <w:bCs/>
        </w:rPr>
        <w:t xml:space="preserve">Основные задачи курса: </w:t>
      </w:r>
    </w:p>
    <w:p w:rsidR="0076721E" w:rsidRDefault="0076721E" w:rsidP="0076721E">
      <w:pPr>
        <w:pStyle w:val="Default"/>
        <w:jc w:val="both"/>
        <w:rPr>
          <w:rFonts w:eastAsia="Times New Roman"/>
          <w:color w:val="auto"/>
          <w:lang w:eastAsia="ru-RU"/>
        </w:rPr>
      </w:pPr>
      <w:r w:rsidRPr="0076721E">
        <w:rPr>
          <w:rFonts w:eastAsia="Times New Roman"/>
          <w:color w:val="auto"/>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r>
        <w:rPr>
          <w:rFonts w:eastAsia="Times New Roman"/>
          <w:color w:val="auto"/>
          <w:lang w:eastAsia="ru-RU"/>
        </w:rPr>
        <w:t>.</w:t>
      </w:r>
    </w:p>
    <w:p w:rsidR="00EC2531" w:rsidRPr="00D872E6" w:rsidRDefault="00EC2531" w:rsidP="0076721E">
      <w:pPr>
        <w:pStyle w:val="Default"/>
        <w:jc w:val="both"/>
      </w:pPr>
      <w:r w:rsidRPr="00D872E6">
        <w:rPr>
          <w:bCs/>
        </w:rPr>
        <w:t>Описание места учебного предмета в учебном плане</w:t>
      </w:r>
    </w:p>
    <w:p w:rsidR="00EC2531" w:rsidRPr="00D872E6" w:rsidRDefault="00EC2531" w:rsidP="006C72CE">
      <w:pPr>
        <w:tabs>
          <w:tab w:val="left" w:pos="851"/>
        </w:tabs>
        <w:ind w:right="5" w:firstLine="360"/>
        <w:jc w:val="both"/>
      </w:pPr>
      <w:r w:rsidRPr="00D872E6">
        <w:t xml:space="preserve">Согласно базисному плану образовательных учреждений РФ на изучение предмета «Окружающий мир» в начальной школе выделяется 270 ч., из них в 1 классе 66 ч (2 ч в неделю, 33 учебные недели), во 2, 3 и 4 классах по 68 ч (2 ч в неделю, 34 учебные недели в каждом классе). </w:t>
      </w:r>
    </w:p>
    <w:p w:rsidR="00C51498" w:rsidRDefault="00C51498" w:rsidP="00C51498">
      <w:pPr>
        <w:pStyle w:val="Default"/>
        <w:jc w:val="center"/>
        <w:rPr>
          <w:b/>
          <w:bCs/>
        </w:rPr>
      </w:pPr>
      <w:r>
        <w:rPr>
          <w:b/>
          <w:bCs/>
        </w:rPr>
        <w:t>Планируемые результаты</w:t>
      </w:r>
    </w:p>
    <w:p w:rsidR="0076721E" w:rsidRPr="00D872E6" w:rsidRDefault="0076721E" w:rsidP="0076721E">
      <w:pPr>
        <w:pStyle w:val="Default"/>
        <w:jc w:val="both"/>
      </w:pPr>
      <w:r w:rsidRPr="00D872E6">
        <w:rPr>
          <w:b/>
          <w:bCs/>
        </w:rPr>
        <w:t xml:space="preserve">Личностными результатами </w:t>
      </w:r>
      <w:r w:rsidRPr="00D872E6">
        <w:t>изу</w:t>
      </w:r>
      <w:r>
        <w:t xml:space="preserve">чения курса «Окружающий мир» в </w:t>
      </w:r>
      <w:r w:rsidRPr="00D872E6">
        <w:t xml:space="preserve">4 классе является формирование следующих умений: </w:t>
      </w:r>
    </w:p>
    <w:p w:rsidR="0076721E" w:rsidRPr="00D872E6" w:rsidRDefault="0076721E" w:rsidP="0076721E">
      <w:pPr>
        <w:pStyle w:val="Default"/>
        <w:jc w:val="both"/>
      </w:pPr>
      <w:r w:rsidRPr="00D872E6">
        <w:t xml:space="preserve"> Самостоятельно определять и высказывать самые простые общие для всех людей правила поведения (основы общечеловеческих нравственных ценностей). В предложенных ситуациях, опираясь на общие для всех правила поведения, делать выбор, какой поступок совершить. </w:t>
      </w:r>
    </w:p>
    <w:p w:rsidR="0076721E" w:rsidRPr="00D872E6" w:rsidRDefault="0076721E" w:rsidP="0076721E">
      <w:pPr>
        <w:pStyle w:val="Default"/>
        <w:jc w:val="both"/>
      </w:pPr>
      <w:r w:rsidRPr="00D872E6">
        <w:rPr>
          <w:b/>
          <w:bCs/>
        </w:rPr>
        <w:t xml:space="preserve">Познавательные УУД: </w:t>
      </w:r>
    </w:p>
    <w:p w:rsidR="0076721E" w:rsidRPr="00D872E6" w:rsidRDefault="0076721E" w:rsidP="0076721E">
      <w:pPr>
        <w:pStyle w:val="Default"/>
        <w:jc w:val="both"/>
      </w:pPr>
      <w:r w:rsidRPr="00D872E6">
        <w:t xml:space="preserve"> Перерабатывать полученную информацию: сравнивать и группировать факты и </w:t>
      </w:r>
      <w:proofErr w:type="spellStart"/>
      <w:proofErr w:type="gramStart"/>
      <w:r w:rsidRPr="00D872E6">
        <w:t>явления;определять</w:t>
      </w:r>
      <w:proofErr w:type="spellEnd"/>
      <w:proofErr w:type="gramEnd"/>
      <w:r w:rsidRPr="00D872E6">
        <w:t xml:space="preserve"> причины явлений, событий. </w:t>
      </w:r>
    </w:p>
    <w:p w:rsidR="0076721E" w:rsidRPr="00D872E6" w:rsidRDefault="0076721E" w:rsidP="0076721E">
      <w:pPr>
        <w:pStyle w:val="Default"/>
        <w:jc w:val="both"/>
      </w:pPr>
      <w:r w:rsidRPr="00D872E6">
        <w:t xml:space="preserve"> Перерабатывать полученную информацию: делать выводы на основе обобщения знаний. </w:t>
      </w:r>
    </w:p>
    <w:p w:rsidR="0076721E" w:rsidRPr="00D872E6" w:rsidRDefault="0076721E" w:rsidP="0076721E">
      <w:pPr>
        <w:pStyle w:val="Default"/>
        <w:jc w:val="both"/>
      </w:pPr>
      <w:r w:rsidRPr="00D872E6">
        <w:t xml:space="preserve"> Преобразовывать информацию из одной формы в другую: составлять простой план учебно-научного текста. </w:t>
      </w:r>
    </w:p>
    <w:p w:rsidR="0076721E" w:rsidRPr="00D872E6" w:rsidRDefault="0076721E" w:rsidP="0076721E">
      <w:pPr>
        <w:pStyle w:val="Default"/>
        <w:jc w:val="both"/>
      </w:pPr>
      <w:r w:rsidRPr="00D872E6">
        <w:t xml:space="preserve">Преобразовывать информацию из одной формы в другую: представлять информацию в виде текста, таблицы, схемы. </w:t>
      </w:r>
    </w:p>
    <w:p w:rsidR="0076721E" w:rsidRPr="00D872E6" w:rsidRDefault="0076721E" w:rsidP="0076721E">
      <w:pPr>
        <w:pStyle w:val="Default"/>
        <w:jc w:val="both"/>
      </w:pPr>
      <w:r w:rsidRPr="00D872E6">
        <w:rPr>
          <w:b/>
          <w:bCs/>
        </w:rPr>
        <w:t xml:space="preserve">Коммуникативные УУД: </w:t>
      </w:r>
    </w:p>
    <w:p w:rsidR="0076721E" w:rsidRPr="00D872E6" w:rsidRDefault="0076721E" w:rsidP="0076721E">
      <w:pPr>
        <w:pStyle w:val="Default"/>
        <w:jc w:val="both"/>
      </w:pPr>
      <w:r w:rsidRPr="00D872E6">
        <w:t xml:space="preserve">Слушать других, пытаться принимать другую точку зрения, быть готовым изменить свою точку зрения. </w:t>
      </w:r>
    </w:p>
    <w:p w:rsidR="0076721E" w:rsidRPr="00D872E6" w:rsidRDefault="0076721E" w:rsidP="0076721E">
      <w:pPr>
        <w:pStyle w:val="Default"/>
        <w:jc w:val="both"/>
      </w:pPr>
      <w:r w:rsidRPr="00D872E6">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76721E" w:rsidRPr="00D872E6" w:rsidRDefault="0076721E" w:rsidP="0076721E">
      <w:pPr>
        <w:pStyle w:val="Default"/>
        <w:jc w:val="both"/>
      </w:pPr>
      <w:r w:rsidRPr="00D872E6">
        <w:t xml:space="preserve">Договариваться с людьми: выполняя различные роли в группе, сотрудничать в совместном решении проблемы (задачи). </w:t>
      </w:r>
    </w:p>
    <w:p w:rsidR="0076721E" w:rsidRPr="00D872E6" w:rsidRDefault="0076721E" w:rsidP="0076721E">
      <w:pPr>
        <w:pStyle w:val="Default"/>
        <w:jc w:val="both"/>
      </w:pPr>
      <w:r w:rsidRPr="00D872E6">
        <w:t xml:space="preserve">Учиться уважительно относиться к позиции другого, пытаться договариваться. </w:t>
      </w:r>
    </w:p>
    <w:p w:rsidR="00D872E6" w:rsidRPr="00D872E6" w:rsidRDefault="00D872E6"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В результате изучения курса «Окружающий мир» обучающиеся на уровне начального общего образования:</w:t>
      </w:r>
    </w:p>
    <w:p w:rsidR="00D872E6" w:rsidRPr="00D872E6" w:rsidRDefault="00D872E6"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lastRenderedPageBreak/>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872E6" w:rsidRPr="00D872E6" w:rsidRDefault="00D872E6"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872E6" w:rsidRPr="00D872E6" w:rsidRDefault="00D872E6"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872E6" w:rsidRPr="00D872E6" w:rsidRDefault="00D872E6"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D872E6">
        <w:rPr>
          <w:rFonts w:eastAsia="@Arial Unicode MS"/>
          <w:color w:val="000000"/>
        </w:rPr>
        <w:t>;</w:t>
      </w:r>
    </w:p>
    <w:p w:rsidR="00D872E6" w:rsidRPr="00D872E6" w:rsidRDefault="00D872E6" w:rsidP="00801205">
      <w:pPr>
        <w:tabs>
          <w:tab w:val="left" w:pos="142"/>
          <w:tab w:val="left" w:leader="dot" w:pos="624"/>
          <w:tab w:val="left" w:pos="709"/>
        </w:tabs>
        <w:ind w:firstLine="709"/>
        <w:jc w:val="both"/>
        <w:rPr>
          <w:rFonts w:eastAsia="@Arial Unicode MS"/>
          <w:color w:val="000000"/>
        </w:rPr>
      </w:pPr>
      <w:proofErr w:type="gramStart"/>
      <w:r w:rsidRPr="00D872E6">
        <w:rPr>
          <w:rFonts w:eastAsia="@Arial Unicode MS"/>
          <w:color w:val="000000"/>
        </w:rPr>
        <w:t>познакомятся</w:t>
      </w:r>
      <w:proofErr w:type="gramEnd"/>
      <w:r w:rsidRPr="00D872E6">
        <w:rPr>
          <w:rFonts w:eastAsia="@Arial Unicode MS"/>
          <w:color w:val="000000"/>
        </w:rPr>
        <w:t xml:space="preserve">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872E6" w:rsidRPr="00D872E6" w:rsidRDefault="00D872E6" w:rsidP="00801205">
      <w:pPr>
        <w:tabs>
          <w:tab w:val="left" w:pos="142"/>
          <w:tab w:val="left" w:leader="dot" w:pos="624"/>
          <w:tab w:val="left" w:pos="709"/>
        </w:tabs>
        <w:ind w:firstLine="709"/>
        <w:jc w:val="both"/>
        <w:rPr>
          <w:rFonts w:eastAsia="@Arial Unicode MS"/>
          <w:color w:val="000000"/>
        </w:rPr>
      </w:pPr>
      <w:proofErr w:type="gramStart"/>
      <w:r w:rsidRPr="00D872E6">
        <w:rPr>
          <w:rFonts w:eastAsia="@Arial Unicode MS"/>
          <w:color w:val="000000"/>
        </w:rPr>
        <w:t>получат</w:t>
      </w:r>
      <w:proofErr w:type="gramEnd"/>
      <w:r w:rsidRPr="00D872E6">
        <w:rPr>
          <w:rFonts w:eastAsia="@Arial Unicode MS"/>
          <w:color w:val="000000"/>
        </w:rPr>
        <w:t xml:space="preserve">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872E6">
        <w:rPr>
          <w:rFonts w:eastAsia="@Arial Unicode MS"/>
          <w:color w:val="000000"/>
        </w:rPr>
        <w:noBreakHyphen/>
        <w:t xml:space="preserve"> и видеофрагментов, готовить и проводить небольшие презентации в поддержку собственных сообщений;</w:t>
      </w:r>
    </w:p>
    <w:p w:rsidR="00D872E6" w:rsidRPr="00D872E6" w:rsidRDefault="00D872E6"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872E6" w:rsidRPr="00D872E6" w:rsidRDefault="00D872E6" w:rsidP="00801205">
      <w:pPr>
        <w:tabs>
          <w:tab w:val="left" w:pos="709"/>
        </w:tabs>
        <w:autoSpaceDE w:val="0"/>
        <w:autoSpaceDN w:val="0"/>
        <w:adjustRightInd w:val="0"/>
        <w:ind w:firstLine="709"/>
        <w:jc w:val="both"/>
      </w:pPr>
      <w:r w:rsidRPr="00D872E6">
        <w:rPr>
          <w:rFonts w:eastAsia="@Arial Unicode MS"/>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D872E6">
        <w:rPr>
          <w:rFonts w:eastAsia="@Arial Unicode MS"/>
        </w:rPr>
        <w:t>природо</w:t>
      </w:r>
      <w:proofErr w:type="spellEnd"/>
      <w:r w:rsidRPr="00D872E6">
        <w:rPr>
          <w:rFonts w:eastAsia="@Arial Unicode MS"/>
        </w:rPr>
        <w:t xml:space="preserve">- и </w:t>
      </w:r>
      <w:proofErr w:type="spellStart"/>
      <w:r w:rsidRPr="00D872E6">
        <w:rPr>
          <w:rFonts w:eastAsia="@Arial Unicode MS"/>
        </w:rPr>
        <w:t>культуросообразного</w:t>
      </w:r>
      <w:proofErr w:type="spellEnd"/>
      <w:r w:rsidRPr="00D872E6">
        <w:rPr>
          <w:rFonts w:eastAsia="@Arial Unicode MS"/>
        </w:rPr>
        <w:t xml:space="preserve"> поведения в окружающей природной и социальной среде.</w:t>
      </w:r>
    </w:p>
    <w:p w:rsidR="00D872E6" w:rsidRPr="00D872E6" w:rsidRDefault="00D872E6" w:rsidP="00801205">
      <w:pPr>
        <w:keepNext/>
        <w:autoSpaceDE w:val="0"/>
        <w:autoSpaceDN w:val="0"/>
        <w:adjustRightInd w:val="0"/>
        <w:ind w:firstLine="454"/>
        <w:jc w:val="both"/>
        <w:rPr>
          <w:b/>
          <w:iCs/>
        </w:rPr>
      </w:pPr>
      <w:r w:rsidRPr="00D872E6">
        <w:rPr>
          <w:b/>
          <w:iCs/>
        </w:rPr>
        <w:t>Человек и природа</w:t>
      </w:r>
    </w:p>
    <w:p w:rsidR="00D872E6" w:rsidRPr="00D872E6" w:rsidRDefault="00D872E6" w:rsidP="00801205">
      <w:pPr>
        <w:autoSpaceDE w:val="0"/>
        <w:autoSpaceDN w:val="0"/>
        <w:adjustRightInd w:val="0"/>
        <w:ind w:firstLine="454"/>
        <w:jc w:val="both"/>
        <w:rPr>
          <w:rFonts w:eastAsia="Calibri"/>
          <w:b/>
        </w:rPr>
      </w:pPr>
      <w:r w:rsidRPr="00D872E6">
        <w:rPr>
          <w:rFonts w:eastAsia="Calibri"/>
          <w:b/>
        </w:rPr>
        <w:t>Выпускник научится:</w:t>
      </w:r>
    </w:p>
    <w:p w:rsidR="00D872E6" w:rsidRPr="00D872E6" w:rsidRDefault="00D872E6" w:rsidP="00801205">
      <w:pPr>
        <w:ind w:firstLine="680"/>
        <w:contextualSpacing/>
        <w:jc w:val="both"/>
        <w:outlineLvl w:val="1"/>
      </w:pPr>
      <w:r w:rsidRPr="00D872E6">
        <w:t>узнавать изученные объекты и явления живой и неживой природы;</w:t>
      </w:r>
    </w:p>
    <w:p w:rsidR="00D872E6" w:rsidRPr="00D872E6" w:rsidRDefault="00D872E6" w:rsidP="00801205">
      <w:pPr>
        <w:ind w:firstLine="680"/>
        <w:contextualSpacing/>
        <w:jc w:val="both"/>
        <w:outlineLvl w:val="1"/>
      </w:pPr>
      <w:r w:rsidRPr="00D872E6">
        <w:rPr>
          <w:spacing w:val="2"/>
        </w:rPr>
        <w:t xml:space="preserve">описывать на основе предложенного плана изученные </w:t>
      </w:r>
      <w:r w:rsidRPr="00D872E6">
        <w:t>объекты и явления живой и неживой природы, выделять их существенные признаки;</w:t>
      </w:r>
    </w:p>
    <w:p w:rsidR="00D872E6" w:rsidRPr="00D872E6" w:rsidRDefault="00D872E6" w:rsidP="00801205">
      <w:pPr>
        <w:ind w:firstLine="680"/>
        <w:contextualSpacing/>
        <w:jc w:val="both"/>
        <w:outlineLvl w:val="1"/>
      </w:pPr>
      <w:r w:rsidRPr="00D872E6">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D872E6" w:rsidRPr="00D872E6" w:rsidRDefault="00D872E6" w:rsidP="00801205">
      <w:pPr>
        <w:ind w:firstLine="680"/>
        <w:contextualSpacing/>
        <w:jc w:val="both"/>
        <w:outlineLvl w:val="1"/>
      </w:pPr>
      <w:r w:rsidRPr="00D872E6">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D872E6" w:rsidRPr="00D872E6" w:rsidRDefault="00D872E6" w:rsidP="00801205">
      <w:pPr>
        <w:ind w:firstLine="680"/>
        <w:contextualSpacing/>
        <w:jc w:val="both"/>
        <w:outlineLvl w:val="1"/>
      </w:pPr>
      <w:r w:rsidRPr="00D872E6">
        <w:t>и правилам техники безопасности при проведении наблюдений и опытов;</w:t>
      </w:r>
    </w:p>
    <w:p w:rsidR="00D872E6" w:rsidRPr="00D872E6" w:rsidRDefault="00D872E6" w:rsidP="00801205">
      <w:pPr>
        <w:ind w:firstLine="680"/>
        <w:contextualSpacing/>
        <w:jc w:val="both"/>
        <w:outlineLvl w:val="1"/>
      </w:pPr>
      <w:r w:rsidRPr="00D872E6">
        <w:t>использовать естественно</w:t>
      </w:r>
      <w:r w:rsidRPr="00D872E6">
        <w:softHyphen/>
        <w:t xml:space="preserve">научные тексты (на бумажных </w:t>
      </w:r>
      <w:r w:rsidRPr="00D872E6">
        <w:rPr>
          <w:spacing w:val="2"/>
        </w:rPr>
        <w:t xml:space="preserve">и электронных носителях, в том числе в контролируемом </w:t>
      </w:r>
      <w:r w:rsidRPr="00D872E6">
        <w:t>Интернете) с целью поиска и извлечения информации, ответов на вопросы, объяснений, создания собственных устных или письменных высказываний;</w:t>
      </w:r>
    </w:p>
    <w:p w:rsidR="00D872E6" w:rsidRPr="00D872E6" w:rsidRDefault="00D872E6" w:rsidP="00801205">
      <w:pPr>
        <w:ind w:firstLine="680"/>
        <w:contextualSpacing/>
        <w:jc w:val="both"/>
        <w:outlineLvl w:val="1"/>
      </w:pPr>
      <w:r w:rsidRPr="00D872E6">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D872E6" w:rsidRPr="00D872E6" w:rsidRDefault="00D872E6" w:rsidP="00801205">
      <w:pPr>
        <w:ind w:firstLine="680"/>
        <w:contextualSpacing/>
        <w:jc w:val="both"/>
        <w:outlineLvl w:val="1"/>
      </w:pPr>
      <w:r w:rsidRPr="00D872E6">
        <w:rPr>
          <w:spacing w:val="2"/>
        </w:rPr>
        <w:lastRenderedPageBreak/>
        <w:t xml:space="preserve">использовать готовые модели (глобус, карту, план) для </w:t>
      </w:r>
      <w:r w:rsidRPr="00D872E6">
        <w:t>объяснения явлений или описания свойств объектов;</w:t>
      </w:r>
    </w:p>
    <w:p w:rsidR="00D872E6" w:rsidRPr="00D872E6" w:rsidRDefault="00D872E6" w:rsidP="00801205">
      <w:pPr>
        <w:ind w:firstLine="680"/>
        <w:contextualSpacing/>
        <w:jc w:val="both"/>
        <w:outlineLvl w:val="1"/>
      </w:pPr>
      <w:r w:rsidRPr="00D872E6">
        <w:rPr>
          <w:spacing w:val="2"/>
        </w:rPr>
        <w:t xml:space="preserve">обнаруживать простейшие взаимосвязи между живой и </w:t>
      </w:r>
      <w:r w:rsidRPr="00D872E6">
        <w:t>неживой природой, взаимосвязи в живой природе; использовать их для объяснения необходимости бережного отношения к природе;</w:t>
      </w:r>
    </w:p>
    <w:p w:rsidR="00D872E6" w:rsidRPr="00D872E6" w:rsidRDefault="00D872E6" w:rsidP="00801205">
      <w:pPr>
        <w:ind w:firstLine="680"/>
        <w:contextualSpacing/>
        <w:jc w:val="both"/>
        <w:outlineLvl w:val="1"/>
      </w:pPr>
      <w:r w:rsidRPr="00D872E6">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D872E6" w:rsidRPr="00D872E6" w:rsidRDefault="00D872E6" w:rsidP="00801205">
      <w:pPr>
        <w:ind w:firstLine="680"/>
        <w:contextualSpacing/>
        <w:jc w:val="both"/>
        <w:outlineLvl w:val="1"/>
      </w:pPr>
      <w:r w:rsidRPr="00D872E6">
        <w:rPr>
          <w:spacing w:val="-2"/>
        </w:rPr>
        <w:t>понимать необходимость здорового образа жизни, со</w:t>
      </w:r>
      <w:r w:rsidRPr="00D872E6">
        <w:t>блю</w:t>
      </w:r>
      <w:r w:rsidRPr="00D872E6">
        <w:rPr>
          <w:spacing w:val="2"/>
        </w:rPr>
        <w:t>дения правил безопасного поведения; использовать знанияо строении и функционировании организма человека для</w:t>
      </w:r>
      <w:r w:rsidRPr="00D872E6">
        <w:t>сохранения и укрепления своего здоровья.</w:t>
      </w:r>
    </w:p>
    <w:p w:rsidR="00D872E6" w:rsidRPr="00D872E6" w:rsidRDefault="00D872E6" w:rsidP="00801205">
      <w:pPr>
        <w:autoSpaceDE w:val="0"/>
        <w:autoSpaceDN w:val="0"/>
        <w:adjustRightInd w:val="0"/>
        <w:ind w:firstLine="454"/>
        <w:jc w:val="both"/>
        <w:rPr>
          <w:rFonts w:eastAsia="Calibri"/>
          <w:b/>
          <w:iCs/>
        </w:rPr>
      </w:pPr>
      <w:r w:rsidRPr="00D872E6">
        <w:rPr>
          <w:rFonts w:eastAsia="Calibri"/>
          <w:b/>
          <w:iCs/>
        </w:rPr>
        <w:t>Выпускник получит возможность научиться:</w:t>
      </w:r>
    </w:p>
    <w:p w:rsidR="00D872E6" w:rsidRPr="00D872E6" w:rsidRDefault="00D872E6" w:rsidP="00801205">
      <w:pPr>
        <w:contextualSpacing/>
        <w:jc w:val="both"/>
        <w:outlineLvl w:val="1"/>
      </w:pPr>
      <w:r w:rsidRPr="00934F2C">
        <w:t>-</w:t>
      </w:r>
      <w:r w:rsidRPr="00D872E6">
        <w:t>использовать при проведении практических работ инструменты ИКТ (фото</w:t>
      </w:r>
      <w:r w:rsidRPr="00D872E6">
        <w:noBreakHyphen/>
        <w:t xml:space="preserve"> и видеокамеру, микрофон и</w:t>
      </w:r>
      <w:r w:rsidRPr="00D872E6">
        <w:t> </w:t>
      </w:r>
      <w:r w:rsidRPr="00D872E6">
        <w:t>др.) для записи и обработки информации, готовить небольшие презентации по результатам наблюдений и опытов;</w:t>
      </w:r>
    </w:p>
    <w:p w:rsidR="00D872E6" w:rsidRPr="00D872E6" w:rsidRDefault="00D872E6" w:rsidP="00801205">
      <w:pPr>
        <w:contextualSpacing/>
        <w:jc w:val="both"/>
        <w:outlineLvl w:val="1"/>
      </w:pPr>
      <w:r w:rsidRPr="00934F2C">
        <w:t>-</w:t>
      </w:r>
      <w:r w:rsidRPr="00D872E6">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D872E6" w:rsidRPr="00D872E6" w:rsidRDefault="00D872E6" w:rsidP="00801205">
      <w:pPr>
        <w:contextualSpacing/>
        <w:jc w:val="both"/>
        <w:outlineLvl w:val="1"/>
        <w:rPr>
          <w:spacing w:val="-4"/>
        </w:rPr>
      </w:pPr>
      <w:r w:rsidRPr="00934F2C">
        <w:t>-</w:t>
      </w:r>
      <w:r w:rsidRPr="00D872E6">
        <w:t xml:space="preserve">осознавать ценность природы и необходимость нести </w:t>
      </w:r>
      <w:r w:rsidRPr="00D872E6">
        <w:rPr>
          <w:spacing w:val="-4"/>
        </w:rPr>
        <w:t xml:space="preserve">ответственность за её сохранение, соблюдать правила </w:t>
      </w:r>
      <w:proofErr w:type="spellStart"/>
      <w:r w:rsidRPr="00D872E6">
        <w:rPr>
          <w:spacing w:val="-4"/>
        </w:rPr>
        <w:t>экологичного</w:t>
      </w:r>
      <w:proofErr w:type="spellEnd"/>
      <w:r w:rsidRPr="00D872E6">
        <w:rPr>
          <w:spacing w:val="-4"/>
        </w:rPr>
        <w:t xml:space="preserve"> поведения в школе и в быту (раздельный сбор мусора, экономия воды и электроэнергии) и природной среде;</w:t>
      </w:r>
    </w:p>
    <w:p w:rsidR="00D872E6" w:rsidRPr="00D872E6" w:rsidRDefault="00D872E6" w:rsidP="00801205">
      <w:pPr>
        <w:contextualSpacing/>
        <w:jc w:val="both"/>
        <w:outlineLvl w:val="1"/>
      </w:pPr>
      <w:r w:rsidRPr="00934F2C">
        <w:rPr>
          <w:spacing w:val="2"/>
        </w:rPr>
        <w:t>-</w:t>
      </w:r>
      <w:r w:rsidRPr="00D872E6">
        <w:rPr>
          <w:spacing w:val="2"/>
        </w:rPr>
        <w:t>пользоваться простыми навыками самоконтроля са</w:t>
      </w:r>
      <w:r w:rsidRPr="00D872E6">
        <w:t>мочувствия для сохранения здоровья; осознанно соблюдать режим дня, правила рационального питания и личной гигиены;</w:t>
      </w:r>
    </w:p>
    <w:p w:rsidR="00D872E6" w:rsidRPr="00D872E6" w:rsidRDefault="00D872E6" w:rsidP="00801205">
      <w:pPr>
        <w:contextualSpacing/>
        <w:jc w:val="both"/>
        <w:outlineLvl w:val="1"/>
      </w:pPr>
      <w:r w:rsidRPr="00934F2C">
        <w:t>-</w:t>
      </w:r>
      <w:r w:rsidRPr="00D872E6">
        <w:t xml:space="preserve">выполнять правила безопасного поведения в доме, на </w:t>
      </w:r>
      <w:r w:rsidRPr="00D872E6">
        <w:rPr>
          <w:spacing w:val="2"/>
        </w:rPr>
        <w:t>улице, природной среде, оказывать первую помощь при</w:t>
      </w:r>
      <w:r w:rsidRPr="00934F2C">
        <w:t xml:space="preserve">несложных несчастных случаях </w:t>
      </w:r>
      <w:r w:rsidRPr="00D872E6">
        <w:rPr>
          <w:spacing w:val="2"/>
        </w:rPr>
        <w:t xml:space="preserve">планировать, контролировать и оценивать учебные </w:t>
      </w:r>
      <w:r w:rsidRPr="00D872E6">
        <w:t>действия в процессе познания окружающего мира в соответствии с поставленной задачей и условиями её реализации.</w:t>
      </w:r>
    </w:p>
    <w:p w:rsidR="00D872E6" w:rsidRPr="00D872E6" w:rsidRDefault="00D872E6" w:rsidP="00801205">
      <w:pPr>
        <w:keepNext/>
        <w:autoSpaceDE w:val="0"/>
        <w:autoSpaceDN w:val="0"/>
        <w:adjustRightInd w:val="0"/>
        <w:ind w:firstLine="454"/>
        <w:jc w:val="both"/>
        <w:rPr>
          <w:b/>
          <w:iCs/>
        </w:rPr>
      </w:pPr>
      <w:r w:rsidRPr="00D872E6">
        <w:rPr>
          <w:b/>
          <w:iCs/>
        </w:rPr>
        <w:t>Человек и общество</w:t>
      </w:r>
    </w:p>
    <w:p w:rsidR="00D872E6" w:rsidRPr="00D872E6" w:rsidRDefault="00D872E6" w:rsidP="00801205">
      <w:pPr>
        <w:autoSpaceDE w:val="0"/>
        <w:autoSpaceDN w:val="0"/>
        <w:adjustRightInd w:val="0"/>
        <w:ind w:firstLine="454"/>
        <w:jc w:val="both"/>
        <w:rPr>
          <w:rFonts w:eastAsia="Calibri"/>
          <w:b/>
        </w:rPr>
      </w:pPr>
      <w:r w:rsidRPr="00D872E6">
        <w:rPr>
          <w:rFonts w:eastAsia="Calibri"/>
          <w:b/>
        </w:rPr>
        <w:t>Выпускник научится:</w:t>
      </w:r>
    </w:p>
    <w:p w:rsidR="00D872E6" w:rsidRPr="00D872E6" w:rsidRDefault="00D872E6" w:rsidP="00801205">
      <w:pPr>
        <w:contextualSpacing/>
        <w:jc w:val="both"/>
        <w:outlineLvl w:val="1"/>
      </w:pPr>
      <w:r>
        <w:t>-</w:t>
      </w:r>
      <w:r w:rsidRPr="00D872E6">
        <w:t>узнавать государственную символику Российской Феде</w:t>
      </w:r>
      <w:r w:rsidRPr="00D872E6">
        <w:rPr>
          <w:spacing w:val="2"/>
        </w:rPr>
        <w:t>рации и своего региона; описывать достопримечательности столицы и родного края; находить на карте мира Россий</w:t>
      </w:r>
      <w:r w:rsidRPr="00D872E6">
        <w:t>скую Федерацию, на карте России Москву, свой регион и его главный город;</w:t>
      </w:r>
    </w:p>
    <w:p w:rsidR="00D872E6" w:rsidRPr="00D872E6" w:rsidRDefault="00D872E6" w:rsidP="00801205">
      <w:pPr>
        <w:contextualSpacing/>
        <w:jc w:val="both"/>
        <w:outlineLvl w:val="1"/>
        <w:rPr>
          <w:spacing w:val="-2"/>
        </w:rPr>
      </w:pPr>
      <w:r>
        <w:t>-</w:t>
      </w:r>
      <w:r w:rsidRPr="00D872E6">
        <w:t>различать прошлое, настоящее, будущее; соотносить из</w:t>
      </w:r>
      <w:r w:rsidRPr="00D872E6">
        <w:rPr>
          <w:spacing w:val="-2"/>
        </w:rPr>
        <w:t>ученные исторические события с датами, конкретную дату с веком; находить место изученных событий на «ленте времени»;</w:t>
      </w:r>
    </w:p>
    <w:p w:rsidR="00D872E6" w:rsidRPr="00D872E6" w:rsidRDefault="00D872E6" w:rsidP="00801205">
      <w:pPr>
        <w:contextualSpacing/>
        <w:jc w:val="both"/>
        <w:outlineLvl w:val="1"/>
      </w:pPr>
      <w:r>
        <w:rPr>
          <w:spacing w:val="2"/>
        </w:rPr>
        <w:t>-</w:t>
      </w:r>
      <w:r w:rsidRPr="00D872E6">
        <w:rPr>
          <w:spacing w:val="2"/>
        </w:rPr>
        <w:t xml:space="preserve">используя дополнительные источники информации (на </w:t>
      </w:r>
      <w:r w:rsidRPr="00D872E6">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D872E6" w:rsidRPr="00D872E6" w:rsidRDefault="00D872E6" w:rsidP="00801205">
      <w:pPr>
        <w:contextualSpacing/>
        <w:jc w:val="both"/>
        <w:outlineLvl w:val="1"/>
      </w:pPr>
      <w:r>
        <w:rPr>
          <w:spacing w:val="2"/>
        </w:rPr>
        <w:t>-</w:t>
      </w:r>
      <w:r w:rsidRPr="00D872E6">
        <w:rPr>
          <w:spacing w:val="2"/>
        </w:rPr>
        <w:t>оценивать характер взаимоотношений людей в различ</w:t>
      </w:r>
      <w:r w:rsidRPr="00D872E6">
        <w:t xml:space="preserve">ных социальных группах (семья, группа сверстников, этнос), </w:t>
      </w:r>
      <w:r w:rsidRPr="00D872E6">
        <w:rPr>
          <w:spacing w:val="2"/>
        </w:rPr>
        <w:t>в том числе с позиции развития этических чувств, добро</w:t>
      </w:r>
      <w:r w:rsidRPr="00D872E6">
        <w:t>желательности и эмоционально</w:t>
      </w:r>
      <w:r w:rsidRPr="00D872E6">
        <w:softHyphen/>
        <w:t>нравственной отзывчивости, понимания чувств других людей и сопереживания им;</w:t>
      </w:r>
    </w:p>
    <w:p w:rsidR="00D872E6" w:rsidRPr="00D872E6" w:rsidRDefault="00D872E6" w:rsidP="00801205">
      <w:pPr>
        <w:contextualSpacing/>
        <w:jc w:val="both"/>
        <w:outlineLvl w:val="1"/>
      </w:pPr>
      <w:r>
        <w:rPr>
          <w:spacing w:val="2"/>
        </w:rPr>
        <w:t>-</w:t>
      </w:r>
      <w:r w:rsidRPr="00D872E6">
        <w:rPr>
          <w:spacing w:val="2"/>
        </w:rPr>
        <w:t xml:space="preserve">использовать различные справочные издания (словари, </w:t>
      </w:r>
      <w:r w:rsidRPr="00D872E6">
        <w:t xml:space="preserve">энциклопедии) и детскую литературу о человеке и обществе </w:t>
      </w:r>
      <w:r w:rsidRPr="00D872E6">
        <w:rPr>
          <w:spacing w:val="2"/>
        </w:rPr>
        <w:t>с целью поиска информации, ответов на вопросы, объяснений, для создания собственных устных или письменных</w:t>
      </w:r>
      <w:r w:rsidRPr="00D872E6">
        <w:t>высказываний.</w:t>
      </w:r>
    </w:p>
    <w:p w:rsidR="00D872E6" w:rsidRPr="00D872E6" w:rsidRDefault="00D872E6" w:rsidP="00801205">
      <w:pPr>
        <w:autoSpaceDE w:val="0"/>
        <w:autoSpaceDN w:val="0"/>
        <w:adjustRightInd w:val="0"/>
        <w:ind w:firstLine="454"/>
        <w:jc w:val="both"/>
        <w:rPr>
          <w:rFonts w:eastAsia="Calibri"/>
          <w:b/>
          <w:iCs/>
        </w:rPr>
      </w:pPr>
      <w:r w:rsidRPr="00D872E6">
        <w:rPr>
          <w:rFonts w:eastAsia="Calibri"/>
          <w:b/>
          <w:iCs/>
        </w:rPr>
        <w:t>Выпускник получит возможность научиться:</w:t>
      </w:r>
    </w:p>
    <w:p w:rsidR="00D872E6" w:rsidRPr="00D872E6" w:rsidRDefault="00D872E6" w:rsidP="00801205">
      <w:pPr>
        <w:contextualSpacing/>
        <w:jc w:val="both"/>
        <w:outlineLvl w:val="1"/>
      </w:pPr>
      <w:r w:rsidRPr="00801205">
        <w:t>-</w:t>
      </w:r>
      <w:r w:rsidRPr="00D872E6">
        <w:t>осознавать свою неразрывную связь с разнообразными окружающими социальными группами;</w:t>
      </w:r>
    </w:p>
    <w:p w:rsidR="00D872E6" w:rsidRPr="00D872E6" w:rsidRDefault="00D872E6" w:rsidP="00801205">
      <w:pPr>
        <w:contextualSpacing/>
        <w:jc w:val="both"/>
        <w:outlineLvl w:val="1"/>
      </w:pPr>
      <w:r w:rsidRPr="00801205">
        <w:t>-</w:t>
      </w:r>
      <w:r w:rsidRPr="00D872E6">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D872E6" w:rsidRPr="00D872E6" w:rsidRDefault="00D872E6" w:rsidP="00801205">
      <w:pPr>
        <w:contextualSpacing/>
        <w:jc w:val="both"/>
        <w:outlineLvl w:val="1"/>
      </w:pPr>
      <w:r w:rsidRPr="00801205">
        <w:rPr>
          <w:spacing w:val="2"/>
        </w:rPr>
        <w:t>-</w:t>
      </w:r>
      <w:r w:rsidRPr="00D872E6">
        <w:rPr>
          <w:spacing w:val="2"/>
        </w:rPr>
        <w:t>наблюдать и описывать проявления богатства вну</w:t>
      </w:r>
      <w:r w:rsidRPr="00D872E6">
        <w:t>треннего мира человека в его созидательной деятельнос</w:t>
      </w:r>
      <w:r w:rsidRPr="00801205">
        <w:t xml:space="preserve">ти на благо семьи, в интересах </w:t>
      </w:r>
      <w:r w:rsidRPr="00D872E6">
        <w:t>образовательной организации, социума, этноса, страны;</w:t>
      </w:r>
    </w:p>
    <w:p w:rsidR="00801205" w:rsidRPr="00801205" w:rsidRDefault="00D872E6" w:rsidP="00801205">
      <w:pPr>
        <w:contextualSpacing/>
        <w:jc w:val="both"/>
        <w:outlineLvl w:val="1"/>
      </w:pPr>
      <w:r w:rsidRPr="00801205">
        <w:rPr>
          <w:spacing w:val="-2"/>
        </w:rPr>
        <w:lastRenderedPageBreak/>
        <w:t>-</w:t>
      </w:r>
      <w:r w:rsidRPr="00D872E6">
        <w:rPr>
          <w:spacing w:val="-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D872E6">
        <w:t xml:space="preserve">тивной деятельности в информационной образовательной </w:t>
      </w:r>
      <w:r w:rsidRPr="00801205">
        <w:rPr>
          <w:spacing w:val="-2"/>
        </w:rPr>
        <w:t xml:space="preserve">сред </w:t>
      </w:r>
      <w:r w:rsidRPr="00D872E6">
        <w:rPr>
          <w:spacing w:val="2"/>
        </w:rPr>
        <w:t xml:space="preserve">определять общую цель в совместной деятельности </w:t>
      </w:r>
      <w:r w:rsidRPr="00D872E6">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w:t>
      </w:r>
      <w:r w:rsidRPr="00801205">
        <w:t>оведение и поведение окружающи</w:t>
      </w:r>
      <w:r w:rsidR="00801205" w:rsidRPr="00801205">
        <w:t>х</w:t>
      </w:r>
    </w:p>
    <w:p w:rsidR="00C51498" w:rsidRDefault="00C51498" w:rsidP="00606587">
      <w:pPr>
        <w:contextualSpacing/>
        <w:jc w:val="both"/>
        <w:outlineLvl w:val="1"/>
        <w:rPr>
          <w:b/>
          <w:bCs/>
        </w:rPr>
      </w:pPr>
      <w:r>
        <w:rPr>
          <w:b/>
          <w:bCs/>
        </w:rPr>
        <w:t xml:space="preserve">                                                                </w:t>
      </w:r>
      <w:r w:rsidR="00EC2531" w:rsidRPr="00D872E6">
        <w:rPr>
          <w:b/>
          <w:bCs/>
        </w:rPr>
        <w:t xml:space="preserve">Содержание учебного предмета «Окружающий мир» 4класс </w:t>
      </w:r>
      <w:r w:rsidR="00606587">
        <w:rPr>
          <w:b/>
          <w:bCs/>
        </w:rPr>
        <w:t xml:space="preserve">                   </w:t>
      </w:r>
    </w:p>
    <w:p w:rsidR="00EC2531" w:rsidRPr="00606587" w:rsidRDefault="00EC2531" w:rsidP="00606587">
      <w:pPr>
        <w:contextualSpacing/>
        <w:jc w:val="both"/>
        <w:outlineLvl w:val="1"/>
        <w:rPr>
          <w:i/>
          <w:spacing w:val="-2"/>
        </w:rPr>
      </w:pPr>
      <w:bookmarkStart w:id="0" w:name="_GoBack"/>
      <w:bookmarkEnd w:id="0"/>
      <w:r w:rsidRPr="00D872E6">
        <w:rPr>
          <w:b/>
          <w:bCs/>
        </w:rPr>
        <w:t xml:space="preserve">Человек и природа (40ч) </w:t>
      </w:r>
    </w:p>
    <w:p w:rsidR="00EC2531" w:rsidRPr="00D872E6" w:rsidRDefault="00EC2531" w:rsidP="006C72CE">
      <w:pPr>
        <w:pStyle w:val="Default"/>
        <w:jc w:val="both"/>
      </w:pPr>
      <w:r w:rsidRPr="00D872E6">
        <w:t xml:space="preserve">Общее представление о вселенной, Солнечной системе, размерах Земли по сравнению с размером Солнца. Одно из теоретических предположений ученых о возникновении Солнца. Планеты Солнечной системы (название, расположение на орбитах по отношению к Солнцу). Вращение Земли вокруг своей оси как причина смены дня и ночи. Вращение Земли вокруг Солнца как причина смены времен года. </w:t>
      </w:r>
    </w:p>
    <w:p w:rsidR="00EC2531" w:rsidRPr="00D872E6" w:rsidRDefault="00EC2531" w:rsidP="006C72CE">
      <w:pPr>
        <w:pStyle w:val="Default"/>
        <w:jc w:val="both"/>
      </w:pPr>
      <w:r w:rsidRPr="00D872E6">
        <w:t xml:space="preserve">Природные зоны России: общее представление, расположение на карте природных зон России, основные природные зоны (ледяная зона, зона тундры, зона лесов, зона степей, зона пустынь, зона субтропиков). Горные области. Климат природных зон, растительный и животный мир, особенности труда и быта людей, влияние человека на природу. Положительное и отрицательное влияние деятельности человека на природу. Соблюдение экологических правил поведения во время прогулок в лес, в парк, на луг (охрана поверхности земли от уплотнения почвы и разрушения лесной подстилки, от загрязнения поверхности земли полиэтиленовыми пакетами, пластиковыми бутылками, осколками стекла). </w:t>
      </w:r>
    </w:p>
    <w:p w:rsidR="00EC2531" w:rsidRPr="00D872E6" w:rsidRDefault="00EC2531" w:rsidP="006C72CE">
      <w:pPr>
        <w:pStyle w:val="Default"/>
        <w:jc w:val="both"/>
      </w:pPr>
      <w:r w:rsidRPr="00D872E6">
        <w:t xml:space="preserve">Родной край-часть великой России. Карта родного края. Полезные ископаемые. Поверхность и водоемы родного края. Растительный и животный мир края. Заповедные места. Посильное участие в охране природы родного края. Московское время, часовые пояса. </w:t>
      </w:r>
    </w:p>
    <w:p w:rsidR="00EC2531" w:rsidRPr="00D872E6" w:rsidRDefault="00EC2531" w:rsidP="006C72CE">
      <w:pPr>
        <w:pStyle w:val="Default"/>
        <w:jc w:val="both"/>
      </w:pPr>
      <w:r w:rsidRPr="00D872E6">
        <w:t xml:space="preserve">Общее представление о строении тела человека. Система органов: органы чувств, опорно-двигательная, пищеварительная, дыхательная, кровеносная, нервная. Роль органов чувств в жизнедеятельности организма. Гигиена систем органов. </w:t>
      </w:r>
    </w:p>
    <w:p w:rsidR="00EC2531" w:rsidRPr="00D872E6" w:rsidRDefault="00EC2531" w:rsidP="006C72CE">
      <w:pPr>
        <w:pStyle w:val="Default"/>
        <w:jc w:val="both"/>
      </w:pPr>
      <w:r w:rsidRPr="00D872E6">
        <w:rPr>
          <w:b/>
          <w:bCs/>
        </w:rPr>
        <w:t xml:space="preserve">Человек и общество (24ч) </w:t>
      </w:r>
    </w:p>
    <w:p w:rsidR="00EC2531" w:rsidRPr="00D872E6" w:rsidRDefault="00EC2531" w:rsidP="006C72CE">
      <w:pPr>
        <w:pStyle w:val="Default"/>
        <w:jc w:val="both"/>
      </w:pPr>
      <w:r w:rsidRPr="00D872E6">
        <w:t xml:space="preserve">Наша родина- Россия. Российская Федерация. Государственная символика Российской Федерации: Государственный герб России, Государственный флаг России, Государственный гимн России. Конституция- Основной закон Российской Федерации. Права ребенка. Президент Российской Федерации. Правительство и Парламент страны. Депутат от субъекта Российской Федерации (республика, край, город федерального значения- Москва, Санкт- Петербург, автономный округ, Еврейская автономная область) в Парламенте страны как представитель интересов региона. </w:t>
      </w:r>
    </w:p>
    <w:p w:rsidR="00EC2531" w:rsidRPr="00D872E6" w:rsidRDefault="00EC2531" w:rsidP="006C72CE">
      <w:pPr>
        <w:pStyle w:val="Default"/>
        <w:jc w:val="both"/>
      </w:pPr>
      <w:r w:rsidRPr="00D872E6">
        <w:t xml:space="preserve">Россия- многонациональная страна. Народы, населяющие Россию. Русский язык- государственный язык Российской Федерации. Родной край- часть великой России. Родной город (село, поселок), регион (область, край, республика). Название. Расположение края на политико- административной карте России. Карта родного края. Особенности труда людей родного края (добыча полезных ископаемых, растениеводство, животноводство). Народные промыслы. </w:t>
      </w:r>
    </w:p>
    <w:p w:rsidR="00EC2531" w:rsidRPr="00D872E6" w:rsidRDefault="00EC2531" w:rsidP="006C72CE">
      <w:pPr>
        <w:pStyle w:val="Default"/>
        <w:jc w:val="both"/>
      </w:pPr>
      <w:r w:rsidRPr="00D872E6">
        <w:t xml:space="preserve">Россия на карте. Границы России. Название государств, имеющих с Россией сухопутные границы, столицы государств. Морские границы. Морская граница России с Аляской (один из штатов США) и Японией. Имена великих путешественников и ученых, первооткрывателей морей и земель на карте Азии (море Лаптева, мыс Дежнева, пролив Беринга, город Хабаровск, мыс Челюскина). Страны и народы мира. Япония, Соединенные штаты Америки, Великобритания, Франция. Расположение на политической карте, столицы государств, главные достопримечательности. </w:t>
      </w:r>
    </w:p>
    <w:p w:rsidR="00EC2531" w:rsidRPr="00D872E6" w:rsidRDefault="00EC2531" w:rsidP="00801205">
      <w:pPr>
        <w:pStyle w:val="Default"/>
        <w:jc w:val="both"/>
      </w:pPr>
      <w:r w:rsidRPr="00D872E6">
        <w:t xml:space="preserve">Традиционные российские религии. Вера в единого бога и сохранение традиционной обрядовости. Древние времена-времена многобожия (вера а силу природы). Отличия народов друг от друга (исторические, культурные, духовные, языковые). Народы, верующие в единого бога: христиане (Бог-Богочеловек Иисус Христос), мусульмане (Аллах- духовная власть и сила), буддисты (Будда- духовная связь всех проявлений жизни). </w:t>
      </w:r>
    </w:p>
    <w:p w:rsidR="00EC2531" w:rsidRPr="00D872E6" w:rsidRDefault="00EC2531" w:rsidP="00801205">
      <w:pPr>
        <w:pStyle w:val="Default"/>
        <w:jc w:val="both"/>
      </w:pPr>
      <w:r w:rsidRPr="00D872E6">
        <w:t xml:space="preserve">Сохранение традиционной истории России. Исторические памятники столицы и исторические события, связанные с ними: памятник Минину и Пожарскому на Красной площади (4 ноября- День народного единства: борьба Российского государства с иноземными </w:t>
      </w:r>
      <w:r w:rsidRPr="00D872E6">
        <w:lastRenderedPageBreak/>
        <w:t xml:space="preserve">захватчиками в начале XVII в., подвиг ополченцев); Триумфальная арка, музей- панорама «бородинская битва» (память о войне 1812 г.); памятник маршалу Г.К. Жукову, Вечный огонь на могиле Неизвестного солдата у Кремлевской стены, имена улиц, площадей, скверов, проспектов (9 мая- День Победы- память страны о героях Великой Отечественной войны 1941-1945 гг.); памятник Юрию Гагарину- первому космонавту планеты Земля, монумент «Спутник» на проспекте Мира, монумент «Покорителям космоса», аллея Героев –космонавтов (12 апреля- День космонавтики); фонтан «Дружба народов» (знаменитый символ Союза Советских Социалистических Республик). </w:t>
      </w:r>
    </w:p>
    <w:p w:rsidR="00EC2531" w:rsidRPr="00D872E6" w:rsidRDefault="00EC2531" w:rsidP="00EC2531">
      <w:pPr>
        <w:pStyle w:val="Default"/>
      </w:pPr>
      <w:r w:rsidRPr="00D872E6">
        <w:rPr>
          <w:b/>
          <w:bCs/>
        </w:rPr>
        <w:t xml:space="preserve">Правила безопасного поведения (4ч) </w:t>
      </w:r>
    </w:p>
    <w:p w:rsidR="00EC2531" w:rsidRPr="00D872E6" w:rsidRDefault="00EC2531" w:rsidP="00EC2531">
      <w:pPr>
        <w:pStyle w:val="Default"/>
      </w:pPr>
      <w:r w:rsidRPr="00D872E6">
        <w:t xml:space="preserve">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морскими животными в воде). </w:t>
      </w:r>
    </w:p>
    <w:p w:rsidR="00EC2531" w:rsidRPr="00D872E6" w:rsidRDefault="00EC2531" w:rsidP="00EC2531">
      <w:pPr>
        <w:pStyle w:val="Default"/>
      </w:pPr>
      <w:r w:rsidRPr="00D872E6">
        <w:t xml:space="preserve">Соблюдения правил безопасного поведения во время прогулок в лес, в парк, на луг. </w:t>
      </w:r>
    </w:p>
    <w:p w:rsidR="00EC2531" w:rsidRPr="00D872E6" w:rsidRDefault="00EC2531" w:rsidP="00EC2531">
      <w:pPr>
        <w:pStyle w:val="Default"/>
      </w:pPr>
      <w:r w:rsidRPr="00D872E6">
        <w:t xml:space="preserve">Соблюдения правил безопасного поведения во время приема пищи. </w:t>
      </w:r>
    </w:p>
    <w:p w:rsidR="00EC2531" w:rsidRPr="00D872E6" w:rsidRDefault="00EC2531" w:rsidP="00EC2531">
      <w:pPr>
        <w:tabs>
          <w:tab w:val="left" w:pos="142"/>
          <w:tab w:val="left" w:leader="dot" w:pos="624"/>
          <w:tab w:val="left" w:pos="709"/>
        </w:tabs>
        <w:ind w:firstLine="709"/>
        <w:jc w:val="both"/>
        <w:rPr>
          <w:rStyle w:val="Zag11"/>
          <w:rFonts w:eastAsia="@Arial Unicode MS"/>
        </w:rPr>
      </w:pPr>
      <w:r w:rsidRPr="00D872E6">
        <w:t xml:space="preserve">Забота о здоровье и безопасности окружающих людей, личная ответственность за сохранение своего физического и нравственного здоровья (курение, употребление наркотиков, прослушивание громкой музыки, нежелание при необходимости носить очки). </w:t>
      </w:r>
      <w:r w:rsidRPr="00D872E6">
        <w:rPr>
          <w:rStyle w:val="Zag11"/>
          <w:rFonts w:eastAsia="@Arial Unicode MS"/>
        </w:rPr>
        <w:t>В результате изучения курса «Окружающий мир» обучающиеся на уровне начального общего образования:</w:t>
      </w:r>
    </w:p>
    <w:p w:rsidR="00EC2531" w:rsidRPr="00D872E6" w:rsidRDefault="00EC2531" w:rsidP="00EC2531">
      <w:pPr>
        <w:tabs>
          <w:tab w:val="left" w:pos="142"/>
          <w:tab w:val="left" w:leader="dot" w:pos="624"/>
          <w:tab w:val="left" w:pos="709"/>
        </w:tabs>
        <w:ind w:firstLine="709"/>
        <w:jc w:val="both"/>
        <w:rPr>
          <w:rStyle w:val="Zag11"/>
          <w:rFonts w:eastAsia="@Arial Unicode MS"/>
        </w:rPr>
      </w:pPr>
      <w:r w:rsidRPr="00D872E6">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EC2531" w:rsidRPr="00D872E6" w:rsidRDefault="00EC2531" w:rsidP="00EC2531">
      <w:pPr>
        <w:tabs>
          <w:tab w:val="left" w:pos="142"/>
          <w:tab w:val="left" w:leader="dot" w:pos="624"/>
          <w:tab w:val="left" w:pos="709"/>
        </w:tabs>
        <w:ind w:firstLine="709"/>
        <w:jc w:val="both"/>
        <w:rPr>
          <w:rStyle w:val="Zag11"/>
          <w:rFonts w:eastAsia="@Arial Unicode MS"/>
        </w:rPr>
      </w:pPr>
      <w:proofErr w:type="gramStart"/>
      <w:r w:rsidRPr="00D872E6">
        <w:rPr>
          <w:rStyle w:val="Zag11"/>
          <w:rFonts w:eastAsia="@Arial Unicode MS"/>
        </w:rPr>
        <w:t>познакомятся</w:t>
      </w:r>
      <w:proofErr w:type="gramEnd"/>
      <w:r w:rsidRPr="00D872E6">
        <w:rPr>
          <w:rStyle w:val="Zag11"/>
          <w:rFonts w:eastAsia="@Arial Unicode MS"/>
        </w:rPr>
        <w:t xml:space="preserve">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EC2531" w:rsidRPr="00D872E6" w:rsidRDefault="00EC2531" w:rsidP="00EC2531">
      <w:pPr>
        <w:tabs>
          <w:tab w:val="left" w:pos="142"/>
          <w:tab w:val="left" w:leader="dot" w:pos="624"/>
          <w:tab w:val="left" w:pos="709"/>
        </w:tabs>
        <w:ind w:firstLine="709"/>
        <w:jc w:val="both"/>
        <w:rPr>
          <w:rStyle w:val="Zag11"/>
          <w:rFonts w:eastAsia="@Arial Unicode MS"/>
        </w:rPr>
      </w:pPr>
      <w:proofErr w:type="gramStart"/>
      <w:r w:rsidRPr="00D872E6">
        <w:rPr>
          <w:rStyle w:val="Zag11"/>
          <w:rFonts w:eastAsia="@Arial Unicode MS"/>
        </w:rPr>
        <w:t>получат</w:t>
      </w:r>
      <w:proofErr w:type="gramEnd"/>
      <w:r w:rsidRPr="00D872E6">
        <w:rPr>
          <w:rStyle w:val="Zag11"/>
          <w:rFonts w:eastAsia="@Arial Unicode MS"/>
        </w:rPr>
        <w:t xml:space="preserve">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872E6">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EC2531" w:rsidRPr="00D872E6" w:rsidRDefault="00EC2531" w:rsidP="00EC2531">
      <w:pPr>
        <w:tabs>
          <w:tab w:val="left" w:pos="142"/>
          <w:tab w:val="left" w:leader="dot" w:pos="624"/>
          <w:tab w:val="left" w:pos="709"/>
        </w:tabs>
        <w:ind w:firstLine="709"/>
        <w:jc w:val="both"/>
        <w:rPr>
          <w:rStyle w:val="Zag11"/>
          <w:rFonts w:eastAsia="@Arial Unicode MS"/>
        </w:rPr>
      </w:pPr>
      <w:r w:rsidRPr="00D872E6">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6721E" w:rsidRPr="00606587" w:rsidRDefault="00606587" w:rsidP="00606587">
      <w:pPr>
        <w:rPr>
          <w:b/>
        </w:rPr>
      </w:pPr>
      <w:r>
        <w:t xml:space="preserve">                                                                            </w:t>
      </w:r>
      <w:r w:rsidR="0076721E" w:rsidRPr="00606587">
        <w:rPr>
          <w:b/>
        </w:rPr>
        <w:t>Учебно-тематический план</w:t>
      </w:r>
    </w:p>
    <w:tbl>
      <w:tblPr>
        <w:tblStyle w:val="a3"/>
        <w:tblW w:w="0" w:type="auto"/>
        <w:tblInd w:w="720" w:type="dxa"/>
        <w:tblLook w:val="04A0" w:firstRow="1" w:lastRow="0" w:firstColumn="1" w:lastColumn="0" w:noHBand="0" w:noVBand="1"/>
      </w:tblPr>
      <w:tblGrid>
        <w:gridCol w:w="1373"/>
        <w:gridCol w:w="5953"/>
        <w:gridCol w:w="2410"/>
      </w:tblGrid>
      <w:tr w:rsidR="0076721E" w:rsidRPr="003E6520" w:rsidTr="00606587">
        <w:trPr>
          <w:trHeight w:val="329"/>
        </w:trPr>
        <w:tc>
          <w:tcPr>
            <w:tcW w:w="1373" w:type="dxa"/>
          </w:tcPr>
          <w:p w:rsidR="0076721E" w:rsidRPr="003E6520" w:rsidRDefault="003E6520" w:rsidP="00606587">
            <w:pPr>
              <w:spacing w:after="200"/>
              <w:rPr>
                <w:rFonts w:eastAsia="Calibri"/>
                <w:lang w:eastAsia="en-US"/>
              </w:rPr>
            </w:pPr>
            <w:r>
              <w:rPr>
                <w:rFonts w:eastAsia="Calibri"/>
                <w:lang w:eastAsia="en-US"/>
              </w:rPr>
              <w:t xml:space="preserve">№ </w:t>
            </w:r>
            <w:proofErr w:type="spellStart"/>
            <w:r>
              <w:rPr>
                <w:rFonts w:eastAsia="Calibri"/>
                <w:lang w:eastAsia="en-US"/>
              </w:rPr>
              <w:t>аздела</w:t>
            </w:r>
            <w:proofErr w:type="spellEnd"/>
          </w:p>
        </w:tc>
        <w:tc>
          <w:tcPr>
            <w:tcW w:w="5953" w:type="dxa"/>
          </w:tcPr>
          <w:p w:rsidR="0076721E" w:rsidRPr="003E6520" w:rsidRDefault="003E6520" w:rsidP="00606587">
            <w:pPr>
              <w:pStyle w:val="af0"/>
              <w:spacing w:line="240" w:lineRule="auto"/>
              <w:ind w:left="0"/>
              <w:rPr>
                <w:rFonts w:ascii="Times New Roman" w:hAnsi="Times New Roman"/>
                <w:sz w:val="24"/>
                <w:szCs w:val="24"/>
              </w:rPr>
            </w:pPr>
            <w:r w:rsidRPr="003E6520">
              <w:rPr>
                <w:rFonts w:ascii="Times New Roman" w:hAnsi="Times New Roman"/>
                <w:sz w:val="24"/>
                <w:szCs w:val="24"/>
              </w:rPr>
              <w:t xml:space="preserve">                        Темы разделов</w:t>
            </w:r>
          </w:p>
        </w:tc>
        <w:tc>
          <w:tcPr>
            <w:tcW w:w="2410" w:type="dxa"/>
          </w:tcPr>
          <w:p w:rsidR="0076721E" w:rsidRPr="003E6520" w:rsidRDefault="003E6520" w:rsidP="00606587">
            <w:pPr>
              <w:pStyle w:val="af0"/>
              <w:spacing w:line="240" w:lineRule="auto"/>
              <w:ind w:left="0"/>
              <w:rPr>
                <w:rFonts w:ascii="Times New Roman" w:hAnsi="Times New Roman"/>
                <w:sz w:val="24"/>
                <w:szCs w:val="24"/>
              </w:rPr>
            </w:pPr>
            <w:r>
              <w:rPr>
                <w:rFonts w:ascii="Times New Roman" w:hAnsi="Times New Roman"/>
                <w:sz w:val="24"/>
                <w:szCs w:val="24"/>
              </w:rPr>
              <w:t>Количество часов</w:t>
            </w:r>
          </w:p>
        </w:tc>
      </w:tr>
      <w:tr w:rsidR="0076721E" w:rsidRPr="003E6520" w:rsidTr="00606587">
        <w:trPr>
          <w:trHeight w:val="208"/>
        </w:trPr>
        <w:tc>
          <w:tcPr>
            <w:tcW w:w="1373" w:type="dxa"/>
          </w:tcPr>
          <w:p w:rsidR="0076721E" w:rsidRPr="003E6520" w:rsidRDefault="0076721E" w:rsidP="00606587">
            <w:pPr>
              <w:pStyle w:val="af0"/>
              <w:spacing w:line="240" w:lineRule="auto"/>
              <w:ind w:left="0"/>
              <w:rPr>
                <w:rFonts w:ascii="Times New Roman" w:hAnsi="Times New Roman"/>
                <w:sz w:val="24"/>
                <w:szCs w:val="24"/>
              </w:rPr>
            </w:pPr>
            <w:r w:rsidRPr="0076721E">
              <w:rPr>
                <w:rFonts w:ascii="Times New Roman" w:hAnsi="Times New Roman"/>
                <w:sz w:val="24"/>
                <w:szCs w:val="24"/>
              </w:rPr>
              <w:t>Раздел 1.</w:t>
            </w:r>
          </w:p>
        </w:tc>
        <w:tc>
          <w:tcPr>
            <w:tcW w:w="5953" w:type="dxa"/>
          </w:tcPr>
          <w:p w:rsidR="0076721E" w:rsidRPr="003E6520" w:rsidRDefault="0076721E" w:rsidP="00606587">
            <w:pPr>
              <w:pStyle w:val="af0"/>
              <w:spacing w:line="240" w:lineRule="auto"/>
              <w:ind w:left="0"/>
              <w:rPr>
                <w:rFonts w:ascii="Times New Roman" w:hAnsi="Times New Roman"/>
                <w:sz w:val="24"/>
                <w:szCs w:val="24"/>
              </w:rPr>
            </w:pPr>
            <w:r w:rsidRPr="0076721E">
              <w:rPr>
                <w:rFonts w:ascii="Times New Roman" w:hAnsi="Times New Roman"/>
                <w:sz w:val="24"/>
                <w:szCs w:val="24"/>
              </w:rPr>
              <w:t>История отечества</w:t>
            </w:r>
          </w:p>
        </w:tc>
        <w:tc>
          <w:tcPr>
            <w:tcW w:w="2410" w:type="dxa"/>
          </w:tcPr>
          <w:p w:rsidR="0076721E" w:rsidRPr="003E6520" w:rsidRDefault="003E6520" w:rsidP="00606587">
            <w:pPr>
              <w:pStyle w:val="af0"/>
              <w:spacing w:line="240" w:lineRule="auto"/>
              <w:ind w:left="0"/>
              <w:rPr>
                <w:rFonts w:ascii="Times New Roman" w:hAnsi="Times New Roman"/>
                <w:sz w:val="24"/>
                <w:szCs w:val="24"/>
              </w:rPr>
            </w:pPr>
            <w:r>
              <w:rPr>
                <w:rFonts w:ascii="Times New Roman" w:hAnsi="Times New Roman"/>
                <w:sz w:val="24"/>
                <w:szCs w:val="24"/>
              </w:rPr>
              <w:t>7</w:t>
            </w:r>
          </w:p>
        </w:tc>
      </w:tr>
      <w:tr w:rsidR="0076721E" w:rsidRPr="003E6520" w:rsidTr="003E6520">
        <w:trPr>
          <w:trHeight w:val="328"/>
        </w:trPr>
        <w:tc>
          <w:tcPr>
            <w:tcW w:w="1373" w:type="dxa"/>
          </w:tcPr>
          <w:p w:rsidR="0076721E" w:rsidRPr="003E6520" w:rsidRDefault="0076721E" w:rsidP="00606587">
            <w:pPr>
              <w:pStyle w:val="af0"/>
              <w:spacing w:line="240" w:lineRule="auto"/>
              <w:ind w:left="0"/>
              <w:rPr>
                <w:rFonts w:ascii="Times New Roman" w:hAnsi="Times New Roman"/>
                <w:sz w:val="24"/>
                <w:szCs w:val="24"/>
              </w:rPr>
            </w:pPr>
            <w:r w:rsidRPr="003E6520">
              <w:rPr>
                <w:rFonts w:ascii="Times New Roman" w:hAnsi="Times New Roman"/>
                <w:sz w:val="24"/>
                <w:szCs w:val="24"/>
              </w:rPr>
              <w:t>Раздел 2.</w:t>
            </w:r>
          </w:p>
        </w:tc>
        <w:tc>
          <w:tcPr>
            <w:tcW w:w="5953" w:type="dxa"/>
          </w:tcPr>
          <w:p w:rsidR="0076721E" w:rsidRPr="003E6520" w:rsidRDefault="0076721E" w:rsidP="00606587">
            <w:pPr>
              <w:pStyle w:val="af0"/>
              <w:spacing w:line="240" w:lineRule="auto"/>
              <w:ind w:left="0"/>
              <w:rPr>
                <w:rFonts w:ascii="Times New Roman" w:hAnsi="Times New Roman"/>
                <w:sz w:val="24"/>
                <w:szCs w:val="24"/>
              </w:rPr>
            </w:pPr>
            <w:r w:rsidRPr="0076721E">
              <w:rPr>
                <w:rFonts w:ascii="Times New Roman" w:hAnsi="Times New Roman"/>
                <w:sz w:val="24"/>
                <w:szCs w:val="24"/>
              </w:rPr>
              <w:t>Земля – планета Солнечной системы</w:t>
            </w:r>
          </w:p>
        </w:tc>
        <w:tc>
          <w:tcPr>
            <w:tcW w:w="2410" w:type="dxa"/>
          </w:tcPr>
          <w:p w:rsidR="0076721E" w:rsidRPr="003E6520" w:rsidRDefault="003E6520" w:rsidP="00606587">
            <w:pPr>
              <w:pStyle w:val="af0"/>
              <w:spacing w:line="240" w:lineRule="auto"/>
              <w:ind w:left="0"/>
              <w:rPr>
                <w:rFonts w:ascii="Times New Roman" w:hAnsi="Times New Roman"/>
                <w:sz w:val="24"/>
                <w:szCs w:val="24"/>
              </w:rPr>
            </w:pPr>
            <w:r>
              <w:rPr>
                <w:rFonts w:ascii="Times New Roman" w:hAnsi="Times New Roman"/>
                <w:sz w:val="24"/>
                <w:szCs w:val="24"/>
              </w:rPr>
              <w:t>4</w:t>
            </w:r>
          </w:p>
        </w:tc>
      </w:tr>
      <w:tr w:rsidR="0076721E" w:rsidRPr="003E6520" w:rsidTr="0076721E">
        <w:tc>
          <w:tcPr>
            <w:tcW w:w="1373" w:type="dxa"/>
          </w:tcPr>
          <w:p w:rsidR="0076721E" w:rsidRPr="003E6520" w:rsidRDefault="0076721E" w:rsidP="00606587">
            <w:pPr>
              <w:pStyle w:val="af0"/>
              <w:spacing w:line="240" w:lineRule="auto"/>
              <w:ind w:left="0"/>
              <w:rPr>
                <w:rFonts w:ascii="Times New Roman" w:hAnsi="Times New Roman"/>
                <w:sz w:val="24"/>
                <w:szCs w:val="24"/>
              </w:rPr>
            </w:pPr>
            <w:r w:rsidRPr="003E6520">
              <w:rPr>
                <w:rFonts w:ascii="Times New Roman" w:hAnsi="Times New Roman"/>
                <w:sz w:val="24"/>
                <w:szCs w:val="24"/>
              </w:rPr>
              <w:t>Раздел 3.</w:t>
            </w:r>
          </w:p>
        </w:tc>
        <w:tc>
          <w:tcPr>
            <w:tcW w:w="5953" w:type="dxa"/>
          </w:tcPr>
          <w:p w:rsidR="0076721E" w:rsidRPr="003E6520" w:rsidRDefault="0076721E" w:rsidP="00606587">
            <w:pPr>
              <w:pStyle w:val="af0"/>
              <w:spacing w:line="240" w:lineRule="auto"/>
              <w:ind w:left="0"/>
              <w:rPr>
                <w:rFonts w:ascii="Times New Roman" w:hAnsi="Times New Roman"/>
                <w:sz w:val="24"/>
                <w:szCs w:val="24"/>
              </w:rPr>
            </w:pPr>
            <w:r w:rsidRPr="0076721E">
              <w:rPr>
                <w:rFonts w:ascii="Times New Roman" w:hAnsi="Times New Roman"/>
                <w:sz w:val="24"/>
                <w:szCs w:val="24"/>
              </w:rPr>
              <w:t>Путешествие по природным зонам России</w:t>
            </w:r>
          </w:p>
        </w:tc>
        <w:tc>
          <w:tcPr>
            <w:tcW w:w="2410" w:type="dxa"/>
          </w:tcPr>
          <w:p w:rsidR="0076721E" w:rsidRPr="003E6520" w:rsidRDefault="003E6520" w:rsidP="00606587">
            <w:pPr>
              <w:pStyle w:val="af0"/>
              <w:spacing w:line="240" w:lineRule="auto"/>
              <w:ind w:left="0"/>
              <w:rPr>
                <w:rFonts w:ascii="Times New Roman" w:hAnsi="Times New Roman"/>
                <w:sz w:val="24"/>
                <w:szCs w:val="24"/>
              </w:rPr>
            </w:pPr>
            <w:r>
              <w:rPr>
                <w:rFonts w:ascii="Times New Roman" w:hAnsi="Times New Roman"/>
                <w:sz w:val="24"/>
                <w:szCs w:val="24"/>
              </w:rPr>
              <w:t>13</w:t>
            </w:r>
          </w:p>
        </w:tc>
      </w:tr>
      <w:tr w:rsidR="0076721E" w:rsidRPr="003E6520" w:rsidTr="0076721E">
        <w:tc>
          <w:tcPr>
            <w:tcW w:w="1373" w:type="dxa"/>
          </w:tcPr>
          <w:p w:rsidR="0076721E" w:rsidRPr="003E6520" w:rsidRDefault="0076721E" w:rsidP="00606587">
            <w:pPr>
              <w:pStyle w:val="af0"/>
              <w:spacing w:line="240" w:lineRule="auto"/>
              <w:ind w:left="0"/>
              <w:rPr>
                <w:rFonts w:ascii="Times New Roman" w:hAnsi="Times New Roman"/>
                <w:sz w:val="24"/>
                <w:szCs w:val="24"/>
              </w:rPr>
            </w:pPr>
            <w:r w:rsidRPr="003E6520">
              <w:rPr>
                <w:rFonts w:ascii="Times New Roman" w:hAnsi="Times New Roman"/>
                <w:sz w:val="24"/>
                <w:szCs w:val="24"/>
              </w:rPr>
              <w:t>Раздел 4.</w:t>
            </w:r>
          </w:p>
        </w:tc>
        <w:tc>
          <w:tcPr>
            <w:tcW w:w="5953" w:type="dxa"/>
          </w:tcPr>
          <w:p w:rsidR="0076721E" w:rsidRPr="003E6520" w:rsidRDefault="0076721E" w:rsidP="00606587">
            <w:pPr>
              <w:pStyle w:val="af0"/>
              <w:spacing w:line="240" w:lineRule="auto"/>
              <w:ind w:left="0"/>
              <w:rPr>
                <w:rFonts w:ascii="Times New Roman" w:hAnsi="Times New Roman"/>
                <w:sz w:val="24"/>
                <w:szCs w:val="24"/>
              </w:rPr>
            </w:pPr>
            <w:r w:rsidRPr="0076721E">
              <w:rPr>
                <w:rFonts w:ascii="Times New Roman" w:hAnsi="Times New Roman"/>
                <w:sz w:val="24"/>
                <w:szCs w:val="24"/>
              </w:rPr>
              <w:t>Родной край – часть великой России</w:t>
            </w:r>
          </w:p>
        </w:tc>
        <w:tc>
          <w:tcPr>
            <w:tcW w:w="2410" w:type="dxa"/>
          </w:tcPr>
          <w:p w:rsidR="0076721E" w:rsidRPr="003E6520" w:rsidRDefault="003E6520" w:rsidP="00606587">
            <w:pPr>
              <w:pStyle w:val="af0"/>
              <w:spacing w:line="240" w:lineRule="auto"/>
              <w:ind w:left="0"/>
              <w:rPr>
                <w:rFonts w:ascii="Times New Roman" w:hAnsi="Times New Roman"/>
                <w:sz w:val="24"/>
                <w:szCs w:val="24"/>
              </w:rPr>
            </w:pPr>
            <w:r>
              <w:rPr>
                <w:rFonts w:ascii="Times New Roman" w:hAnsi="Times New Roman"/>
                <w:sz w:val="24"/>
                <w:szCs w:val="24"/>
              </w:rPr>
              <w:t>11</w:t>
            </w:r>
          </w:p>
        </w:tc>
      </w:tr>
      <w:tr w:rsidR="0076721E" w:rsidRPr="003E6520" w:rsidTr="0076721E">
        <w:tc>
          <w:tcPr>
            <w:tcW w:w="1373" w:type="dxa"/>
          </w:tcPr>
          <w:p w:rsidR="0076721E" w:rsidRPr="003E6520" w:rsidRDefault="0076721E" w:rsidP="00606587">
            <w:pPr>
              <w:pStyle w:val="af0"/>
              <w:spacing w:line="240" w:lineRule="auto"/>
              <w:ind w:left="0"/>
              <w:rPr>
                <w:rFonts w:ascii="Times New Roman" w:hAnsi="Times New Roman"/>
                <w:sz w:val="24"/>
                <w:szCs w:val="24"/>
              </w:rPr>
            </w:pPr>
            <w:r w:rsidRPr="003E6520">
              <w:rPr>
                <w:rFonts w:ascii="Times New Roman" w:hAnsi="Times New Roman"/>
                <w:sz w:val="24"/>
                <w:szCs w:val="24"/>
              </w:rPr>
              <w:t>Раздел 5.</w:t>
            </w:r>
          </w:p>
        </w:tc>
        <w:tc>
          <w:tcPr>
            <w:tcW w:w="5953" w:type="dxa"/>
          </w:tcPr>
          <w:p w:rsidR="0076721E" w:rsidRPr="003E6520" w:rsidRDefault="0076721E" w:rsidP="00606587">
            <w:pPr>
              <w:pStyle w:val="af0"/>
              <w:spacing w:line="240" w:lineRule="auto"/>
              <w:ind w:left="0"/>
              <w:rPr>
                <w:rFonts w:ascii="Times New Roman" w:hAnsi="Times New Roman"/>
                <w:sz w:val="24"/>
                <w:szCs w:val="24"/>
              </w:rPr>
            </w:pPr>
            <w:r w:rsidRPr="0076721E">
              <w:rPr>
                <w:rFonts w:ascii="Times New Roman" w:hAnsi="Times New Roman"/>
                <w:sz w:val="24"/>
                <w:szCs w:val="24"/>
              </w:rPr>
              <w:t>Человеческий организм</w:t>
            </w:r>
          </w:p>
        </w:tc>
        <w:tc>
          <w:tcPr>
            <w:tcW w:w="2410" w:type="dxa"/>
          </w:tcPr>
          <w:p w:rsidR="0076721E" w:rsidRPr="003E6520" w:rsidRDefault="003E6520" w:rsidP="00606587">
            <w:pPr>
              <w:pStyle w:val="af0"/>
              <w:spacing w:line="240" w:lineRule="auto"/>
              <w:ind w:left="0"/>
              <w:rPr>
                <w:rFonts w:ascii="Times New Roman" w:hAnsi="Times New Roman"/>
                <w:sz w:val="24"/>
                <w:szCs w:val="24"/>
              </w:rPr>
            </w:pPr>
            <w:r>
              <w:rPr>
                <w:rFonts w:ascii="Times New Roman" w:hAnsi="Times New Roman"/>
                <w:sz w:val="24"/>
                <w:szCs w:val="24"/>
              </w:rPr>
              <w:t>11</w:t>
            </w:r>
          </w:p>
        </w:tc>
      </w:tr>
      <w:tr w:rsidR="0076721E" w:rsidRPr="003E6520" w:rsidTr="0076721E">
        <w:tc>
          <w:tcPr>
            <w:tcW w:w="1373" w:type="dxa"/>
          </w:tcPr>
          <w:p w:rsidR="0076721E" w:rsidRPr="003E6520" w:rsidRDefault="0076721E" w:rsidP="00606587">
            <w:pPr>
              <w:pStyle w:val="af0"/>
              <w:spacing w:line="240" w:lineRule="auto"/>
              <w:ind w:left="0"/>
              <w:rPr>
                <w:rFonts w:ascii="Times New Roman" w:hAnsi="Times New Roman"/>
                <w:sz w:val="24"/>
                <w:szCs w:val="24"/>
              </w:rPr>
            </w:pPr>
            <w:r w:rsidRPr="003E6520">
              <w:rPr>
                <w:rFonts w:ascii="Times New Roman" w:hAnsi="Times New Roman"/>
                <w:sz w:val="24"/>
                <w:szCs w:val="24"/>
              </w:rPr>
              <w:t>Раздел 6.</w:t>
            </w:r>
          </w:p>
        </w:tc>
        <w:tc>
          <w:tcPr>
            <w:tcW w:w="5953" w:type="dxa"/>
          </w:tcPr>
          <w:p w:rsidR="0076721E" w:rsidRPr="003E6520" w:rsidRDefault="0076721E" w:rsidP="00606587">
            <w:pPr>
              <w:pStyle w:val="af0"/>
              <w:spacing w:line="240" w:lineRule="auto"/>
              <w:ind w:left="0"/>
              <w:rPr>
                <w:rFonts w:ascii="Times New Roman" w:hAnsi="Times New Roman"/>
                <w:sz w:val="24"/>
                <w:szCs w:val="24"/>
              </w:rPr>
            </w:pPr>
            <w:r w:rsidRPr="0076721E">
              <w:rPr>
                <w:rFonts w:ascii="Times New Roman" w:hAnsi="Times New Roman"/>
                <w:sz w:val="24"/>
                <w:szCs w:val="24"/>
              </w:rPr>
              <w:t>Органы чувств</w:t>
            </w:r>
          </w:p>
        </w:tc>
        <w:tc>
          <w:tcPr>
            <w:tcW w:w="2410" w:type="dxa"/>
          </w:tcPr>
          <w:p w:rsidR="0076721E" w:rsidRPr="003E6520" w:rsidRDefault="003E6520" w:rsidP="00606587">
            <w:pPr>
              <w:pStyle w:val="af0"/>
              <w:spacing w:line="240" w:lineRule="auto"/>
              <w:ind w:left="0"/>
              <w:rPr>
                <w:rFonts w:ascii="Times New Roman" w:hAnsi="Times New Roman"/>
                <w:sz w:val="24"/>
                <w:szCs w:val="24"/>
              </w:rPr>
            </w:pPr>
            <w:r>
              <w:rPr>
                <w:rFonts w:ascii="Times New Roman" w:hAnsi="Times New Roman"/>
                <w:sz w:val="24"/>
                <w:szCs w:val="24"/>
              </w:rPr>
              <w:t>8</w:t>
            </w:r>
          </w:p>
        </w:tc>
      </w:tr>
      <w:tr w:rsidR="0076721E" w:rsidRPr="003E6520" w:rsidTr="0076721E">
        <w:tc>
          <w:tcPr>
            <w:tcW w:w="1373" w:type="dxa"/>
          </w:tcPr>
          <w:p w:rsidR="0076721E" w:rsidRPr="003E6520" w:rsidRDefault="0076721E" w:rsidP="00606587">
            <w:pPr>
              <w:pStyle w:val="af0"/>
              <w:spacing w:line="240" w:lineRule="auto"/>
              <w:ind w:left="0"/>
              <w:rPr>
                <w:rFonts w:ascii="Times New Roman" w:hAnsi="Times New Roman"/>
                <w:sz w:val="24"/>
                <w:szCs w:val="24"/>
              </w:rPr>
            </w:pPr>
            <w:r w:rsidRPr="003E6520">
              <w:rPr>
                <w:rFonts w:ascii="Times New Roman" w:hAnsi="Times New Roman"/>
                <w:sz w:val="24"/>
                <w:szCs w:val="24"/>
              </w:rPr>
              <w:lastRenderedPageBreak/>
              <w:t>Раздел 7.</w:t>
            </w:r>
          </w:p>
        </w:tc>
        <w:tc>
          <w:tcPr>
            <w:tcW w:w="5953" w:type="dxa"/>
          </w:tcPr>
          <w:p w:rsidR="0076721E" w:rsidRPr="003E6520" w:rsidRDefault="0076721E" w:rsidP="00606587">
            <w:pPr>
              <w:pStyle w:val="af0"/>
              <w:spacing w:line="240" w:lineRule="auto"/>
              <w:ind w:left="0"/>
              <w:rPr>
                <w:rFonts w:ascii="Times New Roman" w:hAnsi="Times New Roman"/>
                <w:sz w:val="24"/>
                <w:szCs w:val="24"/>
              </w:rPr>
            </w:pPr>
            <w:r w:rsidRPr="0076721E">
              <w:rPr>
                <w:rFonts w:ascii="Times New Roman" w:hAnsi="Times New Roman"/>
                <w:sz w:val="24"/>
                <w:szCs w:val="24"/>
              </w:rPr>
              <w:t>Путешествие по странам мира</w:t>
            </w:r>
          </w:p>
        </w:tc>
        <w:tc>
          <w:tcPr>
            <w:tcW w:w="2410" w:type="dxa"/>
          </w:tcPr>
          <w:p w:rsidR="0076721E" w:rsidRPr="003E6520" w:rsidRDefault="003E6520" w:rsidP="00606587">
            <w:pPr>
              <w:pStyle w:val="af0"/>
              <w:spacing w:line="240" w:lineRule="auto"/>
              <w:ind w:left="0"/>
              <w:rPr>
                <w:rFonts w:ascii="Times New Roman" w:hAnsi="Times New Roman"/>
                <w:sz w:val="24"/>
                <w:szCs w:val="24"/>
              </w:rPr>
            </w:pPr>
            <w:r>
              <w:rPr>
                <w:rFonts w:ascii="Times New Roman" w:hAnsi="Times New Roman"/>
                <w:sz w:val="24"/>
                <w:szCs w:val="24"/>
              </w:rPr>
              <w:t>7</w:t>
            </w:r>
          </w:p>
        </w:tc>
      </w:tr>
    </w:tbl>
    <w:p w:rsidR="00357E58" w:rsidRPr="00D872E6" w:rsidRDefault="00606587" w:rsidP="00801205">
      <w:pPr>
        <w:widowControl w:val="0"/>
        <w:shd w:val="clear" w:color="auto" w:fill="FFFFFF"/>
        <w:tabs>
          <w:tab w:val="left" w:pos="504"/>
        </w:tabs>
        <w:autoSpaceDE w:val="0"/>
        <w:autoSpaceDN w:val="0"/>
        <w:adjustRightInd w:val="0"/>
        <w:spacing w:before="5"/>
        <w:ind w:right="72"/>
      </w:pPr>
      <w:r>
        <w:rPr>
          <w:rFonts w:eastAsia="Calibri"/>
          <w:b/>
          <w:lang w:eastAsia="en-US"/>
        </w:rPr>
        <w:t xml:space="preserve">                                                                     </w:t>
      </w:r>
      <w:r w:rsidR="00357E58" w:rsidRPr="00D872E6">
        <w:rPr>
          <w:b/>
        </w:rPr>
        <w:t>ТЕМАТИЧЕСКОЕ ПЛАНИРОВАНИЕ</w:t>
      </w:r>
    </w:p>
    <w:tbl>
      <w:tblPr>
        <w:tblW w:w="15876"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firstRow="1" w:lastRow="0" w:firstColumn="1" w:lastColumn="0" w:noHBand="0" w:noVBand="0"/>
      </w:tblPr>
      <w:tblGrid>
        <w:gridCol w:w="567"/>
        <w:gridCol w:w="1560"/>
        <w:gridCol w:w="567"/>
        <w:gridCol w:w="2268"/>
        <w:gridCol w:w="3827"/>
        <w:gridCol w:w="5670"/>
        <w:gridCol w:w="709"/>
        <w:gridCol w:w="708"/>
      </w:tblGrid>
      <w:tr w:rsidR="00357E58" w:rsidRPr="00D872E6" w:rsidTr="00403BD8">
        <w:trPr>
          <w:cantSplit/>
          <w:trHeight w:val="376"/>
        </w:trPr>
        <w:tc>
          <w:tcPr>
            <w:tcW w:w="567" w:type="dxa"/>
            <w:vMerge w:val="restart"/>
            <w:vAlign w:val="center"/>
          </w:tcPr>
          <w:p w:rsidR="00357E58" w:rsidRPr="00D872E6" w:rsidRDefault="00357E58" w:rsidP="00EC2531">
            <w:pPr>
              <w:shd w:val="clear" w:color="auto" w:fill="FFFFFF"/>
            </w:pPr>
            <w:r w:rsidRPr="00D872E6">
              <w:t>№ п/п</w:t>
            </w:r>
          </w:p>
        </w:tc>
        <w:tc>
          <w:tcPr>
            <w:tcW w:w="1560" w:type="dxa"/>
            <w:vMerge w:val="restart"/>
            <w:vAlign w:val="center"/>
          </w:tcPr>
          <w:p w:rsidR="00357E58" w:rsidRPr="00D872E6" w:rsidRDefault="00357E58" w:rsidP="00EC2531">
            <w:pPr>
              <w:shd w:val="clear" w:color="auto" w:fill="FFFFFF"/>
              <w:rPr>
                <w:b/>
              </w:rPr>
            </w:pPr>
            <w:r w:rsidRPr="00D872E6">
              <w:rPr>
                <w:b/>
              </w:rPr>
              <w:t>Тема  урока</w:t>
            </w:r>
          </w:p>
          <w:p w:rsidR="00357E58" w:rsidRPr="00D872E6" w:rsidRDefault="00357E58" w:rsidP="00EC2531">
            <w:pPr>
              <w:shd w:val="clear" w:color="auto" w:fill="FFFFFF"/>
              <w:rPr>
                <w:b/>
              </w:rPr>
            </w:pPr>
          </w:p>
          <w:p w:rsidR="00357E58" w:rsidRPr="00D872E6" w:rsidRDefault="00357E58" w:rsidP="00EC2531">
            <w:pPr>
              <w:shd w:val="clear" w:color="auto" w:fill="FFFFFF"/>
              <w:jc w:val="center"/>
              <w:rPr>
                <w:b/>
              </w:rPr>
            </w:pPr>
          </w:p>
        </w:tc>
        <w:tc>
          <w:tcPr>
            <w:tcW w:w="567" w:type="dxa"/>
            <w:vMerge w:val="restart"/>
          </w:tcPr>
          <w:p w:rsidR="00357E58" w:rsidRPr="00801205" w:rsidRDefault="00357E58" w:rsidP="00EC2531">
            <w:pPr>
              <w:shd w:val="clear" w:color="auto" w:fill="FFFFFF"/>
              <w:jc w:val="center"/>
              <w:rPr>
                <w:b/>
                <w:sz w:val="20"/>
                <w:szCs w:val="20"/>
              </w:rPr>
            </w:pPr>
            <w:r w:rsidRPr="00801205">
              <w:rPr>
                <w:b/>
                <w:sz w:val="20"/>
                <w:szCs w:val="20"/>
              </w:rPr>
              <w:t>Кол-во часов</w:t>
            </w:r>
          </w:p>
        </w:tc>
        <w:tc>
          <w:tcPr>
            <w:tcW w:w="2268" w:type="dxa"/>
            <w:vMerge w:val="restart"/>
          </w:tcPr>
          <w:p w:rsidR="00357E58" w:rsidRPr="00D872E6" w:rsidRDefault="00357E58" w:rsidP="00EC2531">
            <w:pPr>
              <w:shd w:val="clear" w:color="auto" w:fill="FFFFFF"/>
              <w:jc w:val="center"/>
              <w:rPr>
                <w:b/>
              </w:rPr>
            </w:pPr>
            <w:r w:rsidRPr="00D872E6">
              <w:rPr>
                <w:b/>
              </w:rPr>
              <w:t>Элементы содержания</w:t>
            </w:r>
          </w:p>
        </w:tc>
        <w:tc>
          <w:tcPr>
            <w:tcW w:w="9497" w:type="dxa"/>
            <w:gridSpan w:val="2"/>
          </w:tcPr>
          <w:p w:rsidR="00357E58" w:rsidRPr="00D872E6" w:rsidRDefault="00357E58" w:rsidP="00EC2531">
            <w:pPr>
              <w:shd w:val="clear" w:color="auto" w:fill="FFFFFF"/>
              <w:jc w:val="center"/>
              <w:rPr>
                <w:b/>
              </w:rPr>
            </w:pPr>
            <w:r w:rsidRPr="00D872E6">
              <w:rPr>
                <w:b/>
              </w:rPr>
              <w:t>Планируемые результаты</w:t>
            </w:r>
          </w:p>
        </w:tc>
        <w:tc>
          <w:tcPr>
            <w:tcW w:w="1417" w:type="dxa"/>
            <w:gridSpan w:val="2"/>
            <w:vAlign w:val="center"/>
          </w:tcPr>
          <w:p w:rsidR="00357E58" w:rsidRPr="00D872E6" w:rsidRDefault="00357E58" w:rsidP="00EC2531">
            <w:pPr>
              <w:shd w:val="clear" w:color="auto" w:fill="FFFFFF"/>
              <w:jc w:val="center"/>
              <w:rPr>
                <w:spacing w:val="-3"/>
              </w:rPr>
            </w:pPr>
            <w:r w:rsidRPr="00D872E6">
              <w:rPr>
                <w:spacing w:val="-3"/>
              </w:rPr>
              <w:t xml:space="preserve">Дата </w:t>
            </w:r>
          </w:p>
        </w:tc>
      </w:tr>
      <w:tr w:rsidR="00357E58" w:rsidRPr="00D872E6" w:rsidTr="00801205">
        <w:trPr>
          <w:cantSplit/>
          <w:trHeight w:val="269"/>
        </w:trPr>
        <w:tc>
          <w:tcPr>
            <w:tcW w:w="567" w:type="dxa"/>
            <w:vMerge/>
            <w:vAlign w:val="center"/>
          </w:tcPr>
          <w:p w:rsidR="00357E58" w:rsidRPr="00D872E6" w:rsidRDefault="00357E58" w:rsidP="00EC2531">
            <w:pPr>
              <w:shd w:val="clear" w:color="auto" w:fill="FFFFFF"/>
              <w:jc w:val="center"/>
            </w:pPr>
          </w:p>
        </w:tc>
        <w:tc>
          <w:tcPr>
            <w:tcW w:w="1560" w:type="dxa"/>
            <w:vMerge/>
            <w:vAlign w:val="center"/>
          </w:tcPr>
          <w:p w:rsidR="00357E58" w:rsidRPr="00D872E6" w:rsidRDefault="00357E58" w:rsidP="00EC2531">
            <w:pPr>
              <w:shd w:val="clear" w:color="auto" w:fill="FFFFFF"/>
              <w:jc w:val="center"/>
              <w:rPr>
                <w:b/>
              </w:rPr>
            </w:pPr>
          </w:p>
        </w:tc>
        <w:tc>
          <w:tcPr>
            <w:tcW w:w="567" w:type="dxa"/>
            <w:vMerge/>
          </w:tcPr>
          <w:p w:rsidR="00357E58" w:rsidRPr="00D872E6" w:rsidRDefault="00357E58" w:rsidP="00EC2531">
            <w:pPr>
              <w:shd w:val="clear" w:color="auto" w:fill="FFFFFF"/>
              <w:jc w:val="center"/>
              <w:rPr>
                <w:b/>
              </w:rPr>
            </w:pPr>
          </w:p>
        </w:tc>
        <w:tc>
          <w:tcPr>
            <w:tcW w:w="2268" w:type="dxa"/>
            <w:vMerge/>
          </w:tcPr>
          <w:p w:rsidR="00357E58" w:rsidRPr="00D872E6" w:rsidRDefault="00357E58" w:rsidP="00EC2531">
            <w:pPr>
              <w:shd w:val="clear" w:color="auto" w:fill="FFFFFF"/>
              <w:jc w:val="center"/>
              <w:rPr>
                <w:b/>
              </w:rPr>
            </w:pPr>
          </w:p>
        </w:tc>
        <w:tc>
          <w:tcPr>
            <w:tcW w:w="3827" w:type="dxa"/>
            <w:tcBorders>
              <w:top w:val="single" w:sz="4" w:space="0" w:color="auto"/>
            </w:tcBorders>
            <w:vAlign w:val="center"/>
          </w:tcPr>
          <w:p w:rsidR="00357E58" w:rsidRPr="00D872E6" w:rsidRDefault="00357E58" w:rsidP="00EC2531">
            <w:pPr>
              <w:shd w:val="clear" w:color="auto" w:fill="FFFFFF"/>
              <w:jc w:val="center"/>
              <w:rPr>
                <w:b/>
              </w:rPr>
            </w:pPr>
            <w:r w:rsidRPr="00D872E6">
              <w:rPr>
                <w:b/>
              </w:rPr>
              <w:t>Предметные</w:t>
            </w:r>
          </w:p>
        </w:tc>
        <w:tc>
          <w:tcPr>
            <w:tcW w:w="5670" w:type="dxa"/>
            <w:tcBorders>
              <w:top w:val="single" w:sz="4" w:space="0" w:color="auto"/>
            </w:tcBorders>
          </w:tcPr>
          <w:p w:rsidR="00357E58" w:rsidRPr="00D872E6" w:rsidRDefault="00357E58" w:rsidP="00EC2531">
            <w:pPr>
              <w:shd w:val="clear" w:color="auto" w:fill="FFFFFF"/>
              <w:jc w:val="center"/>
              <w:rPr>
                <w:b/>
              </w:rPr>
            </w:pPr>
            <w:r w:rsidRPr="00D872E6">
              <w:rPr>
                <w:b/>
              </w:rPr>
              <w:t>УУД</w:t>
            </w:r>
          </w:p>
        </w:tc>
        <w:tc>
          <w:tcPr>
            <w:tcW w:w="709" w:type="dxa"/>
            <w:vAlign w:val="center"/>
          </w:tcPr>
          <w:p w:rsidR="00357E58" w:rsidRPr="00D872E6" w:rsidRDefault="00357E58" w:rsidP="00EC2531">
            <w:pPr>
              <w:shd w:val="clear" w:color="auto" w:fill="FFFFFF"/>
              <w:rPr>
                <w:spacing w:val="-3"/>
              </w:rPr>
            </w:pPr>
            <w:r w:rsidRPr="00D872E6">
              <w:rPr>
                <w:spacing w:val="-3"/>
              </w:rPr>
              <w:t xml:space="preserve">План </w:t>
            </w:r>
          </w:p>
        </w:tc>
        <w:tc>
          <w:tcPr>
            <w:tcW w:w="708" w:type="dxa"/>
          </w:tcPr>
          <w:p w:rsidR="00357E58" w:rsidRPr="00D872E6" w:rsidRDefault="00357E58" w:rsidP="00EC2531">
            <w:pPr>
              <w:shd w:val="clear" w:color="auto" w:fill="FFFFFF"/>
              <w:rPr>
                <w:spacing w:val="-3"/>
              </w:rPr>
            </w:pPr>
            <w:r w:rsidRPr="00D872E6">
              <w:rPr>
                <w:spacing w:val="-3"/>
              </w:rPr>
              <w:t xml:space="preserve">Факт </w:t>
            </w:r>
          </w:p>
        </w:tc>
      </w:tr>
      <w:tr w:rsidR="00357E58" w:rsidRPr="00D872E6" w:rsidTr="00403BD8">
        <w:trPr>
          <w:cantSplit/>
          <w:trHeight w:val="269"/>
        </w:trPr>
        <w:tc>
          <w:tcPr>
            <w:tcW w:w="15876" w:type="dxa"/>
            <w:gridSpan w:val="8"/>
            <w:vAlign w:val="center"/>
          </w:tcPr>
          <w:p w:rsidR="00357E58" w:rsidRPr="00D872E6" w:rsidRDefault="00357E58" w:rsidP="00EC2531">
            <w:pPr>
              <w:pStyle w:val="Default"/>
            </w:pPr>
            <w:r w:rsidRPr="00D872E6">
              <w:rPr>
                <w:b/>
                <w:bCs/>
              </w:rPr>
              <w:t xml:space="preserve">                                                                                                              Раздел 1. История отечества (7 ч.)</w:t>
            </w:r>
          </w:p>
        </w:tc>
      </w:tr>
      <w:tr w:rsidR="00357E58" w:rsidRPr="00D872E6" w:rsidTr="00801205">
        <w:trPr>
          <w:trHeight w:val="272"/>
        </w:trPr>
        <w:tc>
          <w:tcPr>
            <w:tcW w:w="567" w:type="dxa"/>
          </w:tcPr>
          <w:p w:rsidR="00357E58" w:rsidRPr="00D872E6" w:rsidRDefault="00357E58" w:rsidP="00EC2531">
            <w:pPr>
              <w:shd w:val="clear" w:color="auto" w:fill="FFFFFF"/>
            </w:pPr>
            <w:r w:rsidRPr="00D872E6">
              <w:t>1</w:t>
            </w:r>
          </w:p>
        </w:tc>
        <w:tc>
          <w:tcPr>
            <w:tcW w:w="1560" w:type="dxa"/>
          </w:tcPr>
          <w:p w:rsidR="00357E58" w:rsidRPr="00D872E6" w:rsidRDefault="00357E58" w:rsidP="00EC2531">
            <w:pPr>
              <w:shd w:val="clear" w:color="auto" w:fill="FFFFFF"/>
            </w:pPr>
            <w:r w:rsidRPr="00D872E6">
              <w:t>Древние славяне</w:t>
            </w:r>
          </w:p>
        </w:tc>
        <w:tc>
          <w:tcPr>
            <w:tcW w:w="567" w:type="dxa"/>
          </w:tcPr>
          <w:p w:rsidR="00357E58" w:rsidRPr="00D872E6" w:rsidRDefault="00357E58" w:rsidP="00EC2531">
            <w:pPr>
              <w:shd w:val="clear" w:color="auto" w:fill="FFFFFF"/>
              <w:rPr>
                <w:b/>
                <w:bCs/>
                <w:iCs/>
              </w:rPr>
            </w:pPr>
            <w:r w:rsidRPr="00D872E6">
              <w:rPr>
                <w:b/>
                <w:bCs/>
                <w:iCs/>
              </w:rPr>
              <w:t>1</w:t>
            </w:r>
          </w:p>
        </w:tc>
        <w:tc>
          <w:tcPr>
            <w:tcW w:w="2268" w:type="dxa"/>
          </w:tcPr>
          <w:p w:rsidR="00357E58" w:rsidRPr="00D872E6" w:rsidRDefault="00357E58" w:rsidP="00EC2531">
            <w:pPr>
              <w:shd w:val="clear" w:color="auto" w:fill="FFFFFF"/>
              <w:rPr>
                <w:b/>
                <w:bCs/>
                <w:i/>
                <w:iCs/>
              </w:rPr>
            </w:pPr>
            <w:r w:rsidRPr="00D872E6">
              <w:rPr>
                <w:spacing w:val="-2"/>
              </w:rPr>
              <w:t>История Отечества:</w:t>
            </w:r>
            <w:r w:rsidRPr="00D872E6">
              <w:t xml:space="preserve"> отдельные, наибо</w:t>
            </w:r>
            <w:r w:rsidRPr="00D872E6">
              <w:softHyphen/>
            </w:r>
            <w:r w:rsidRPr="00D872E6">
              <w:rPr>
                <w:spacing w:val="-1"/>
              </w:rPr>
              <w:t xml:space="preserve">лее важные и яркие </w:t>
            </w:r>
            <w:r w:rsidRPr="00D872E6">
              <w:t>исторические кар</w:t>
            </w:r>
            <w:r w:rsidRPr="00D872E6">
              <w:softHyphen/>
              <w:t>тины быта, труда, традиций людей в разные историче</w:t>
            </w:r>
            <w:r w:rsidRPr="00D872E6">
              <w:softHyphen/>
              <w:t>ские времена</w:t>
            </w:r>
          </w:p>
        </w:tc>
        <w:tc>
          <w:tcPr>
            <w:tcW w:w="3827" w:type="dxa"/>
          </w:tcPr>
          <w:tbl>
            <w:tblPr>
              <w:tblW w:w="3742" w:type="dxa"/>
              <w:tblLayout w:type="fixed"/>
              <w:tblLook w:val="0000" w:firstRow="0" w:lastRow="0" w:firstColumn="0" w:lastColumn="0" w:noHBand="0" w:noVBand="0"/>
            </w:tblPr>
            <w:tblGrid>
              <w:gridCol w:w="3742"/>
            </w:tblGrid>
            <w:tr w:rsidR="00801205" w:rsidRPr="00D872E6" w:rsidTr="00801205">
              <w:trPr>
                <w:trHeight w:val="2847"/>
              </w:trPr>
              <w:tc>
                <w:tcPr>
                  <w:tcW w:w="3742" w:type="dxa"/>
                </w:tcPr>
                <w:p w:rsidR="00801205" w:rsidRPr="00D872E6" w:rsidRDefault="00801205" w:rsidP="00801205">
                  <w:pPr>
                    <w:pStyle w:val="Default"/>
                  </w:pPr>
                  <w:r w:rsidRPr="00D872E6">
                    <w:rPr>
                      <w:b/>
                      <w:bCs/>
                    </w:rPr>
                    <w:t xml:space="preserve">Различать </w:t>
                  </w:r>
                  <w:r>
                    <w:t xml:space="preserve">прошлое, </w:t>
                  </w:r>
                  <w:r w:rsidRPr="00D872E6">
                    <w:t>настоящее, будущее; соотносить и</w:t>
                  </w:r>
                  <w:r>
                    <w:t xml:space="preserve">зученные исторические события с </w:t>
                  </w:r>
                  <w:r w:rsidRPr="00D872E6">
                    <w:t xml:space="preserve">датами, конкретную дату с веком; находить место изученных событий на «ленте времени» </w:t>
                  </w:r>
                </w:p>
                <w:p w:rsidR="00801205" w:rsidRPr="00D872E6" w:rsidRDefault="00801205" w:rsidP="00801205">
                  <w:pPr>
                    <w:pStyle w:val="Default"/>
                  </w:pPr>
                  <w:r w:rsidRPr="00D872E6">
                    <w:rPr>
                      <w:b/>
                      <w:bCs/>
                    </w:rPr>
                    <w:t xml:space="preserve">Описывать </w:t>
                  </w:r>
                  <w:r w:rsidRPr="00D872E6">
                    <w:t xml:space="preserve">важнейшие изученные события из истории Отечества </w:t>
                  </w:r>
                </w:p>
                <w:p w:rsidR="00801205" w:rsidRPr="00D872E6" w:rsidRDefault="00801205" w:rsidP="00801205">
                  <w:pPr>
                    <w:pStyle w:val="Default"/>
                  </w:pPr>
                  <w:r w:rsidRPr="00D872E6">
                    <w:rPr>
                      <w:b/>
                      <w:bCs/>
                    </w:rPr>
                    <w:t xml:space="preserve">Определять </w:t>
                  </w:r>
                  <w:r w:rsidRPr="00D872E6">
                    <w:t xml:space="preserve">последовательность исторических событий (лента времени) </w:t>
                  </w:r>
                </w:p>
                <w:p w:rsidR="00801205" w:rsidRPr="00D872E6" w:rsidRDefault="00801205" w:rsidP="00801205">
                  <w:pPr>
                    <w:pStyle w:val="Default"/>
                  </w:pPr>
                  <w:r w:rsidRPr="00D872E6">
                    <w:rPr>
                      <w:b/>
                      <w:bCs/>
                    </w:rPr>
                    <w:t xml:space="preserve">Показывать </w:t>
                  </w:r>
                  <w:r w:rsidRPr="00D872E6">
                    <w:t xml:space="preserve">на карте места исторических событий </w:t>
                  </w:r>
                </w:p>
              </w:tc>
            </w:tr>
          </w:tbl>
          <w:p w:rsidR="00357E58" w:rsidRPr="00D872E6" w:rsidRDefault="00357E58" w:rsidP="00EC2531">
            <w:pPr>
              <w:shd w:val="clear" w:color="auto" w:fill="FFFFFF"/>
            </w:pPr>
          </w:p>
        </w:tc>
        <w:tc>
          <w:tcPr>
            <w:tcW w:w="5670" w:type="dxa"/>
            <w:vMerge w:val="restart"/>
          </w:tcPr>
          <w:p w:rsidR="00357E58" w:rsidRPr="00D872E6" w:rsidRDefault="00357E58" w:rsidP="00EC2531">
            <w:pPr>
              <w:pStyle w:val="Default"/>
            </w:pPr>
            <w:r w:rsidRPr="00D872E6">
              <w:rPr>
                <w:b/>
                <w:bCs/>
              </w:rPr>
              <w:t xml:space="preserve">Личностные УУД: </w:t>
            </w:r>
          </w:p>
          <w:p w:rsidR="00357E58" w:rsidRPr="00D872E6" w:rsidRDefault="00357E58" w:rsidP="00EC2531">
            <w:pPr>
              <w:pStyle w:val="Default"/>
            </w:pPr>
            <w:r w:rsidRPr="00D872E6">
              <w:t xml:space="preserve">базовые историко-культурные представления </w:t>
            </w:r>
          </w:p>
          <w:p w:rsidR="00357E58" w:rsidRPr="00D872E6" w:rsidRDefault="00357E58" w:rsidP="00EC2531">
            <w:pPr>
              <w:pStyle w:val="Default"/>
            </w:pPr>
            <w:r w:rsidRPr="00D872E6">
              <w:rPr>
                <w:b/>
                <w:bCs/>
              </w:rPr>
              <w:t xml:space="preserve">Регулятивные УУД: </w:t>
            </w:r>
          </w:p>
          <w:p w:rsidR="00357E58" w:rsidRPr="00D872E6" w:rsidRDefault="00357E58" w:rsidP="00EC2531">
            <w:pPr>
              <w:pStyle w:val="Default"/>
            </w:pPr>
            <w:r w:rsidRPr="00D872E6">
              <w:t xml:space="preserve">управление познавательной и учебной деятельностью по средствам постановки целей, планирования, прогнозирования, контроля, коррекции своих действий и оценки успешности усвоения материала </w:t>
            </w:r>
          </w:p>
          <w:p w:rsidR="00357E58" w:rsidRPr="00D872E6" w:rsidRDefault="00357E58" w:rsidP="00EC2531">
            <w:pPr>
              <w:pStyle w:val="Default"/>
            </w:pPr>
            <w:r w:rsidRPr="00D872E6">
              <w:rPr>
                <w:b/>
                <w:bCs/>
              </w:rPr>
              <w:t xml:space="preserve">Коммуникативные УУД: </w:t>
            </w:r>
          </w:p>
          <w:p w:rsidR="00357E58" w:rsidRPr="00D872E6" w:rsidRDefault="00357E58" w:rsidP="00EC2531">
            <w:pPr>
              <w:pStyle w:val="Default"/>
            </w:pPr>
            <w:r w:rsidRPr="00D872E6">
              <w:t xml:space="preserve">участие в диалоге, слушание и понимание других, высказывание своей точки зрения на события, поступки </w:t>
            </w:r>
          </w:p>
          <w:p w:rsidR="00357E58" w:rsidRPr="00D872E6" w:rsidRDefault="00357E58" w:rsidP="00EC2531">
            <w:pPr>
              <w:pStyle w:val="Default"/>
            </w:pPr>
            <w:r w:rsidRPr="00D872E6">
              <w:rPr>
                <w:b/>
                <w:bCs/>
              </w:rPr>
              <w:t xml:space="preserve">Познавательные УУД: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осуществлять</w:t>
            </w:r>
          </w:p>
          <w:p w:rsidR="00357E58" w:rsidRPr="00D872E6" w:rsidRDefault="00357E58" w:rsidP="00EC2531">
            <w:pPr>
              <w:pStyle w:val="Default"/>
            </w:pPr>
            <w:r w:rsidRPr="00D872E6">
              <w:t xml:space="preserve">поиск необходимой информации для выполнения учебных  заданий с использованием учебной литературы </w:t>
            </w:r>
          </w:p>
          <w:p w:rsidR="00357E58" w:rsidRPr="00D872E6" w:rsidRDefault="00357E58" w:rsidP="00EC2531">
            <w:pPr>
              <w:pStyle w:val="a9"/>
              <w:rPr>
                <w:rFonts w:ascii="Times New Roman" w:hAnsi="Times New Roman" w:cs="Times New Roman"/>
                <w:b/>
                <w:sz w:val="24"/>
              </w:rPr>
            </w:pP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осуществлять пошаговый контроль своих действий, самостоятельно оценивать правильность выполнения действий на уровне адекватной ретроспективной оценки.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понимать и знать, во что верили древние славяне, почему славянская письменность названа кириллицей, называть имена богов и духов славян, называть годы правления Владимира Мономаха, объяснять, почему князя Ярослава прозвали Мудрым.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выражать свои мысли четко, точно и полно, учитывать мнения других, приходить к общему решению.</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2</w:t>
            </w:r>
          </w:p>
        </w:tc>
        <w:tc>
          <w:tcPr>
            <w:tcW w:w="1560" w:type="dxa"/>
          </w:tcPr>
          <w:p w:rsidR="00357E58" w:rsidRPr="00D872E6" w:rsidRDefault="00357E58" w:rsidP="00EC2531">
            <w:pPr>
              <w:shd w:val="clear" w:color="auto" w:fill="FFFFFF"/>
              <w:rPr>
                <w:spacing w:val="-2"/>
              </w:rPr>
            </w:pPr>
            <w:r w:rsidRPr="00D872E6">
              <w:rPr>
                <w:spacing w:val="-2"/>
              </w:rPr>
              <w:t>Древняя Русь</w:t>
            </w:r>
          </w:p>
          <w:p w:rsidR="00357E58" w:rsidRPr="00D872E6" w:rsidRDefault="00357E58" w:rsidP="00EC2531"/>
        </w:tc>
        <w:tc>
          <w:tcPr>
            <w:tcW w:w="567" w:type="dxa"/>
          </w:tcPr>
          <w:p w:rsidR="00357E58" w:rsidRPr="00D872E6" w:rsidRDefault="00357E58" w:rsidP="00EC2531">
            <w:pPr>
              <w:shd w:val="clear" w:color="auto" w:fill="FFFFFF"/>
              <w:rPr>
                <w:b/>
                <w:iCs/>
                <w:spacing w:val="-2"/>
              </w:rPr>
            </w:pPr>
            <w:r w:rsidRPr="00D872E6">
              <w:rPr>
                <w:b/>
                <w:iCs/>
                <w:spacing w:val="-2"/>
              </w:rPr>
              <w:t>1</w:t>
            </w:r>
          </w:p>
        </w:tc>
        <w:tc>
          <w:tcPr>
            <w:tcW w:w="2268" w:type="dxa"/>
          </w:tcPr>
          <w:p w:rsidR="00357E58" w:rsidRPr="00D872E6" w:rsidRDefault="00357E58" w:rsidP="00EC2531">
            <w:pPr>
              <w:shd w:val="clear" w:color="auto" w:fill="FFFFFF"/>
              <w:rPr>
                <w:b/>
                <w:i/>
                <w:iCs/>
                <w:spacing w:val="-2"/>
              </w:rPr>
            </w:pPr>
            <w:r w:rsidRPr="00D872E6">
              <w:rPr>
                <w:spacing w:val="-2"/>
              </w:rPr>
              <w:t>История Отечества:отдельные, наибо</w:t>
            </w:r>
            <w:r w:rsidRPr="00D872E6">
              <w:rPr>
                <w:spacing w:val="-1"/>
              </w:rPr>
              <w:t>лее важные и яркие</w:t>
            </w:r>
            <w:r w:rsidRPr="00D872E6">
              <w:rPr>
                <w:spacing w:val="-2"/>
              </w:rPr>
              <w:t>исторические кар</w:t>
            </w:r>
            <w:r w:rsidRPr="00D872E6">
              <w:t xml:space="preserve">тины быта, труда, традиций людей </w:t>
            </w:r>
            <w:r w:rsidRPr="00D872E6">
              <w:rPr>
                <w:spacing w:val="-2"/>
              </w:rPr>
              <w:t>в разные историче</w:t>
            </w:r>
            <w:r w:rsidRPr="00D872E6">
              <w:rPr>
                <w:spacing w:val="-2"/>
              </w:rPr>
              <w:softHyphen/>
            </w:r>
            <w:r w:rsidRPr="00D872E6">
              <w:t>ские времена</w:t>
            </w:r>
          </w:p>
        </w:tc>
        <w:tc>
          <w:tcPr>
            <w:tcW w:w="3827" w:type="dxa"/>
          </w:tcPr>
          <w:p w:rsidR="00357E58" w:rsidRPr="00D872E6" w:rsidRDefault="00357E58" w:rsidP="00EC2531">
            <w:pPr>
              <w:shd w:val="clear" w:color="auto" w:fill="FFFFFF"/>
              <w:rPr>
                <w:iCs/>
                <w:spacing w:val="-2"/>
              </w:rPr>
            </w:pPr>
            <w:r w:rsidRPr="00D872E6">
              <w:rPr>
                <w:b/>
                <w:iCs/>
                <w:spacing w:val="-2"/>
              </w:rPr>
              <w:t>Обучающийся узнает:</w:t>
            </w:r>
          </w:p>
          <w:p w:rsidR="00357E58" w:rsidRPr="00D872E6" w:rsidRDefault="00357E58" w:rsidP="00EC2531">
            <w:pPr>
              <w:shd w:val="clear" w:color="auto" w:fill="FFFFFF"/>
            </w:pPr>
            <w:r w:rsidRPr="00D872E6">
              <w:rPr>
                <w:spacing w:val="-2"/>
              </w:rPr>
              <w:t>когда и где произошло объединение Новгородского и Киевского</w:t>
            </w:r>
            <w:r w:rsidRPr="00D872E6">
              <w:t xml:space="preserve"> княжеств.</w:t>
            </w:r>
          </w:p>
          <w:p w:rsidR="00357E58" w:rsidRPr="00D872E6" w:rsidRDefault="00357E58" w:rsidP="00EC2531">
            <w:pPr>
              <w:shd w:val="clear" w:color="auto" w:fill="FFFFFF"/>
            </w:pPr>
            <w:r w:rsidRPr="00D872E6">
              <w:rPr>
                <w:b/>
                <w:iCs/>
                <w:spacing w:val="-2"/>
              </w:rPr>
              <w:t>Обучающийся научится</w:t>
            </w:r>
            <w:r w:rsidRPr="00D872E6">
              <w:rPr>
                <w:b/>
                <w:iCs/>
              </w:rPr>
              <w:t>:</w:t>
            </w:r>
            <w:r w:rsidRPr="00D872E6">
              <w:t>пользоваться толковым словарем; называть имена и годы правления киевских князей; рассказывать из былин о великом князе Владимире Красное Солнышко и о русских бо</w:t>
            </w:r>
            <w:r w:rsidRPr="00D872E6">
              <w:softHyphen/>
              <w:t>гатырях - Илье Муромце и Добрыне Никитиче</w:t>
            </w:r>
          </w:p>
        </w:tc>
        <w:tc>
          <w:tcPr>
            <w:tcW w:w="5670" w:type="dxa"/>
            <w:vMerge/>
          </w:tcPr>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3</w:t>
            </w:r>
          </w:p>
        </w:tc>
        <w:tc>
          <w:tcPr>
            <w:tcW w:w="1560" w:type="dxa"/>
          </w:tcPr>
          <w:p w:rsidR="00357E58" w:rsidRPr="00D872E6" w:rsidRDefault="00357E58" w:rsidP="00403BD8">
            <w:pPr>
              <w:shd w:val="clear" w:color="auto" w:fill="FFFFFF"/>
              <w:rPr>
                <w:spacing w:val="-12"/>
              </w:rPr>
            </w:pPr>
            <w:r w:rsidRPr="00D872E6">
              <w:rPr>
                <w:spacing w:val="-12"/>
              </w:rPr>
              <w:t>Крещение Руси</w:t>
            </w:r>
            <w:r w:rsidRPr="00D872E6">
              <w:t xml:space="preserve">   Понятие здор</w:t>
            </w:r>
            <w:r w:rsidR="00174241" w:rsidRPr="00D872E6">
              <w:t xml:space="preserve">овья. Факторы, влияющие на </w:t>
            </w:r>
            <w:r w:rsidR="00174241" w:rsidRPr="00D872E6">
              <w:lastRenderedPageBreak/>
              <w:t>него</w:t>
            </w:r>
            <w:r w:rsidRPr="00D872E6">
              <w:t>. Режим дня.</w:t>
            </w:r>
          </w:p>
        </w:tc>
        <w:tc>
          <w:tcPr>
            <w:tcW w:w="567" w:type="dxa"/>
          </w:tcPr>
          <w:p w:rsidR="00357E58" w:rsidRPr="00D872E6" w:rsidRDefault="00357E58" w:rsidP="00EC2531">
            <w:pPr>
              <w:shd w:val="clear" w:color="auto" w:fill="FFFFFF"/>
              <w:rPr>
                <w:b/>
                <w:iCs/>
                <w:spacing w:val="-8"/>
              </w:rPr>
            </w:pPr>
            <w:r w:rsidRPr="00D872E6">
              <w:rPr>
                <w:b/>
                <w:iCs/>
                <w:spacing w:val="-8"/>
              </w:rPr>
              <w:lastRenderedPageBreak/>
              <w:t>1</w:t>
            </w:r>
          </w:p>
        </w:tc>
        <w:tc>
          <w:tcPr>
            <w:tcW w:w="2268" w:type="dxa"/>
          </w:tcPr>
          <w:p w:rsidR="00357E58" w:rsidRPr="00D872E6" w:rsidRDefault="00357E58" w:rsidP="00EC2531">
            <w:pPr>
              <w:shd w:val="clear" w:color="auto" w:fill="FFFFFF"/>
              <w:rPr>
                <w:b/>
                <w:i/>
                <w:iCs/>
                <w:spacing w:val="-8"/>
              </w:rPr>
            </w:pPr>
            <w:r w:rsidRPr="00D872E6">
              <w:rPr>
                <w:spacing w:val="-11"/>
              </w:rPr>
              <w:t xml:space="preserve">История Отечества: </w:t>
            </w:r>
            <w:r w:rsidRPr="00D872E6">
              <w:rPr>
                <w:spacing w:val="-8"/>
              </w:rPr>
              <w:t>отдельные, наибо</w:t>
            </w:r>
            <w:r w:rsidRPr="00D872E6">
              <w:rPr>
                <w:spacing w:val="-8"/>
              </w:rPr>
              <w:softHyphen/>
            </w:r>
            <w:r w:rsidRPr="00D872E6">
              <w:rPr>
                <w:spacing w:val="-9"/>
              </w:rPr>
              <w:t xml:space="preserve">лее важные и яркие </w:t>
            </w:r>
            <w:r w:rsidRPr="00D872E6">
              <w:rPr>
                <w:spacing w:val="-8"/>
              </w:rPr>
              <w:t>исторические кар</w:t>
            </w:r>
            <w:r w:rsidRPr="00D872E6">
              <w:rPr>
                <w:spacing w:val="-8"/>
              </w:rPr>
              <w:softHyphen/>
            </w:r>
            <w:r w:rsidRPr="00D872E6">
              <w:rPr>
                <w:spacing w:val="-7"/>
              </w:rPr>
              <w:t xml:space="preserve">тины быта, труда, традиций людей </w:t>
            </w:r>
            <w:r w:rsidRPr="00D872E6">
              <w:rPr>
                <w:spacing w:val="-8"/>
              </w:rPr>
              <w:t xml:space="preserve">в </w:t>
            </w:r>
            <w:r w:rsidRPr="00D872E6">
              <w:rPr>
                <w:spacing w:val="-8"/>
              </w:rPr>
              <w:lastRenderedPageBreak/>
              <w:t>разные историче</w:t>
            </w:r>
            <w:r w:rsidRPr="00D872E6">
              <w:rPr>
                <w:spacing w:val="-8"/>
              </w:rPr>
              <w:softHyphen/>
            </w:r>
            <w:r w:rsidRPr="00D872E6">
              <w:t>ские времена</w:t>
            </w:r>
          </w:p>
        </w:tc>
        <w:tc>
          <w:tcPr>
            <w:tcW w:w="3827" w:type="dxa"/>
          </w:tcPr>
          <w:p w:rsidR="00357E58" w:rsidRPr="00D872E6" w:rsidRDefault="00357E58" w:rsidP="00EC2531">
            <w:pPr>
              <w:shd w:val="clear" w:color="auto" w:fill="FFFFFF"/>
              <w:rPr>
                <w:spacing w:val="-11"/>
              </w:rPr>
            </w:pPr>
            <w:r w:rsidRPr="00D872E6">
              <w:rPr>
                <w:b/>
                <w:iCs/>
                <w:spacing w:val="-2"/>
              </w:rPr>
              <w:lastRenderedPageBreak/>
              <w:t>Обучающийся научится:</w:t>
            </w:r>
          </w:p>
          <w:p w:rsidR="00357E58" w:rsidRPr="00D872E6" w:rsidRDefault="00357E58" w:rsidP="00EC2531">
            <w:pPr>
              <w:shd w:val="clear" w:color="auto" w:fill="FFFFFF"/>
            </w:pPr>
            <w:r w:rsidRPr="00D872E6">
              <w:rPr>
                <w:spacing w:val="-11"/>
              </w:rPr>
              <w:t xml:space="preserve">называть имена богов и духов </w:t>
            </w:r>
            <w:r w:rsidRPr="00D872E6">
              <w:rPr>
                <w:spacing w:val="-9"/>
              </w:rPr>
              <w:t xml:space="preserve">древних славян; объяснять важность </w:t>
            </w:r>
            <w:r w:rsidRPr="00D872E6">
              <w:rPr>
                <w:spacing w:val="-11"/>
              </w:rPr>
              <w:t>крещения Руси в истории нашей стра</w:t>
            </w:r>
            <w:r w:rsidRPr="00D872E6">
              <w:rPr>
                <w:spacing w:val="-11"/>
              </w:rPr>
              <w:softHyphen/>
            </w:r>
            <w:r w:rsidRPr="00D872E6">
              <w:rPr>
                <w:spacing w:val="-9"/>
              </w:rPr>
              <w:t>ны; называть годы правления Влади</w:t>
            </w:r>
            <w:r w:rsidRPr="00D872E6">
              <w:rPr>
                <w:spacing w:val="-9"/>
              </w:rPr>
              <w:softHyphen/>
            </w:r>
            <w:r w:rsidRPr="00D872E6">
              <w:rPr>
                <w:spacing w:val="-10"/>
              </w:rPr>
              <w:t xml:space="preserve">мира Мономаха; объяснять, почему князя </w:t>
            </w:r>
            <w:r w:rsidRPr="00D872E6">
              <w:rPr>
                <w:spacing w:val="-10"/>
              </w:rPr>
              <w:lastRenderedPageBreak/>
              <w:t>Ярослава Владимировича про</w:t>
            </w:r>
            <w:r w:rsidRPr="00D872E6">
              <w:rPr>
                <w:spacing w:val="-10"/>
              </w:rPr>
              <w:softHyphen/>
            </w:r>
            <w:r w:rsidRPr="00D872E6">
              <w:t>звали Ярославом Мудрым</w:t>
            </w:r>
          </w:p>
        </w:tc>
        <w:tc>
          <w:tcPr>
            <w:tcW w:w="5670" w:type="dxa"/>
            <w:vMerge/>
          </w:tcPr>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rPr>
                <w:spacing w:val="-9"/>
              </w:rPr>
            </w:pPr>
          </w:p>
        </w:tc>
      </w:tr>
      <w:tr w:rsidR="00357E58" w:rsidRPr="00D872E6" w:rsidTr="00801205">
        <w:trPr>
          <w:trHeight w:val="272"/>
        </w:trPr>
        <w:tc>
          <w:tcPr>
            <w:tcW w:w="567" w:type="dxa"/>
          </w:tcPr>
          <w:p w:rsidR="00357E58" w:rsidRPr="00D872E6" w:rsidRDefault="00357E58" w:rsidP="00EC2531">
            <w:pPr>
              <w:shd w:val="clear" w:color="auto" w:fill="FFFFFF"/>
            </w:pPr>
            <w:r w:rsidRPr="00D872E6">
              <w:lastRenderedPageBreak/>
              <w:t>4</w:t>
            </w:r>
          </w:p>
        </w:tc>
        <w:tc>
          <w:tcPr>
            <w:tcW w:w="1560" w:type="dxa"/>
          </w:tcPr>
          <w:p w:rsidR="00357E58" w:rsidRPr="00D872E6" w:rsidRDefault="00357E58" w:rsidP="00EC2531">
            <w:pPr>
              <w:shd w:val="clear" w:color="auto" w:fill="FFFFFF"/>
            </w:pPr>
            <w:r w:rsidRPr="00D872E6">
              <w:t xml:space="preserve">Борьба Руси </w:t>
            </w:r>
            <w:r w:rsidRPr="00D872E6">
              <w:rPr>
                <w:spacing w:val="-11"/>
              </w:rPr>
              <w:t>с западнымизавоевателями</w:t>
            </w:r>
          </w:p>
        </w:tc>
        <w:tc>
          <w:tcPr>
            <w:tcW w:w="567" w:type="dxa"/>
          </w:tcPr>
          <w:p w:rsidR="00357E58" w:rsidRPr="00D872E6" w:rsidRDefault="00357E58" w:rsidP="00EC2531">
            <w:pPr>
              <w:shd w:val="clear" w:color="auto" w:fill="FFFFFF"/>
              <w:rPr>
                <w:b/>
                <w:iCs/>
                <w:spacing w:val="-10"/>
              </w:rPr>
            </w:pPr>
            <w:r w:rsidRPr="00D872E6">
              <w:rPr>
                <w:b/>
                <w:iCs/>
                <w:spacing w:val="-10"/>
              </w:rPr>
              <w:t>1</w:t>
            </w:r>
          </w:p>
        </w:tc>
        <w:tc>
          <w:tcPr>
            <w:tcW w:w="2268" w:type="dxa"/>
          </w:tcPr>
          <w:p w:rsidR="00357E58" w:rsidRPr="00D872E6" w:rsidRDefault="00357E58" w:rsidP="00EC2531">
            <w:pPr>
              <w:shd w:val="clear" w:color="auto" w:fill="FFFFFF"/>
              <w:rPr>
                <w:b/>
                <w:i/>
                <w:iCs/>
                <w:spacing w:val="-10"/>
              </w:rPr>
            </w:pPr>
            <w:r w:rsidRPr="00D872E6">
              <w:rPr>
                <w:spacing w:val="-11"/>
              </w:rPr>
              <w:t xml:space="preserve">История Отечества: </w:t>
            </w:r>
            <w:r w:rsidRPr="00D872E6">
              <w:rPr>
                <w:spacing w:val="-8"/>
              </w:rPr>
              <w:t>отдельные, наибо</w:t>
            </w:r>
            <w:r w:rsidRPr="00D872E6">
              <w:rPr>
                <w:spacing w:val="-8"/>
              </w:rPr>
              <w:softHyphen/>
            </w:r>
            <w:r w:rsidRPr="00D872E6">
              <w:rPr>
                <w:spacing w:val="-9"/>
              </w:rPr>
              <w:t xml:space="preserve">лее важные и яркие </w:t>
            </w:r>
            <w:r w:rsidRPr="00D872E6">
              <w:rPr>
                <w:spacing w:val="-8"/>
              </w:rPr>
              <w:t>исторические кар</w:t>
            </w:r>
            <w:r w:rsidRPr="00D872E6">
              <w:rPr>
                <w:spacing w:val="-8"/>
              </w:rPr>
              <w:softHyphen/>
            </w:r>
            <w:r w:rsidRPr="00D872E6">
              <w:rPr>
                <w:spacing w:val="-7"/>
              </w:rPr>
              <w:t xml:space="preserve">тины быта, труда, традиций людей </w:t>
            </w:r>
            <w:r w:rsidRPr="00D872E6">
              <w:rPr>
                <w:spacing w:val="-8"/>
              </w:rPr>
              <w:t>в разные историче</w:t>
            </w:r>
            <w:r w:rsidRPr="00D872E6">
              <w:rPr>
                <w:spacing w:val="-8"/>
              </w:rPr>
              <w:softHyphen/>
            </w:r>
            <w:r w:rsidRPr="00D872E6">
              <w:t>ские времена</w:t>
            </w:r>
          </w:p>
        </w:tc>
        <w:tc>
          <w:tcPr>
            <w:tcW w:w="3827" w:type="dxa"/>
          </w:tcPr>
          <w:p w:rsidR="00357E58" w:rsidRPr="00D872E6" w:rsidRDefault="00357E58" w:rsidP="00EC2531">
            <w:pPr>
              <w:shd w:val="clear" w:color="auto" w:fill="FFFFFF"/>
            </w:pPr>
            <w:r w:rsidRPr="00D872E6">
              <w:rPr>
                <w:b/>
                <w:i/>
                <w:iCs/>
                <w:spacing w:val="-10"/>
              </w:rPr>
              <w:t xml:space="preserve">Знать </w:t>
            </w:r>
            <w:r w:rsidRPr="00D872E6">
              <w:rPr>
                <w:spacing w:val="-10"/>
              </w:rPr>
              <w:t>военные победы Александра</w:t>
            </w:r>
            <w:r w:rsidRPr="00D872E6">
              <w:t xml:space="preserve"> Невского.</w:t>
            </w:r>
          </w:p>
          <w:p w:rsidR="00357E58" w:rsidRPr="00D872E6" w:rsidRDefault="00357E58" w:rsidP="00EC2531">
            <w:pPr>
              <w:shd w:val="clear" w:color="auto" w:fill="FFFFFF"/>
            </w:pPr>
            <w:r w:rsidRPr="00D872E6">
              <w:rPr>
                <w:b/>
                <w:i/>
                <w:iCs/>
                <w:spacing w:val="-11"/>
              </w:rPr>
              <w:t>Уметь:</w:t>
            </w:r>
            <w:r w:rsidRPr="00D872E6">
              <w:rPr>
                <w:spacing w:val="-11"/>
              </w:rPr>
              <w:t>работать по карте «Невскаябитва»; описывать Ледовое побоище</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адекватно оценивать свою работу на уроке.</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военные победы Александра Невского, уметь работать по карте, с лентой времени, описывать Ледовое побоище. </w:t>
            </w: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проявление познавательно интереса, стремление к повышению культуры речевого общения.</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rPr>
                <w:spacing w:val="-3"/>
              </w:rPr>
            </w:pPr>
          </w:p>
        </w:tc>
      </w:tr>
      <w:tr w:rsidR="00357E58" w:rsidRPr="00D872E6" w:rsidTr="00801205">
        <w:trPr>
          <w:trHeight w:val="272"/>
        </w:trPr>
        <w:tc>
          <w:tcPr>
            <w:tcW w:w="567" w:type="dxa"/>
          </w:tcPr>
          <w:p w:rsidR="00357E58" w:rsidRPr="00D872E6" w:rsidRDefault="00357E58" w:rsidP="00EC2531">
            <w:pPr>
              <w:shd w:val="clear" w:color="auto" w:fill="FFFFFF"/>
            </w:pPr>
            <w:r w:rsidRPr="00D872E6">
              <w:t>5</w:t>
            </w:r>
          </w:p>
        </w:tc>
        <w:tc>
          <w:tcPr>
            <w:tcW w:w="1560" w:type="dxa"/>
          </w:tcPr>
          <w:p w:rsidR="00357E58" w:rsidRPr="00D872E6" w:rsidRDefault="00357E58" w:rsidP="00EC2531">
            <w:pPr>
              <w:shd w:val="clear" w:color="auto" w:fill="FFFFFF"/>
            </w:pPr>
            <w:r w:rsidRPr="00D872E6">
              <w:rPr>
                <w:spacing w:val="-12"/>
              </w:rPr>
              <w:t>ВозникновениеМосквы. Пер</w:t>
            </w:r>
            <w:r w:rsidRPr="00D872E6">
              <w:rPr>
                <w:spacing w:val="-11"/>
              </w:rPr>
              <w:t>вые московские</w:t>
            </w:r>
            <w:r w:rsidRPr="00D872E6">
              <w:t xml:space="preserve"> князья</w:t>
            </w:r>
          </w:p>
        </w:tc>
        <w:tc>
          <w:tcPr>
            <w:tcW w:w="567" w:type="dxa"/>
          </w:tcPr>
          <w:p w:rsidR="00357E58" w:rsidRPr="00D872E6" w:rsidRDefault="00357E58" w:rsidP="00EC2531">
            <w:pPr>
              <w:shd w:val="clear" w:color="auto" w:fill="FFFFFF"/>
              <w:rPr>
                <w:b/>
                <w:i/>
                <w:iCs/>
                <w:spacing w:val="-10"/>
              </w:rPr>
            </w:pPr>
          </w:p>
          <w:p w:rsidR="00357E58" w:rsidRPr="00D872E6" w:rsidRDefault="00357E58" w:rsidP="00EC2531">
            <w:r w:rsidRPr="00D872E6">
              <w:t>1</w:t>
            </w:r>
          </w:p>
        </w:tc>
        <w:tc>
          <w:tcPr>
            <w:tcW w:w="2268" w:type="dxa"/>
          </w:tcPr>
          <w:p w:rsidR="00357E58" w:rsidRPr="00D872E6" w:rsidRDefault="00357E58" w:rsidP="00EC2531">
            <w:pPr>
              <w:shd w:val="clear" w:color="auto" w:fill="FFFFFF"/>
              <w:rPr>
                <w:b/>
                <w:i/>
                <w:iCs/>
                <w:spacing w:val="-10"/>
              </w:rPr>
            </w:pPr>
            <w:r w:rsidRPr="00D872E6">
              <w:rPr>
                <w:spacing w:val="-7"/>
              </w:rPr>
              <w:t>Москва – столица</w:t>
            </w:r>
            <w:r w:rsidRPr="00D872E6">
              <w:rPr>
                <w:spacing w:val="-10"/>
              </w:rPr>
              <w:t>России. История</w:t>
            </w:r>
            <w:r w:rsidRPr="00D872E6">
              <w:rPr>
                <w:spacing w:val="-9"/>
              </w:rPr>
              <w:t>Отечества: отдель</w:t>
            </w:r>
            <w:r w:rsidRPr="00D872E6">
              <w:rPr>
                <w:spacing w:val="-10"/>
              </w:rPr>
              <w:t>ные, наиболее важ</w:t>
            </w:r>
            <w:r w:rsidRPr="00D872E6">
              <w:rPr>
                <w:spacing w:val="-9"/>
              </w:rPr>
              <w:t>ные и яркие исто</w:t>
            </w:r>
            <w:r w:rsidRPr="00D872E6">
              <w:rPr>
                <w:spacing w:val="-11"/>
              </w:rPr>
              <w:t>рические картины</w:t>
            </w:r>
            <w:r w:rsidRPr="00D872E6">
              <w:rPr>
                <w:spacing w:val="-8"/>
              </w:rPr>
              <w:t>быта, труда, тради</w:t>
            </w:r>
            <w:r w:rsidRPr="00D872E6">
              <w:rPr>
                <w:spacing w:val="-10"/>
              </w:rPr>
              <w:t>ций людей в разные исторические</w:t>
            </w:r>
            <w:r w:rsidRPr="00D872E6">
              <w:t xml:space="preserve"> времена</w:t>
            </w:r>
          </w:p>
        </w:tc>
        <w:tc>
          <w:tcPr>
            <w:tcW w:w="3827" w:type="dxa"/>
          </w:tcPr>
          <w:p w:rsidR="00357E58" w:rsidRPr="00D872E6" w:rsidRDefault="00357E58" w:rsidP="00EC2531">
            <w:pPr>
              <w:shd w:val="clear" w:color="auto" w:fill="FFFFFF"/>
            </w:pPr>
            <w:r w:rsidRPr="00D872E6">
              <w:rPr>
                <w:b/>
                <w:i/>
                <w:iCs/>
                <w:spacing w:val="-10"/>
              </w:rPr>
              <w:t>Знать,</w:t>
            </w:r>
            <w:r w:rsidRPr="00D872E6">
              <w:rPr>
                <w:spacing w:val="-10"/>
              </w:rPr>
              <w:t>когда была основана Москва;</w:t>
            </w:r>
            <w:r w:rsidRPr="00D872E6">
              <w:rPr>
                <w:spacing w:val="-11"/>
              </w:rPr>
              <w:t>в какое княжество входила Москва</w:t>
            </w:r>
            <w:r w:rsidRPr="00D872E6">
              <w:t xml:space="preserve"> при Юрии Долгоруком.</w:t>
            </w:r>
          </w:p>
          <w:p w:rsidR="00357E58" w:rsidRPr="00D872E6" w:rsidRDefault="00357E58" w:rsidP="00EC2531">
            <w:pPr>
              <w:shd w:val="clear" w:color="auto" w:fill="FFFFFF"/>
            </w:pPr>
            <w:r w:rsidRPr="00D872E6">
              <w:rPr>
                <w:b/>
                <w:i/>
                <w:iCs/>
                <w:spacing w:val="-11"/>
              </w:rPr>
              <w:t>Уметь:</w:t>
            </w:r>
            <w:r w:rsidRPr="00D872E6">
              <w:rPr>
                <w:spacing w:val="-11"/>
              </w:rPr>
              <w:t>называть московских князей</w:t>
            </w:r>
            <w:r w:rsidRPr="00D872E6">
              <w:rPr>
                <w:spacing w:val="-10"/>
              </w:rPr>
              <w:t>и киевских князей; располагать на</w:t>
            </w:r>
            <w:r w:rsidRPr="00D872E6">
              <w:rPr>
                <w:spacing w:val="-12"/>
              </w:rPr>
              <w:t>«ленте времени» периоды правления</w:t>
            </w:r>
            <w:r w:rsidRPr="00D872E6">
              <w:rPr>
                <w:spacing w:val="-10"/>
              </w:rPr>
              <w:t>московских и киевских князей; анализировать «ленту времени» и читать по</w:t>
            </w:r>
            <w:r w:rsidRPr="00D872E6">
              <w:t xml:space="preserve"> ней даты</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Регулятивные УУД: осуществлять пошаговый контроль своих действий, самостоятельно оценивать правильность выполнения действий на уровне адекватной ретроспективной оценки. Познавательные УУД: знать, когда была основана Москва, в какое княжество входила Москва при Юрии Долгоруком, называть московских и киевских князей, располагать на ленте времени периоды правления князей, анализировать ленту времени и читать по ней даты. Коммуникативные УУД: выражать свои мысли четко, точно и полно, учитывать мнения других, приходить к общему решению.</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rPr>
                <w:spacing w:val="-1"/>
              </w:rPr>
            </w:pPr>
          </w:p>
        </w:tc>
      </w:tr>
      <w:tr w:rsidR="00357E58" w:rsidRPr="00D872E6" w:rsidTr="00801205">
        <w:trPr>
          <w:trHeight w:val="272"/>
        </w:trPr>
        <w:tc>
          <w:tcPr>
            <w:tcW w:w="567" w:type="dxa"/>
          </w:tcPr>
          <w:p w:rsidR="00357E58" w:rsidRPr="00D872E6" w:rsidRDefault="00357E58" w:rsidP="00EC2531">
            <w:pPr>
              <w:shd w:val="clear" w:color="auto" w:fill="FFFFFF"/>
            </w:pPr>
            <w:r w:rsidRPr="00D872E6">
              <w:t>6</w:t>
            </w:r>
          </w:p>
        </w:tc>
        <w:tc>
          <w:tcPr>
            <w:tcW w:w="1560" w:type="dxa"/>
          </w:tcPr>
          <w:p w:rsidR="00357E58" w:rsidRPr="00D872E6" w:rsidRDefault="00357E58" w:rsidP="00EC2531">
            <w:pPr>
              <w:shd w:val="clear" w:color="auto" w:fill="FFFFFF"/>
            </w:pPr>
            <w:r w:rsidRPr="00D872E6">
              <w:rPr>
                <w:spacing w:val="-11"/>
              </w:rPr>
              <w:t>Вера в единого</w:t>
            </w:r>
            <w:r w:rsidRPr="00D872E6">
              <w:rPr>
                <w:spacing w:val="-10"/>
              </w:rPr>
              <w:t>бога и сохране</w:t>
            </w:r>
            <w:r w:rsidRPr="00D872E6">
              <w:rPr>
                <w:spacing w:val="-11"/>
              </w:rPr>
              <w:t>ние традиционной обрядово</w:t>
            </w:r>
            <w:r w:rsidRPr="00D872E6">
              <w:t xml:space="preserve">сти. </w:t>
            </w:r>
          </w:p>
        </w:tc>
        <w:tc>
          <w:tcPr>
            <w:tcW w:w="567" w:type="dxa"/>
          </w:tcPr>
          <w:p w:rsidR="00357E58" w:rsidRPr="00D872E6" w:rsidRDefault="00357E58" w:rsidP="00EC2531">
            <w:pPr>
              <w:shd w:val="clear" w:color="auto" w:fill="FFFFFF"/>
              <w:rPr>
                <w:b/>
                <w:iCs/>
                <w:spacing w:val="-8"/>
              </w:rPr>
            </w:pPr>
            <w:r w:rsidRPr="00D872E6">
              <w:rPr>
                <w:b/>
                <w:iCs/>
                <w:spacing w:val="-8"/>
              </w:rPr>
              <w:t>1</w:t>
            </w:r>
          </w:p>
        </w:tc>
        <w:tc>
          <w:tcPr>
            <w:tcW w:w="2268" w:type="dxa"/>
          </w:tcPr>
          <w:p w:rsidR="00357E58" w:rsidRPr="00D872E6" w:rsidRDefault="00357E58" w:rsidP="00EC2531">
            <w:pPr>
              <w:shd w:val="clear" w:color="auto" w:fill="FFFFFF"/>
              <w:rPr>
                <w:b/>
                <w:i/>
                <w:iCs/>
                <w:spacing w:val="-8"/>
              </w:rPr>
            </w:pPr>
            <w:r w:rsidRPr="00D872E6">
              <w:rPr>
                <w:spacing w:val="-10"/>
              </w:rPr>
              <w:t>История Отечества:отдельные, наибо</w:t>
            </w:r>
            <w:r w:rsidRPr="00D872E6">
              <w:rPr>
                <w:spacing w:val="-9"/>
              </w:rPr>
              <w:t>лее важные и яркие</w:t>
            </w:r>
            <w:r w:rsidRPr="00D872E6">
              <w:rPr>
                <w:spacing w:val="-10"/>
              </w:rPr>
              <w:t>исторические кар</w:t>
            </w:r>
            <w:r w:rsidRPr="00D872E6">
              <w:rPr>
                <w:spacing w:val="-9"/>
              </w:rPr>
              <w:t>тины быта, труда,</w:t>
            </w:r>
            <w:r w:rsidRPr="00D872E6">
              <w:rPr>
                <w:spacing w:val="-10"/>
              </w:rPr>
              <w:t>традиций людейв разные историче</w:t>
            </w:r>
            <w:r w:rsidRPr="00D872E6">
              <w:rPr>
                <w:spacing w:val="-10"/>
              </w:rPr>
              <w:softHyphen/>
            </w:r>
            <w:r w:rsidRPr="00D872E6">
              <w:t>ские времена</w:t>
            </w:r>
          </w:p>
        </w:tc>
        <w:tc>
          <w:tcPr>
            <w:tcW w:w="3827" w:type="dxa"/>
          </w:tcPr>
          <w:p w:rsidR="00357E58" w:rsidRPr="00D872E6" w:rsidRDefault="00357E58" w:rsidP="00EC2531">
            <w:pPr>
              <w:shd w:val="clear" w:color="auto" w:fill="FFFFFF"/>
            </w:pPr>
            <w:r w:rsidRPr="00D872E6">
              <w:rPr>
                <w:b/>
                <w:i/>
                <w:iCs/>
                <w:spacing w:val="-8"/>
              </w:rPr>
              <w:t>Иметь представление</w:t>
            </w:r>
            <w:r w:rsidRPr="00D872E6">
              <w:rPr>
                <w:spacing w:val="-8"/>
              </w:rPr>
              <w:t>о мировых</w:t>
            </w:r>
            <w:r w:rsidRPr="00D872E6">
              <w:t xml:space="preserve"> религиях.</w:t>
            </w:r>
          </w:p>
          <w:p w:rsidR="00357E58" w:rsidRPr="00D872E6" w:rsidRDefault="00357E58" w:rsidP="00EC2531">
            <w:pPr>
              <w:shd w:val="clear" w:color="auto" w:fill="FFFFFF"/>
            </w:pPr>
            <w:r w:rsidRPr="00D872E6">
              <w:rPr>
                <w:b/>
                <w:i/>
                <w:iCs/>
                <w:spacing w:val="-11"/>
              </w:rPr>
              <w:t>Уметь</w:t>
            </w:r>
            <w:r w:rsidRPr="00D872E6">
              <w:rPr>
                <w:spacing w:val="-11"/>
              </w:rPr>
              <w:t>отвечать на вопросы по тексту;работать со справочной литературой</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Регулятивные УУД: адекватно оценивать свою работу на уроке. Познавательные УУД: иметь представление о мировых религиях, уметь отвечать на вопросы по тексту, работать со справочной литературой. Коммуникативные УУД: выражать свои мысли четко, точно и полно, учитывать мнения других, приходить к общему решению.</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rPr>
                <w:spacing w:val="-8"/>
              </w:rPr>
            </w:pPr>
          </w:p>
        </w:tc>
      </w:tr>
      <w:tr w:rsidR="00357E58" w:rsidRPr="00D872E6" w:rsidTr="00801205">
        <w:trPr>
          <w:trHeight w:val="272"/>
        </w:trPr>
        <w:tc>
          <w:tcPr>
            <w:tcW w:w="567" w:type="dxa"/>
          </w:tcPr>
          <w:p w:rsidR="00357E58" w:rsidRPr="00D872E6" w:rsidRDefault="00357E58" w:rsidP="00EC2531">
            <w:pPr>
              <w:shd w:val="clear" w:color="auto" w:fill="FFFFFF"/>
            </w:pPr>
            <w:r w:rsidRPr="00D872E6">
              <w:t>7</w:t>
            </w:r>
          </w:p>
        </w:tc>
        <w:tc>
          <w:tcPr>
            <w:tcW w:w="1560" w:type="dxa"/>
          </w:tcPr>
          <w:p w:rsidR="00357E58" w:rsidRPr="00D872E6" w:rsidRDefault="00357E58" w:rsidP="00EC2531">
            <w:r w:rsidRPr="00D872E6">
              <w:rPr>
                <w:spacing w:val="-10"/>
              </w:rPr>
              <w:t xml:space="preserve">Обобщение по </w:t>
            </w:r>
            <w:r w:rsidRPr="00D872E6">
              <w:rPr>
                <w:spacing w:val="-9"/>
              </w:rPr>
              <w:t>теме «Древние</w:t>
            </w:r>
            <w:r w:rsidRPr="00D872E6">
              <w:t xml:space="preserve"> славяне»</w:t>
            </w:r>
          </w:p>
          <w:p w:rsidR="00357E58" w:rsidRPr="00D872E6" w:rsidRDefault="00357E58" w:rsidP="00EC2531"/>
          <w:p w:rsidR="00357E58" w:rsidRPr="00D872E6" w:rsidRDefault="00357E58" w:rsidP="00D11772">
            <w:pPr>
              <w:pStyle w:val="Default"/>
            </w:pPr>
          </w:p>
        </w:tc>
        <w:tc>
          <w:tcPr>
            <w:tcW w:w="567" w:type="dxa"/>
          </w:tcPr>
          <w:p w:rsidR="00357E58" w:rsidRPr="00D872E6" w:rsidRDefault="00357E58" w:rsidP="00EC2531">
            <w:pPr>
              <w:shd w:val="clear" w:color="auto" w:fill="FFFFFF"/>
              <w:rPr>
                <w:b/>
                <w:iCs/>
                <w:spacing w:val="-10"/>
              </w:rPr>
            </w:pPr>
            <w:r w:rsidRPr="00D872E6">
              <w:rPr>
                <w:b/>
                <w:iCs/>
                <w:spacing w:val="-10"/>
              </w:rPr>
              <w:t>1</w:t>
            </w:r>
          </w:p>
        </w:tc>
        <w:tc>
          <w:tcPr>
            <w:tcW w:w="2268" w:type="dxa"/>
          </w:tcPr>
          <w:p w:rsidR="00357E58" w:rsidRPr="00D872E6" w:rsidRDefault="00357E58" w:rsidP="00EC2531">
            <w:pPr>
              <w:shd w:val="clear" w:color="auto" w:fill="FFFFFF"/>
              <w:rPr>
                <w:b/>
                <w:i/>
                <w:iCs/>
                <w:spacing w:val="-10"/>
              </w:rPr>
            </w:pPr>
            <w:r w:rsidRPr="00D872E6">
              <w:rPr>
                <w:spacing w:val="-6"/>
              </w:rPr>
              <w:t>История Отечест</w:t>
            </w:r>
            <w:r w:rsidRPr="00D872E6">
              <w:rPr>
                <w:spacing w:val="-6"/>
              </w:rPr>
              <w:softHyphen/>
            </w:r>
            <w:r w:rsidRPr="00D872E6">
              <w:t xml:space="preserve">ва: отдельные, </w:t>
            </w:r>
            <w:r w:rsidRPr="00D872E6">
              <w:rPr>
                <w:spacing w:val="-6"/>
              </w:rPr>
              <w:t>наиболее важныеи яркие исторические картины бы</w:t>
            </w:r>
            <w:r w:rsidRPr="00D872E6">
              <w:rPr>
                <w:spacing w:val="-4"/>
              </w:rPr>
              <w:t>та, труда, тради</w:t>
            </w:r>
            <w:r w:rsidRPr="00D872E6">
              <w:rPr>
                <w:spacing w:val="-6"/>
              </w:rPr>
              <w:t xml:space="preserve">ций людей в </w:t>
            </w:r>
            <w:r w:rsidRPr="00D872E6">
              <w:rPr>
                <w:spacing w:val="-6"/>
              </w:rPr>
              <w:lastRenderedPageBreak/>
              <w:t>раз</w:t>
            </w:r>
            <w:r w:rsidRPr="00D872E6">
              <w:rPr>
                <w:spacing w:val="-7"/>
              </w:rPr>
              <w:t xml:space="preserve">ные исторические </w:t>
            </w:r>
            <w:r w:rsidRPr="00D872E6">
              <w:t>времена</w:t>
            </w:r>
          </w:p>
        </w:tc>
        <w:tc>
          <w:tcPr>
            <w:tcW w:w="3827" w:type="dxa"/>
          </w:tcPr>
          <w:p w:rsidR="00357E58" w:rsidRPr="00D872E6" w:rsidRDefault="00357E58" w:rsidP="00EC2531">
            <w:pPr>
              <w:shd w:val="clear" w:color="auto" w:fill="FFFFFF"/>
            </w:pPr>
            <w:r w:rsidRPr="00D872E6">
              <w:rPr>
                <w:b/>
                <w:i/>
                <w:iCs/>
                <w:spacing w:val="-10"/>
              </w:rPr>
              <w:lastRenderedPageBreak/>
              <w:t>Знать</w:t>
            </w:r>
            <w:r w:rsidRPr="00D872E6">
              <w:rPr>
                <w:spacing w:val="-10"/>
              </w:rPr>
              <w:t xml:space="preserve">историю Отечества: отдельные, </w:t>
            </w:r>
            <w:r w:rsidRPr="00D872E6">
              <w:rPr>
                <w:spacing w:val="-9"/>
              </w:rPr>
              <w:t>наиболее важные и яркие историче</w:t>
            </w:r>
            <w:r w:rsidRPr="00D872E6">
              <w:rPr>
                <w:spacing w:val="-10"/>
              </w:rPr>
              <w:t>ские картины быта, труда, традиций</w:t>
            </w:r>
            <w:r w:rsidRPr="00D872E6">
              <w:rPr>
                <w:spacing w:val="-11"/>
              </w:rPr>
              <w:t>людей в разные исторические времена</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 xml:space="preserve">Регулятивные УУД: осуществлять взаимный контроль при работе в паре. Познавательные УУД: знать историю Отечества, наиболее важные и яркие исторические картины быта, труда, традиций людей в разные исторические времена, отвечать на вопросы для «умников». Личностные УУД: проявление </w:t>
            </w:r>
            <w:r w:rsidRPr="00D872E6">
              <w:rPr>
                <w:rFonts w:ascii="Times New Roman" w:hAnsi="Times New Roman" w:cs="Times New Roman"/>
                <w:sz w:val="24"/>
              </w:rPr>
              <w:lastRenderedPageBreak/>
              <w:t>познавательно интереса, стремление к повышению культуры речевого общения. Коммуникативные УУД: осуществлять работу в группе</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403BD8">
        <w:trPr>
          <w:trHeight w:val="272"/>
        </w:trPr>
        <w:tc>
          <w:tcPr>
            <w:tcW w:w="15876" w:type="dxa"/>
            <w:gridSpan w:val="8"/>
          </w:tcPr>
          <w:p w:rsidR="00357E58" w:rsidRPr="00D872E6" w:rsidRDefault="00357E58" w:rsidP="00EC2531">
            <w:pPr>
              <w:pStyle w:val="Default"/>
              <w:jc w:val="center"/>
            </w:pPr>
            <w:r w:rsidRPr="00D872E6">
              <w:rPr>
                <w:b/>
                <w:bCs/>
              </w:rPr>
              <w:lastRenderedPageBreak/>
              <w:t>Раздел 2. Земля – планета солнечной системы (4 ч.)</w:t>
            </w:r>
          </w:p>
        </w:tc>
      </w:tr>
      <w:tr w:rsidR="00357E58" w:rsidRPr="00D872E6" w:rsidTr="00801205">
        <w:trPr>
          <w:trHeight w:val="272"/>
        </w:trPr>
        <w:tc>
          <w:tcPr>
            <w:tcW w:w="567" w:type="dxa"/>
          </w:tcPr>
          <w:p w:rsidR="00357E58" w:rsidRPr="00D872E6" w:rsidRDefault="00357E58" w:rsidP="00EC2531">
            <w:pPr>
              <w:shd w:val="clear" w:color="auto" w:fill="FFFFFF"/>
            </w:pPr>
            <w:r w:rsidRPr="00D872E6">
              <w:t>8</w:t>
            </w:r>
          </w:p>
        </w:tc>
        <w:tc>
          <w:tcPr>
            <w:tcW w:w="1560" w:type="dxa"/>
          </w:tcPr>
          <w:p w:rsidR="00357E58" w:rsidRPr="00D872E6" w:rsidRDefault="00357E58" w:rsidP="00EC2531">
            <w:pPr>
              <w:shd w:val="clear" w:color="auto" w:fill="FFFFFF"/>
            </w:pPr>
            <w:r w:rsidRPr="00D872E6">
              <w:t>Солнечная система</w:t>
            </w:r>
          </w:p>
          <w:p w:rsidR="00357E58" w:rsidRPr="00D872E6" w:rsidRDefault="00357E58" w:rsidP="00EC2531">
            <w:r w:rsidRPr="00D872E6">
              <w:t xml:space="preserve">ОБЖ №2 </w:t>
            </w:r>
            <w:r w:rsidRPr="00D872E6">
              <w:rPr>
                <w:iCs/>
              </w:rPr>
              <w:t xml:space="preserve">Вредные привычки, их влияние на здоровье. </w:t>
            </w:r>
          </w:p>
        </w:tc>
        <w:tc>
          <w:tcPr>
            <w:tcW w:w="567" w:type="dxa"/>
          </w:tcPr>
          <w:p w:rsidR="00357E58" w:rsidRPr="00D872E6" w:rsidRDefault="00357E58" w:rsidP="00EC2531">
            <w:pPr>
              <w:shd w:val="clear" w:color="auto" w:fill="FFFFFF"/>
              <w:rPr>
                <w:b/>
                <w:iCs/>
                <w:spacing w:val="-10"/>
              </w:rPr>
            </w:pPr>
            <w:r w:rsidRPr="00D872E6">
              <w:rPr>
                <w:b/>
                <w:iCs/>
                <w:spacing w:val="-10"/>
              </w:rPr>
              <w:t>1</w:t>
            </w:r>
          </w:p>
        </w:tc>
        <w:tc>
          <w:tcPr>
            <w:tcW w:w="2268" w:type="dxa"/>
          </w:tcPr>
          <w:p w:rsidR="00357E58" w:rsidRPr="00D872E6" w:rsidRDefault="00357E58" w:rsidP="00EC2531">
            <w:pPr>
              <w:shd w:val="clear" w:color="auto" w:fill="FFFFFF"/>
              <w:rPr>
                <w:b/>
                <w:i/>
                <w:iCs/>
                <w:spacing w:val="-10"/>
              </w:rPr>
            </w:pPr>
            <w:r w:rsidRPr="00D872E6">
              <w:rPr>
                <w:spacing w:val="-7"/>
              </w:rPr>
              <w:t>Земля - планета.</w:t>
            </w:r>
            <w:r w:rsidRPr="00D872E6">
              <w:rPr>
                <w:spacing w:val="-8"/>
              </w:rPr>
              <w:t xml:space="preserve">Условия жизни на Земле: свет, тепло, </w:t>
            </w:r>
            <w:r w:rsidRPr="00D872E6">
              <w:t>воздух, вода</w:t>
            </w:r>
          </w:p>
        </w:tc>
        <w:tc>
          <w:tcPr>
            <w:tcW w:w="3827" w:type="dxa"/>
          </w:tcPr>
          <w:p w:rsidR="00357E58" w:rsidRPr="00D872E6" w:rsidRDefault="00357E58" w:rsidP="00EC2531">
            <w:pPr>
              <w:shd w:val="clear" w:color="auto" w:fill="FFFFFF"/>
              <w:rPr>
                <w:b/>
                <w:i/>
                <w:iCs/>
                <w:spacing w:val="-11"/>
              </w:rPr>
            </w:pPr>
            <w:r w:rsidRPr="00D872E6">
              <w:rPr>
                <w:b/>
                <w:i/>
                <w:iCs/>
                <w:spacing w:val="-10"/>
              </w:rPr>
              <w:t>Знать:</w:t>
            </w:r>
            <w:r w:rsidRPr="00D872E6">
              <w:rPr>
                <w:spacing w:val="-10"/>
              </w:rPr>
              <w:t>названия планет Солнечной</w:t>
            </w:r>
            <w:r w:rsidRPr="00D872E6">
              <w:rPr>
                <w:spacing w:val="-11"/>
              </w:rPr>
              <w:t>системы; что Земля один оборот во</w:t>
            </w:r>
            <w:r w:rsidRPr="00D872E6">
              <w:rPr>
                <w:spacing w:val="-11"/>
              </w:rPr>
              <w:softHyphen/>
            </w:r>
            <w:r w:rsidRPr="00D872E6">
              <w:rPr>
                <w:spacing w:val="-9"/>
              </w:rPr>
              <w:t xml:space="preserve">круг Солнца делает за один год. </w:t>
            </w:r>
          </w:p>
          <w:p w:rsidR="00357E58" w:rsidRPr="00D872E6" w:rsidRDefault="00357E58" w:rsidP="00EC2531">
            <w:pPr>
              <w:shd w:val="clear" w:color="auto" w:fill="FFFFFF"/>
            </w:pPr>
            <w:r w:rsidRPr="00D872E6">
              <w:rPr>
                <w:b/>
                <w:i/>
                <w:iCs/>
                <w:spacing w:val="-11"/>
              </w:rPr>
              <w:t>Уметь</w:t>
            </w:r>
            <w:r w:rsidRPr="00D872E6">
              <w:rPr>
                <w:i/>
                <w:iCs/>
                <w:spacing w:val="-11"/>
              </w:rPr>
              <w:t xml:space="preserve">: </w:t>
            </w:r>
            <w:r w:rsidRPr="00D872E6">
              <w:rPr>
                <w:spacing w:val="-11"/>
              </w:rPr>
              <w:t>называть космические тела;рассказывать о возникновении Солнечной системы; выполнять модельСолнечной системы; объяснять появ</w:t>
            </w:r>
            <w:r w:rsidRPr="00D872E6">
              <w:rPr>
                <w:spacing w:val="-11"/>
              </w:rPr>
              <w:softHyphen/>
            </w:r>
            <w:r w:rsidRPr="00D872E6">
              <w:rPr>
                <w:spacing w:val="-8"/>
              </w:rPr>
              <w:t>ление в календаре високосного года</w:t>
            </w:r>
          </w:p>
        </w:tc>
        <w:tc>
          <w:tcPr>
            <w:tcW w:w="5670" w:type="dxa"/>
          </w:tcPr>
          <w:p w:rsidR="00357E58" w:rsidRPr="00D872E6" w:rsidRDefault="00357E58" w:rsidP="00EC2531">
            <w:pPr>
              <w:pStyle w:val="aa"/>
              <w:rPr>
                <w:rFonts w:ascii="Times New Roman" w:hAnsi="Times New Roman" w:cs="Times New Roman"/>
                <w:sz w:val="24"/>
              </w:rPr>
            </w:pPr>
            <w:r w:rsidRPr="00D872E6">
              <w:rPr>
                <w:rFonts w:ascii="Times New Roman" w:hAnsi="Times New Roman" w:cs="Times New Roman"/>
                <w:sz w:val="24"/>
              </w:rPr>
              <w:t xml:space="preserve">Регулятивные УУД: адекватно оценивать свою работу на уроке. Познавательные УУД:  знать названия планет Солнечной системы, что Земля один оборот вокруг солнца делает за один год, называть космические тела, рассказывать о возникновении Солнечной системы, выполнять модель Солнечной системы, объяснять появление в календаре високосного года. Обсуждение высказывания Кости.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 паре.</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rPr>
                <w:spacing w:val="-8"/>
              </w:rPr>
            </w:pPr>
          </w:p>
        </w:tc>
      </w:tr>
      <w:tr w:rsidR="00934F2C" w:rsidRPr="00D872E6" w:rsidTr="00801205">
        <w:trPr>
          <w:trHeight w:val="272"/>
        </w:trPr>
        <w:tc>
          <w:tcPr>
            <w:tcW w:w="567" w:type="dxa"/>
          </w:tcPr>
          <w:p w:rsidR="00934F2C" w:rsidRPr="00D872E6" w:rsidRDefault="00934F2C" w:rsidP="00EC2531">
            <w:pPr>
              <w:shd w:val="clear" w:color="auto" w:fill="FFFFFF"/>
            </w:pPr>
            <w:r w:rsidRPr="00D872E6">
              <w:t>9</w:t>
            </w:r>
          </w:p>
        </w:tc>
        <w:tc>
          <w:tcPr>
            <w:tcW w:w="1560" w:type="dxa"/>
          </w:tcPr>
          <w:p w:rsidR="00934F2C" w:rsidRPr="00D872E6" w:rsidRDefault="00934F2C" w:rsidP="00EC2531">
            <w:pPr>
              <w:shd w:val="clear" w:color="auto" w:fill="FFFFFF"/>
            </w:pPr>
            <w:r w:rsidRPr="00D872E6">
              <w:rPr>
                <w:spacing w:val="-11"/>
              </w:rPr>
              <w:t>Вращение Зем</w:t>
            </w:r>
            <w:r w:rsidRPr="00D872E6">
              <w:rPr>
                <w:spacing w:val="-9"/>
              </w:rPr>
              <w:t xml:space="preserve">ли вокруг своей </w:t>
            </w:r>
            <w:r w:rsidRPr="00D872E6">
              <w:rPr>
                <w:spacing w:val="-8"/>
              </w:rPr>
              <w:t>оси и ее движе</w:t>
            </w:r>
            <w:r w:rsidRPr="00D872E6">
              <w:t>ние вокруг Солнца</w:t>
            </w:r>
          </w:p>
        </w:tc>
        <w:tc>
          <w:tcPr>
            <w:tcW w:w="567" w:type="dxa"/>
          </w:tcPr>
          <w:p w:rsidR="00934F2C" w:rsidRPr="00D872E6" w:rsidRDefault="00934F2C" w:rsidP="00EC2531">
            <w:pPr>
              <w:shd w:val="clear" w:color="auto" w:fill="FFFFFF"/>
              <w:rPr>
                <w:b/>
                <w:iCs/>
                <w:spacing w:val="-10"/>
              </w:rPr>
            </w:pPr>
            <w:r w:rsidRPr="00D872E6">
              <w:rPr>
                <w:b/>
                <w:iCs/>
                <w:spacing w:val="-10"/>
              </w:rPr>
              <w:t>1</w:t>
            </w:r>
          </w:p>
        </w:tc>
        <w:tc>
          <w:tcPr>
            <w:tcW w:w="2268" w:type="dxa"/>
          </w:tcPr>
          <w:p w:rsidR="00934F2C" w:rsidRPr="00D872E6" w:rsidRDefault="00934F2C" w:rsidP="00EC2531">
            <w:pPr>
              <w:shd w:val="clear" w:color="auto" w:fill="FFFFFF"/>
            </w:pPr>
            <w:r w:rsidRPr="00D872E6">
              <w:rPr>
                <w:spacing w:val="-7"/>
              </w:rPr>
              <w:t xml:space="preserve">Земля - планета. </w:t>
            </w:r>
            <w:r w:rsidRPr="00D872E6">
              <w:rPr>
                <w:spacing w:val="-10"/>
              </w:rPr>
              <w:t xml:space="preserve">Условия жизни на </w:t>
            </w:r>
            <w:r w:rsidRPr="00D872E6">
              <w:rPr>
                <w:spacing w:val="-9"/>
              </w:rPr>
              <w:t>Земле: свет, тепло,</w:t>
            </w:r>
            <w:r w:rsidRPr="00D872E6">
              <w:t xml:space="preserve"> воздух, вода</w:t>
            </w:r>
          </w:p>
        </w:tc>
        <w:tc>
          <w:tcPr>
            <w:tcW w:w="3827" w:type="dxa"/>
          </w:tcPr>
          <w:p w:rsidR="00934F2C" w:rsidRPr="00D872E6" w:rsidRDefault="00934F2C" w:rsidP="00EC2531">
            <w:pPr>
              <w:shd w:val="clear" w:color="auto" w:fill="FFFFFF"/>
            </w:pPr>
            <w:r w:rsidRPr="00D872E6">
              <w:rPr>
                <w:b/>
                <w:i/>
                <w:iCs/>
                <w:spacing w:val="-10"/>
              </w:rPr>
              <w:t xml:space="preserve">Знать </w:t>
            </w:r>
            <w:r w:rsidRPr="00D872E6">
              <w:rPr>
                <w:spacing w:val="-10"/>
              </w:rPr>
              <w:t>причины смены дня и ночи,</w:t>
            </w:r>
            <w:r w:rsidRPr="00D872E6">
              <w:t xml:space="preserve"> смены времен года на Земле.</w:t>
            </w:r>
          </w:p>
          <w:p w:rsidR="00934F2C" w:rsidRPr="00D872E6" w:rsidRDefault="00934F2C" w:rsidP="00EC2531">
            <w:pPr>
              <w:shd w:val="clear" w:color="auto" w:fill="FFFFFF"/>
            </w:pPr>
            <w:r w:rsidRPr="00D872E6">
              <w:rPr>
                <w:b/>
                <w:i/>
                <w:iCs/>
                <w:spacing w:val="-11"/>
              </w:rPr>
              <w:t xml:space="preserve">Уметь: </w:t>
            </w:r>
            <w:r w:rsidRPr="00D872E6">
              <w:rPr>
                <w:spacing w:val="-11"/>
              </w:rPr>
              <w:t xml:space="preserve">проводить простейшие опыты, делать выводы; объяснять смену </w:t>
            </w:r>
            <w:r w:rsidRPr="00D872E6">
              <w:rPr>
                <w:spacing w:val="-9"/>
              </w:rPr>
              <w:t>времен года, смену дня и ночи</w:t>
            </w:r>
            <w:r w:rsidRPr="00D872E6">
              <w:t xml:space="preserve"> на Земле</w:t>
            </w:r>
          </w:p>
        </w:tc>
        <w:tc>
          <w:tcPr>
            <w:tcW w:w="5670" w:type="dxa"/>
            <w:vMerge w:val="restart"/>
          </w:tcPr>
          <w:p w:rsidR="00934F2C" w:rsidRPr="00D872E6" w:rsidRDefault="00934F2C" w:rsidP="00EC2531">
            <w:pPr>
              <w:pStyle w:val="a9"/>
              <w:rPr>
                <w:rFonts w:ascii="Times New Roman" w:hAnsi="Times New Roman" w:cs="Times New Roman"/>
                <w:sz w:val="24"/>
              </w:rPr>
            </w:pPr>
            <w:r w:rsidRPr="00D872E6">
              <w:rPr>
                <w:rFonts w:ascii="Times New Roman" w:hAnsi="Times New Roman" w:cs="Times New Roman"/>
                <w:sz w:val="24"/>
              </w:rPr>
              <w:t xml:space="preserve">Регулятивные УУД: осуществлять взаимный контроль при работе в группе. </w:t>
            </w:r>
          </w:p>
          <w:p w:rsidR="00934F2C" w:rsidRPr="00D872E6" w:rsidRDefault="00934F2C" w:rsidP="00EC2531">
            <w:pPr>
              <w:pStyle w:val="a9"/>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задание «Мозговой штурм», знать причины смены дня и ночи, смены времен года на Земле, уметь проводить простейшие опыты, делать выводы, объяснять смену времен года, смену дня и ночи на Земле, в паре провести опыт по освещению глобуса проекционным фонариком, опыт по нагреванию металлических пластин, если стоит солнечная погода. </w:t>
            </w:r>
          </w:p>
          <w:p w:rsidR="00934F2C" w:rsidRPr="00D872E6" w:rsidRDefault="00934F2C" w:rsidP="00EC2531">
            <w:pPr>
              <w:pStyle w:val="a9"/>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чтение текста с комментариями, осуществление работы в паре, умение вести диалог. </w:t>
            </w:r>
          </w:p>
          <w:p w:rsidR="00934F2C" w:rsidRPr="00D872E6" w:rsidRDefault="00934F2C" w:rsidP="00EC2531">
            <w:pPr>
              <w:pStyle w:val="a9"/>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общения</w:t>
            </w:r>
          </w:p>
        </w:tc>
        <w:tc>
          <w:tcPr>
            <w:tcW w:w="709" w:type="dxa"/>
          </w:tcPr>
          <w:p w:rsidR="00934F2C" w:rsidRPr="00D872E6" w:rsidRDefault="00934F2C" w:rsidP="00EC2531">
            <w:pPr>
              <w:shd w:val="clear" w:color="auto" w:fill="FFFFFF"/>
            </w:pPr>
          </w:p>
        </w:tc>
        <w:tc>
          <w:tcPr>
            <w:tcW w:w="708" w:type="dxa"/>
          </w:tcPr>
          <w:p w:rsidR="00934F2C" w:rsidRPr="00D872E6" w:rsidRDefault="00934F2C" w:rsidP="00EC2531">
            <w:pPr>
              <w:shd w:val="clear" w:color="auto" w:fill="FFFFFF"/>
              <w:rPr>
                <w:spacing w:val="-7"/>
              </w:rPr>
            </w:pPr>
          </w:p>
        </w:tc>
      </w:tr>
      <w:tr w:rsidR="00934F2C" w:rsidRPr="00D872E6" w:rsidTr="00801205">
        <w:trPr>
          <w:trHeight w:val="272"/>
        </w:trPr>
        <w:tc>
          <w:tcPr>
            <w:tcW w:w="567" w:type="dxa"/>
          </w:tcPr>
          <w:p w:rsidR="00934F2C" w:rsidRPr="00D872E6" w:rsidRDefault="00934F2C" w:rsidP="00EC2531">
            <w:pPr>
              <w:shd w:val="clear" w:color="auto" w:fill="FFFFFF"/>
            </w:pPr>
            <w:r w:rsidRPr="00D872E6">
              <w:t>10</w:t>
            </w:r>
          </w:p>
        </w:tc>
        <w:tc>
          <w:tcPr>
            <w:tcW w:w="1560" w:type="dxa"/>
          </w:tcPr>
          <w:p w:rsidR="00934F2C" w:rsidRPr="00D872E6" w:rsidRDefault="00934F2C" w:rsidP="00EC2531">
            <w:pPr>
              <w:shd w:val="clear" w:color="auto" w:fill="FFFFFF"/>
            </w:pPr>
            <w:r w:rsidRPr="00D872E6">
              <w:t>Природные зоны нашей страны</w:t>
            </w:r>
          </w:p>
          <w:p w:rsidR="00934F2C" w:rsidRPr="00D872E6" w:rsidRDefault="00934F2C" w:rsidP="00EC2531"/>
        </w:tc>
        <w:tc>
          <w:tcPr>
            <w:tcW w:w="567" w:type="dxa"/>
          </w:tcPr>
          <w:p w:rsidR="00934F2C" w:rsidRPr="00D872E6" w:rsidRDefault="00934F2C" w:rsidP="00EC2531">
            <w:pPr>
              <w:shd w:val="clear" w:color="auto" w:fill="FFFFFF"/>
              <w:rPr>
                <w:b/>
                <w:bCs/>
                <w:iCs/>
                <w:spacing w:val="-2"/>
              </w:rPr>
            </w:pPr>
            <w:r w:rsidRPr="00D872E6">
              <w:rPr>
                <w:b/>
                <w:bCs/>
                <w:iCs/>
                <w:spacing w:val="-2"/>
              </w:rPr>
              <w:t>1</w:t>
            </w:r>
          </w:p>
        </w:tc>
        <w:tc>
          <w:tcPr>
            <w:tcW w:w="2268" w:type="dxa"/>
          </w:tcPr>
          <w:p w:rsidR="00934F2C" w:rsidRPr="00D872E6" w:rsidRDefault="00934F2C" w:rsidP="00EC2531">
            <w:pPr>
              <w:shd w:val="clear" w:color="auto" w:fill="FFFFFF"/>
            </w:pPr>
            <w:r w:rsidRPr="00D872E6">
              <w:t xml:space="preserve">Понимание связи неживой и живой </w:t>
            </w:r>
            <w:r w:rsidRPr="00D872E6">
              <w:rPr>
                <w:spacing w:val="-1"/>
              </w:rPr>
              <w:t>природы в каждой отдельной природной зоне. Природа как важнейшее ус</w:t>
            </w:r>
            <w:r w:rsidRPr="00D872E6">
              <w:t>ловие жизни человека</w:t>
            </w:r>
          </w:p>
        </w:tc>
        <w:tc>
          <w:tcPr>
            <w:tcW w:w="3827" w:type="dxa"/>
          </w:tcPr>
          <w:p w:rsidR="00934F2C" w:rsidRPr="00D872E6" w:rsidRDefault="00934F2C" w:rsidP="00EC2531">
            <w:pPr>
              <w:shd w:val="clear" w:color="auto" w:fill="FFFFFF"/>
            </w:pPr>
            <w:r w:rsidRPr="00D872E6">
              <w:rPr>
                <w:b/>
                <w:bCs/>
                <w:i/>
                <w:iCs/>
                <w:spacing w:val="-2"/>
              </w:rPr>
              <w:t xml:space="preserve">Знать: </w:t>
            </w:r>
            <w:r w:rsidRPr="00D872E6">
              <w:rPr>
                <w:spacing w:val="-2"/>
              </w:rPr>
              <w:t>понятие «природные зоны»; причины смены с севера на юг не</w:t>
            </w:r>
            <w:r w:rsidRPr="00D872E6">
              <w:t>скольких природных зон.</w:t>
            </w:r>
          </w:p>
          <w:p w:rsidR="00934F2C" w:rsidRPr="00D872E6" w:rsidRDefault="00934F2C" w:rsidP="00EC2531">
            <w:pPr>
              <w:shd w:val="clear" w:color="auto" w:fill="FFFFFF"/>
            </w:pPr>
            <w:r w:rsidRPr="00D872E6">
              <w:rPr>
                <w:b/>
                <w:bCs/>
                <w:i/>
                <w:iCs/>
                <w:spacing w:val="-3"/>
              </w:rPr>
              <w:t xml:space="preserve">Уметь: </w:t>
            </w:r>
            <w:r w:rsidRPr="00D872E6">
              <w:rPr>
                <w:spacing w:val="-3"/>
              </w:rPr>
              <w:t>работать с картой «Природ</w:t>
            </w:r>
            <w:r w:rsidRPr="00D872E6">
              <w:rPr>
                <w:spacing w:val="-2"/>
              </w:rPr>
              <w:t>ные зоны России»; объяснять услов</w:t>
            </w:r>
            <w:r w:rsidRPr="00D872E6">
              <w:rPr>
                <w:spacing w:val="-1"/>
              </w:rPr>
              <w:t>ные обозначение на карте; называть</w:t>
            </w:r>
            <w:r w:rsidRPr="00D872E6">
              <w:t xml:space="preserve"> природные зоны</w:t>
            </w:r>
          </w:p>
        </w:tc>
        <w:tc>
          <w:tcPr>
            <w:tcW w:w="5670" w:type="dxa"/>
            <w:vMerge/>
          </w:tcPr>
          <w:p w:rsidR="00934F2C" w:rsidRPr="00D872E6" w:rsidRDefault="00934F2C" w:rsidP="00EC2531">
            <w:pPr>
              <w:pStyle w:val="a9"/>
              <w:rPr>
                <w:rFonts w:ascii="Times New Roman" w:hAnsi="Times New Roman" w:cs="Times New Roman"/>
                <w:sz w:val="24"/>
              </w:rPr>
            </w:pPr>
          </w:p>
        </w:tc>
        <w:tc>
          <w:tcPr>
            <w:tcW w:w="709" w:type="dxa"/>
          </w:tcPr>
          <w:p w:rsidR="00934F2C" w:rsidRPr="00D872E6" w:rsidRDefault="00934F2C" w:rsidP="00EC2531">
            <w:pPr>
              <w:shd w:val="clear" w:color="auto" w:fill="FFFFFF"/>
            </w:pPr>
          </w:p>
        </w:tc>
        <w:tc>
          <w:tcPr>
            <w:tcW w:w="708" w:type="dxa"/>
          </w:tcPr>
          <w:p w:rsidR="00934F2C" w:rsidRPr="00D872E6" w:rsidRDefault="00934F2C"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11</w:t>
            </w:r>
          </w:p>
        </w:tc>
        <w:tc>
          <w:tcPr>
            <w:tcW w:w="1560" w:type="dxa"/>
          </w:tcPr>
          <w:p w:rsidR="00357E58" w:rsidRPr="00D872E6" w:rsidRDefault="00357E58" w:rsidP="00EC2531">
            <w:pPr>
              <w:shd w:val="clear" w:color="auto" w:fill="FFFFFF"/>
            </w:pPr>
            <w:r w:rsidRPr="00D872E6">
              <w:rPr>
                <w:spacing w:val="-1"/>
              </w:rPr>
              <w:t>Обобщение по</w:t>
            </w:r>
            <w:r w:rsidRPr="00D872E6">
              <w:t xml:space="preserve"> теме «Земля - </w:t>
            </w:r>
            <w:r w:rsidRPr="00D872E6">
              <w:rPr>
                <w:spacing w:val="-2"/>
              </w:rPr>
              <w:t>планета Солнечной системы». Готовим</w:t>
            </w:r>
            <w:r w:rsidRPr="00D872E6">
              <w:t>ся к школьной олимпиаде</w:t>
            </w:r>
          </w:p>
        </w:tc>
        <w:tc>
          <w:tcPr>
            <w:tcW w:w="567" w:type="dxa"/>
          </w:tcPr>
          <w:p w:rsidR="00357E58" w:rsidRPr="00D872E6" w:rsidRDefault="00357E58" w:rsidP="00EC2531">
            <w:pPr>
              <w:shd w:val="clear" w:color="auto" w:fill="FFFFFF"/>
              <w:rPr>
                <w:b/>
                <w:bCs/>
                <w:iCs/>
                <w:spacing w:val="-2"/>
              </w:rPr>
            </w:pPr>
            <w:r w:rsidRPr="00D872E6">
              <w:rPr>
                <w:b/>
                <w:bCs/>
                <w:iCs/>
                <w:spacing w:val="-2"/>
              </w:rPr>
              <w:t>1</w:t>
            </w:r>
          </w:p>
        </w:tc>
        <w:tc>
          <w:tcPr>
            <w:tcW w:w="2268" w:type="dxa"/>
          </w:tcPr>
          <w:p w:rsidR="00357E58" w:rsidRPr="00D872E6" w:rsidRDefault="00357E58" w:rsidP="00EC2531">
            <w:pPr>
              <w:shd w:val="clear" w:color="auto" w:fill="FFFFFF"/>
              <w:rPr>
                <w:b/>
                <w:bCs/>
                <w:i/>
                <w:iCs/>
                <w:spacing w:val="-2"/>
              </w:rPr>
            </w:pPr>
            <w:r w:rsidRPr="00D872E6">
              <w:t>Земля - планета. Условия жизни на Земле: свет, тепло, воздух, вода. По</w:t>
            </w:r>
            <w:r w:rsidRPr="00D872E6">
              <w:rPr>
                <w:spacing w:val="-1"/>
              </w:rPr>
              <w:t>нимание связи не</w:t>
            </w:r>
            <w:r w:rsidRPr="00D872E6">
              <w:t xml:space="preserve">живой и живой </w:t>
            </w:r>
            <w:r w:rsidRPr="00D872E6">
              <w:rPr>
                <w:spacing w:val="-1"/>
              </w:rPr>
              <w:t xml:space="preserve">природы в каждойотдельной природной зоне. Природа как </w:t>
            </w:r>
            <w:r w:rsidRPr="00D872E6">
              <w:rPr>
                <w:spacing w:val="-1"/>
              </w:rPr>
              <w:lastRenderedPageBreak/>
              <w:t>важнейшее ус</w:t>
            </w:r>
            <w:r w:rsidRPr="00D872E6">
              <w:rPr>
                <w:spacing w:val="-1"/>
              </w:rPr>
              <w:softHyphen/>
            </w:r>
            <w:r w:rsidRPr="00D872E6">
              <w:t>ловие жизни человека</w:t>
            </w:r>
          </w:p>
        </w:tc>
        <w:tc>
          <w:tcPr>
            <w:tcW w:w="3827" w:type="dxa"/>
          </w:tcPr>
          <w:p w:rsidR="00357E58" w:rsidRPr="00D872E6" w:rsidRDefault="00357E58" w:rsidP="00EC2531">
            <w:pPr>
              <w:shd w:val="clear" w:color="auto" w:fill="FFFFFF"/>
            </w:pPr>
            <w:r w:rsidRPr="00D872E6">
              <w:rPr>
                <w:b/>
                <w:bCs/>
                <w:i/>
                <w:iCs/>
                <w:spacing w:val="-2"/>
              </w:rPr>
              <w:lastRenderedPageBreak/>
              <w:t xml:space="preserve">Уметь: </w:t>
            </w:r>
            <w:r w:rsidRPr="00D872E6">
              <w:rPr>
                <w:spacing w:val="-2"/>
              </w:rPr>
              <w:t>изображать Солнце и орбитувращения Земли; рисовать Землю и ее</w:t>
            </w:r>
            <w:r w:rsidRPr="00D872E6">
              <w:rPr>
                <w:spacing w:val="-1"/>
              </w:rPr>
              <w:t>ось вращения; определять время года</w:t>
            </w:r>
            <w:r w:rsidRPr="00D872E6">
              <w:rPr>
                <w:spacing w:val="-2"/>
              </w:rPr>
              <w:t>в Северном полушарии по рисунку; повысоте Солнца над горизонтом опре</w:t>
            </w:r>
            <w:r w:rsidRPr="00D872E6">
              <w:rPr>
                <w:spacing w:val="-1"/>
              </w:rPr>
              <w:t>делять время года; работать с картой</w:t>
            </w:r>
            <w:r w:rsidRPr="00D872E6">
              <w:rPr>
                <w:spacing w:val="-2"/>
              </w:rPr>
              <w:t>«Природные зоны России»; называтьприродную зону, в которой мы живем</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адекватно оценивать свою работу на уроке.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00934F2C">
              <w:rPr>
                <w:rFonts w:ascii="Times New Roman" w:hAnsi="Times New Roman" w:cs="Times New Roman"/>
                <w:sz w:val="24"/>
              </w:rPr>
              <w:t xml:space="preserve">: </w:t>
            </w:r>
            <w:r w:rsidRPr="00D872E6">
              <w:rPr>
                <w:rFonts w:ascii="Times New Roman" w:hAnsi="Times New Roman" w:cs="Times New Roman"/>
                <w:sz w:val="24"/>
              </w:rPr>
              <w:t>уметь изображать Солнце и орбиту вращения Земли, рисовать Землю и ее ось вращения, работать с картой «Природные зоны России», называть природную зону, в которой мы живем.</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осуществлять работу в группе, вести продуктивный диалог, выражать свои мысли точно, полно, быть терпимым к мнениям </w:t>
            </w:r>
            <w:r w:rsidRPr="00D872E6">
              <w:rPr>
                <w:rFonts w:ascii="Times New Roman" w:hAnsi="Times New Roman" w:cs="Times New Roman"/>
                <w:sz w:val="24"/>
              </w:rPr>
              <w:lastRenderedPageBreak/>
              <w:t>других, учитывать их в совместной работе</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403BD8">
        <w:trPr>
          <w:trHeight w:val="272"/>
        </w:trPr>
        <w:tc>
          <w:tcPr>
            <w:tcW w:w="15876" w:type="dxa"/>
            <w:gridSpan w:val="8"/>
          </w:tcPr>
          <w:p w:rsidR="00357E58" w:rsidRPr="00D872E6" w:rsidRDefault="00357E58" w:rsidP="00EC2531">
            <w:pPr>
              <w:pStyle w:val="Default"/>
              <w:jc w:val="center"/>
            </w:pPr>
            <w:r w:rsidRPr="00D872E6">
              <w:rPr>
                <w:b/>
                <w:bCs/>
              </w:rPr>
              <w:lastRenderedPageBreak/>
              <w:t>Раздел 3. Путешествие по природным зонам России (13 ч.)</w:t>
            </w:r>
          </w:p>
        </w:tc>
      </w:tr>
      <w:tr w:rsidR="00357E58" w:rsidRPr="00D872E6" w:rsidTr="00801205">
        <w:trPr>
          <w:trHeight w:val="272"/>
        </w:trPr>
        <w:tc>
          <w:tcPr>
            <w:tcW w:w="567" w:type="dxa"/>
          </w:tcPr>
          <w:p w:rsidR="00357E58" w:rsidRPr="00D872E6" w:rsidRDefault="00357E58" w:rsidP="00EC2531">
            <w:pPr>
              <w:shd w:val="clear" w:color="auto" w:fill="FFFFFF"/>
            </w:pPr>
            <w:r w:rsidRPr="00D872E6">
              <w:t>12</w:t>
            </w:r>
          </w:p>
        </w:tc>
        <w:tc>
          <w:tcPr>
            <w:tcW w:w="1560" w:type="dxa"/>
            <w:vMerge w:val="restart"/>
          </w:tcPr>
          <w:p w:rsidR="00357E58" w:rsidRPr="00D872E6" w:rsidRDefault="00357E58" w:rsidP="00EC2531">
            <w:pPr>
              <w:pStyle w:val="Default"/>
            </w:pPr>
            <w:r w:rsidRPr="00D872E6">
              <w:t xml:space="preserve">Зона арктических пустынь. </w:t>
            </w: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shd w:val="clear" w:color="auto" w:fill="FFFFFF"/>
              <w:spacing w:before="10"/>
              <w:ind w:left="14" w:right="10"/>
            </w:pPr>
          </w:p>
          <w:p w:rsidR="00357E58" w:rsidRPr="00D872E6" w:rsidRDefault="00357E58" w:rsidP="00EC2531">
            <w:pPr>
              <w:pStyle w:val="Default"/>
            </w:pPr>
          </w:p>
          <w:p w:rsidR="00357E58" w:rsidRPr="00D872E6" w:rsidRDefault="00357E58" w:rsidP="00EC2531">
            <w:pPr>
              <w:pStyle w:val="Default"/>
            </w:pPr>
          </w:p>
          <w:p w:rsidR="00357E58" w:rsidRPr="00D872E6" w:rsidRDefault="00357E58" w:rsidP="00EC2531">
            <w:pPr>
              <w:pStyle w:val="Default"/>
            </w:pPr>
          </w:p>
          <w:p w:rsidR="004B4141" w:rsidRPr="00D872E6" w:rsidRDefault="004B4141" w:rsidP="00EC2531">
            <w:pPr>
              <w:pStyle w:val="Default"/>
            </w:pPr>
          </w:p>
          <w:p w:rsidR="00357E58" w:rsidRPr="00D872E6" w:rsidRDefault="00357E58" w:rsidP="00EC2531">
            <w:pPr>
              <w:pStyle w:val="Default"/>
            </w:pPr>
            <w:r w:rsidRPr="00D872E6">
              <w:t xml:space="preserve">Деятельность людей в зоне арктических пустынь. Охрана природной зоны </w:t>
            </w:r>
          </w:p>
          <w:p w:rsidR="00357E58" w:rsidRPr="00D872E6" w:rsidRDefault="00357E58" w:rsidP="00EC2531">
            <w:pPr>
              <w:shd w:val="clear" w:color="auto" w:fill="FFFFFF"/>
              <w:spacing w:before="10"/>
              <w:ind w:right="10"/>
            </w:pP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rPr>
                <w:b/>
                <w:bCs/>
                <w:iCs/>
              </w:rPr>
            </w:pPr>
            <w:r w:rsidRPr="00D872E6">
              <w:rPr>
                <w:b/>
                <w:bCs/>
                <w:iCs/>
              </w:rPr>
              <w:t>1</w:t>
            </w:r>
          </w:p>
        </w:tc>
        <w:tc>
          <w:tcPr>
            <w:tcW w:w="2268" w:type="dxa"/>
          </w:tcPr>
          <w:p w:rsidR="00357E58" w:rsidRPr="00D872E6" w:rsidRDefault="00357E58" w:rsidP="00EC2531">
            <w:pPr>
              <w:shd w:val="clear" w:color="auto" w:fill="FFFFFF"/>
            </w:pPr>
            <w:r w:rsidRPr="00D872E6">
              <w:rPr>
                <w:spacing w:val="-1"/>
              </w:rPr>
              <w:t>Понимание связи</w:t>
            </w:r>
            <w:r w:rsidRPr="00D872E6">
              <w:t xml:space="preserve"> неживой и живой </w:t>
            </w:r>
            <w:r w:rsidRPr="00D872E6">
              <w:rPr>
                <w:spacing w:val="-1"/>
              </w:rPr>
              <w:t>природы в каждойотдельной природ</w:t>
            </w:r>
            <w:r w:rsidRPr="00D872E6">
              <w:t xml:space="preserve">ной зоне. Природа </w:t>
            </w:r>
            <w:r w:rsidRPr="00D872E6">
              <w:rPr>
                <w:spacing w:val="-1"/>
              </w:rPr>
              <w:t>как важнейшее ус</w:t>
            </w:r>
            <w:r w:rsidRPr="00D872E6">
              <w:t>ловие жизни человека</w:t>
            </w:r>
          </w:p>
          <w:p w:rsidR="00357E58" w:rsidRPr="00D872E6" w:rsidRDefault="00357E58" w:rsidP="00EC2531">
            <w:pPr>
              <w:shd w:val="clear" w:color="auto" w:fill="FFFFFF"/>
              <w:rPr>
                <w:b/>
                <w:bCs/>
                <w:i/>
                <w:iCs/>
              </w:rPr>
            </w:pPr>
          </w:p>
        </w:tc>
        <w:tc>
          <w:tcPr>
            <w:tcW w:w="3827" w:type="dxa"/>
            <w:vMerge w:val="restart"/>
          </w:tcPr>
          <w:p w:rsidR="00357E58" w:rsidRPr="00D872E6" w:rsidRDefault="00357E58" w:rsidP="00EC2531">
            <w:pPr>
              <w:shd w:val="clear" w:color="auto" w:fill="FFFFFF"/>
            </w:pPr>
            <w:r w:rsidRPr="00D872E6">
              <w:rPr>
                <w:b/>
                <w:bCs/>
                <w:i/>
                <w:iCs/>
              </w:rPr>
              <w:t xml:space="preserve">Иметь </w:t>
            </w:r>
            <w:r w:rsidRPr="00D872E6">
              <w:rPr>
                <w:b/>
                <w:i/>
                <w:iCs/>
              </w:rPr>
              <w:t xml:space="preserve">представление </w:t>
            </w:r>
            <w:r w:rsidRPr="00D872E6">
              <w:t>об особенно</w:t>
            </w:r>
            <w:r w:rsidRPr="00D872E6">
              <w:rPr>
                <w:spacing w:val="-2"/>
              </w:rPr>
              <w:t>стях неживой природы, растительноми животном мире, деятельности чело</w:t>
            </w:r>
            <w:r w:rsidRPr="00D872E6">
              <w:rPr>
                <w:spacing w:val="-1"/>
              </w:rPr>
              <w:t>века в зоне арктических пустынь.</w:t>
            </w:r>
          </w:p>
          <w:p w:rsidR="00357E58" w:rsidRPr="00D872E6" w:rsidRDefault="00357E58" w:rsidP="00EC2531">
            <w:pPr>
              <w:shd w:val="clear" w:color="auto" w:fill="FFFFFF"/>
            </w:pPr>
            <w:r w:rsidRPr="00D872E6">
              <w:rPr>
                <w:b/>
                <w:i/>
                <w:iCs/>
                <w:spacing w:val="-6"/>
              </w:rPr>
              <w:t>Уметь:</w:t>
            </w:r>
            <w:r w:rsidRPr="00D872E6">
              <w:rPr>
                <w:spacing w:val="-6"/>
              </w:rPr>
              <w:t>работать с картой «Природные</w:t>
            </w:r>
            <w:r w:rsidRPr="00D872E6">
              <w:rPr>
                <w:spacing w:val="-2"/>
              </w:rPr>
              <w:t>зоны России»; сравнивать природныеусловия своей местности с природными условиями Арктики; называть характерные растения и животных дляарктической зоны; составлять цепи</w:t>
            </w:r>
            <w:r w:rsidRPr="00D872E6">
              <w:rPr>
                <w:spacing w:val="-3"/>
              </w:rPr>
              <w:t>питания, которые сложились в Аркти</w:t>
            </w:r>
            <w:r w:rsidRPr="00D872E6">
              <w:rPr>
                <w:spacing w:val="-1"/>
              </w:rPr>
              <w:t>ке; объяснять, почему люди с давних</w:t>
            </w:r>
            <w:r w:rsidRPr="00D872E6">
              <w:rPr>
                <w:spacing w:val="-2"/>
              </w:rPr>
              <w:t>пор осваивают Арктику; называть за</w:t>
            </w:r>
            <w:r w:rsidRPr="00D872E6">
              <w:rPr>
                <w:spacing w:val="-2"/>
              </w:rPr>
              <w:softHyphen/>
            </w:r>
            <w:r w:rsidRPr="00D872E6">
              <w:t>поведники Арктики; рассказывать о мерах защиты и охраны природы северного края</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адекватно оценивать свою работу на уроке.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иметь представление об особенностях неживой природы, растительном и животном мире, деятельности человека в зоне арктических пустынь, уметь работать с картой «Природные зоны России», сравнивать природные условия своей местности с природными условиями Арктики, называть характерные растения и животных для арктической зоны, составлять цепи питания, которые сложились в Арктике, объяснять, почему люди с давних пор осваивают Арктику, называть заповедники Арктики, рассказывать о мерах защиты и охраны природы северного края.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общения</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13</w:t>
            </w:r>
          </w:p>
        </w:tc>
        <w:tc>
          <w:tcPr>
            <w:tcW w:w="1560" w:type="dxa"/>
            <w:vMerge/>
          </w:tcPr>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pPr>
            <w:r w:rsidRPr="00D872E6">
              <w:t>1</w:t>
            </w:r>
          </w:p>
        </w:tc>
        <w:tc>
          <w:tcPr>
            <w:tcW w:w="2268" w:type="dxa"/>
          </w:tcPr>
          <w:p w:rsidR="00357E58" w:rsidRPr="00D872E6" w:rsidRDefault="00357E58" w:rsidP="00EC2531">
            <w:pPr>
              <w:shd w:val="clear" w:color="auto" w:fill="FFFFFF"/>
            </w:pPr>
            <w:r w:rsidRPr="00D872E6">
              <w:rPr>
                <w:spacing w:val="-1"/>
              </w:rPr>
              <w:t>Понимание связи</w:t>
            </w:r>
            <w:r w:rsidRPr="00D872E6">
              <w:t xml:space="preserve"> неживой и живой </w:t>
            </w:r>
            <w:r w:rsidRPr="00D872E6">
              <w:rPr>
                <w:spacing w:val="-1"/>
              </w:rPr>
              <w:t>природы в каждойотдельной природ</w:t>
            </w:r>
            <w:r w:rsidRPr="00D872E6">
              <w:t xml:space="preserve">ной зоне. Природа </w:t>
            </w:r>
            <w:r w:rsidRPr="00D872E6">
              <w:rPr>
                <w:spacing w:val="-1"/>
              </w:rPr>
              <w:t>как важнейшее ус</w:t>
            </w:r>
            <w:r w:rsidRPr="00D872E6">
              <w:t>ловие жизни человека</w:t>
            </w:r>
          </w:p>
          <w:p w:rsidR="00357E58" w:rsidRPr="00D872E6" w:rsidRDefault="00357E58" w:rsidP="00EC2531">
            <w:pPr>
              <w:shd w:val="clear" w:color="auto" w:fill="FFFFFF"/>
            </w:pPr>
          </w:p>
        </w:tc>
        <w:tc>
          <w:tcPr>
            <w:tcW w:w="3827" w:type="dxa"/>
            <w:vMerge/>
          </w:tcPr>
          <w:p w:rsidR="00357E58" w:rsidRPr="00D872E6" w:rsidRDefault="00357E58" w:rsidP="00EC2531">
            <w:pPr>
              <w:shd w:val="clear" w:color="auto" w:fill="FFFFFF"/>
            </w:pPr>
          </w:p>
        </w:tc>
        <w:tc>
          <w:tcPr>
            <w:tcW w:w="5670" w:type="dxa"/>
          </w:tcPr>
          <w:p w:rsidR="00357E58" w:rsidRPr="00D872E6" w:rsidRDefault="00357E58" w:rsidP="00403BD8">
            <w:pPr>
              <w:pStyle w:val="a9"/>
              <w:rPr>
                <w:rFonts w:ascii="Times New Roman" w:hAnsi="Times New Roman" w:cs="Times New Roman"/>
                <w:sz w:val="24"/>
              </w:rPr>
            </w:pPr>
            <w:r w:rsidRPr="00D872E6">
              <w:rPr>
                <w:rFonts w:ascii="Times New Roman" w:hAnsi="Times New Roman" w:cs="Times New Roman"/>
                <w:sz w:val="24"/>
              </w:rPr>
              <w:t xml:space="preserve">Регулятивные УУД: осознавать необходимость осуществлять контроль по результату (ретроспективный), контроль результата по просьбе учителя, отличать верно выполненное задание от неверного. Познавательные УУД: иметь представление об особенностях неживой природы, растительном и животном мире, деятельности человека в тундре, уметь находить зону тундры на карте, объяснять, почему в тундре много болот, приводить примеры животных тундры, которые отличаются способом питания, которые сложились в Арктике, рассказывать, как растения и животные приспособились к суровым условиям тундры, сравнивать природу Арктики и тундры, показывать на карте Мурманск и другие города, расположенные в зоне тундры. Коммуникативные УУД: осуществлять работу в группе, вести продуктивный диалог, выражать свои мысли точно, полно, быть терпимым к мнениям других, учитывать их в совместной работе.  </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934F2C">
        <w:trPr>
          <w:trHeight w:val="4539"/>
        </w:trPr>
        <w:tc>
          <w:tcPr>
            <w:tcW w:w="567" w:type="dxa"/>
          </w:tcPr>
          <w:p w:rsidR="00357E58" w:rsidRPr="00D872E6" w:rsidRDefault="00357E58" w:rsidP="00EC2531">
            <w:pPr>
              <w:shd w:val="clear" w:color="auto" w:fill="FFFFFF"/>
            </w:pPr>
            <w:r w:rsidRPr="00D872E6">
              <w:lastRenderedPageBreak/>
              <w:t>14</w:t>
            </w:r>
          </w:p>
        </w:tc>
        <w:tc>
          <w:tcPr>
            <w:tcW w:w="1560" w:type="dxa"/>
          </w:tcPr>
          <w:p w:rsidR="00357E58" w:rsidRPr="00D872E6" w:rsidRDefault="00357E58" w:rsidP="00EC2531">
            <w:pPr>
              <w:pStyle w:val="Default"/>
            </w:pPr>
            <w:r w:rsidRPr="00D872E6">
              <w:t xml:space="preserve">Зона тундры </w:t>
            </w:r>
          </w:p>
          <w:p w:rsidR="00357E58" w:rsidRPr="00D872E6" w:rsidRDefault="00357E58" w:rsidP="00EC2531">
            <w:pPr>
              <w:shd w:val="clear" w:color="auto" w:fill="FFFFFF"/>
            </w:pPr>
            <w:r w:rsidRPr="00D872E6">
              <w:t>Тундра. Тундра и человек</w:t>
            </w:r>
          </w:p>
          <w:p w:rsidR="00357E58" w:rsidRPr="00D872E6" w:rsidRDefault="00357E58" w:rsidP="00EC2531">
            <w:pPr>
              <w:shd w:val="clear" w:color="auto" w:fill="FFFFFF"/>
            </w:pPr>
          </w:p>
          <w:p w:rsidR="00357E58" w:rsidRPr="00D872E6" w:rsidRDefault="00357E58" w:rsidP="00EC2531">
            <w:pPr>
              <w:shd w:val="clear" w:color="auto" w:fill="FFFFFF"/>
              <w:spacing w:before="10"/>
              <w:ind w:left="14" w:right="10"/>
            </w:pPr>
            <w:r w:rsidRPr="00D872E6">
              <w:t>Первая медицинская помощь при травмах опорно-двигательного аппарата (при травме кисти рук, бедра, колена).</w:t>
            </w: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rPr>
                <w:b/>
                <w:iCs/>
              </w:rPr>
            </w:pPr>
            <w:r w:rsidRPr="00D872E6">
              <w:rPr>
                <w:b/>
                <w:iCs/>
              </w:rPr>
              <w:t>1</w:t>
            </w:r>
          </w:p>
        </w:tc>
        <w:tc>
          <w:tcPr>
            <w:tcW w:w="2268" w:type="dxa"/>
          </w:tcPr>
          <w:p w:rsidR="00357E58" w:rsidRPr="00D872E6" w:rsidRDefault="00357E58" w:rsidP="00EC2531">
            <w:pPr>
              <w:shd w:val="clear" w:color="auto" w:fill="FFFFFF"/>
            </w:pPr>
            <w:r w:rsidRPr="00D872E6">
              <w:rPr>
                <w:spacing w:val="-1"/>
              </w:rPr>
              <w:t>Понимание связи</w:t>
            </w:r>
            <w:r w:rsidRPr="00D872E6">
              <w:t xml:space="preserve"> неживой и живой </w:t>
            </w:r>
            <w:r w:rsidRPr="00D872E6">
              <w:rPr>
                <w:spacing w:val="-1"/>
              </w:rPr>
              <w:t>природы в каждойотдельной природ</w:t>
            </w:r>
            <w:r w:rsidRPr="00D872E6">
              <w:t xml:space="preserve">ной зоне. Природа </w:t>
            </w:r>
            <w:r w:rsidRPr="00D872E6">
              <w:rPr>
                <w:spacing w:val="-1"/>
              </w:rPr>
              <w:t>как важнейшее ус</w:t>
            </w:r>
            <w:r w:rsidRPr="00D872E6">
              <w:t>ловие жизни человека</w:t>
            </w:r>
          </w:p>
          <w:p w:rsidR="00357E58" w:rsidRPr="00D872E6" w:rsidRDefault="00357E58" w:rsidP="00EC2531">
            <w:pPr>
              <w:shd w:val="clear" w:color="auto" w:fill="FFFFFF"/>
              <w:rPr>
                <w:b/>
                <w:i/>
                <w:iCs/>
              </w:rPr>
            </w:pPr>
          </w:p>
        </w:tc>
        <w:tc>
          <w:tcPr>
            <w:tcW w:w="3827" w:type="dxa"/>
            <w:vMerge w:val="restart"/>
          </w:tcPr>
          <w:p w:rsidR="00357E58" w:rsidRPr="00D872E6" w:rsidRDefault="00357E58" w:rsidP="00EC2531">
            <w:pPr>
              <w:shd w:val="clear" w:color="auto" w:fill="FFFFFF"/>
            </w:pPr>
            <w:r w:rsidRPr="00D872E6">
              <w:rPr>
                <w:b/>
                <w:i/>
                <w:iCs/>
              </w:rPr>
              <w:t>Иметь представление</w:t>
            </w:r>
            <w:r w:rsidRPr="00D872E6">
              <w:t>об особенно</w:t>
            </w:r>
            <w:r w:rsidRPr="00D872E6">
              <w:rPr>
                <w:spacing w:val="-2"/>
              </w:rPr>
              <w:t>стях неживой природы, растительноми животном мире, деятельности чело</w:t>
            </w:r>
            <w:r w:rsidRPr="00D872E6">
              <w:rPr>
                <w:spacing w:val="-2"/>
              </w:rPr>
              <w:softHyphen/>
            </w:r>
            <w:r w:rsidRPr="00D872E6">
              <w:t>века в тундре.</w:t>
            </w:r>
          </w:p>
          <w:p w:rsidR="00357E58" w:rsidRPr="00D872E6" w:rsidRDefault="00357E58" w:rsidP="00EC2531">
            <w:pPr>
              <w:shd w:val="clear" w:color="auto" w:fill="FFFFFF"/>
            </w:pPr>
            <w:r w:rsidRPr="00D872E6">
              <w:rPr>
                <w:b/>
                <w:i/>
                <w:iCs/>
                <w:spacing w:val="-2"/>
              </w:rPr>
              <w:t>Уметь:</w:t>
            </w:r>
            <w:r w:rsidRPr="00D872E6">
              <w:rPr>
                <w:spacing w:val="-2"/>
              </w:rPr>
              <w:t>находить зону тундры на кар</w:t>
            </w:r>
            <w:r w:rsidRPr="00D872E6">
              <w:rPr>
                <w:spacing w:val="-2"/>
              </w:rPr>
              <w:softHyphen/>
            </w:r>
            <w:r w:rsidRPr="00D872E6">
              <w:t>те «Природные зоны России»; объяс</w:t>
            </w:r>
            <w:r w:rsidRPr="00D872E6">
              <w:softHyphen/>
              <w:t>нять, почему в тундре много болот; приводить примеры животных тунд</w:t>
            </w:r>
            <w:r w:rsidRPr="00D872E6">
              <w:softHyphen/>
              <w:t xml:space="preserve">ры, которые отличаются способом питания; составлять цепи питания, </w:t>
            </w:r>
            <w:r w:rsidRPr="00D872E6">
              <w:rPr>
                <w:spacing w:val="-2"/>
              </w:rPr>
              <w:t>которые сложились в Арктике; расска</w:t>
            </w:r>
            <w:r w:rsidRPr="00D872E6">
              <w:rPr>
                <w:spacing w:val="-2"/>
              </w:rPr>
              <w:softHyphen/>
            </w:r>
            <w:r w:rsidRPr="00D872E6">
              <w:t>зывать, как растения и животные при</w:t>
            </w:r>
            <w:r w:rsidRPr="00D872E6">
              <w:softHyphen/>
            </w:r>
            <w:r w:rsidRPr="00D872E6">
              <w:rPr>
                <w:spacing w:val="-2"/>
              </w:rPr>
              <w:t>способились к суровым условиям тун</w:t>
            </w:r>
            <w:r w:rsidRPr="00D872E6">
              <w:rPr>
                <w:spacing w:val="-2"/>
              </w:rPr>
              <w:softHyphen/>
            </w:r>
            <w:r w:rsidRPr="00D872E6">
              <w:t>дры; сравнивать природу Арктики и тундры; показывать на карте Мур</w:t>
            </w:r>
            <w:r w:rsidRPr="00D872E6">
              <w:softHyphen/>
              <w:t>манск и другие города, расположен</w:t>
            </w:r>
            <w:r w:rsidRPr="00D872E6">
              <w:softHyphen/>
              <w:t>ные в зоне тундры</w:t>
            </w:r>
          </w:p>
        </w:tc>
        <w:tc>
          <w:tcPr>
            <w:tcW w:w="5670" w:type="dxa"/>
          </w:tcPr>
          <w:p w:rsidR="00357E58" w:rsidRPr="00D872E6" w:rsidRDefault="00357E58" w:rsidP="00934F2C">
            <w:pPr>
              <w:pStyle w:val="a9"/>
              <w:rPr>
                <w:rFonts w:ascii="Times New Roman" w:hAnsi="Times New Roman" w:cs="Times New Roman"/>
                <w:sz w:val="24"/>
              </w:rPr>
            </w:pPr>
            <w:r w:rsidRPr="00D872E6">
              <w:rPr>
                <w:rFonts w:ascii="Times New Roman" w:hAnsi="Times New Roman" w:cs="Times New Roman"/>
                <w:sz w:val="24"/>
              </w:rPr>
              <w:t xml:space="preserve">Регулятивные УУД: адекватно оценивать свою работу на уроке. Познавательные УУД: знать о роли леса в природе и жизни людей, иметь представление об особенностях неживой природы, растительном и животном мире, деятельности человека в зоне лесов, как меняется характер лесов с севера на юг, уметь находить зону лесов на карте, пользоваться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зоны лесов, рассказывать о заповедниках, расположенных в лесной зоне России. Используя интернет, выяснить, чем знаменит </w:t>
            </w:r>
            <w:r w:rsidR="00403BD8" w:rsidRPr="00D872E6">
              <w:rPr>
                <w:rFonts w:ascii="Times New Roman" w:hAnsi="Times New Roman" w:cs="Times New Roman"/>
                <w:sz w:val="24"/>
              </w:rPr>
              <w:t>Приокско-Террасный</w:t>
            </w:r>
            <w:r w:rsidRPr="00D872E6">
              <w:rPr>
                <w:rFonts w:ascii="Times New Roman" w:hAnsi="Times New Roman" w:cs="Times New Roman"/>
                <w:sz w:val="24"/>
              </w:rPr>
              <w:t xml:space="preserve"> заповедник. Провести опыты, доказать, что листья растений действительно испаряют воду.  </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403BD8" w:rsidRPr="00D872E6" w:rsidTr="00801205">
        <w:trPr>
          <w:trHeight w:val="272"/>
        </w:trPr>
        <w:tc>
          <w:tcPr>
            <w:tcW w:w="567" w:type="dxa"/>
          </w:tcPr>
          <w:p w:rsidR="00403BD8" w:rsidRPr="00D872E6" w:rsidRDefault="00403BD8" w:rsidP="00EC2531">
            <w:pPr>
              <w:shd w:val="clear" w:color="auto" w:fill="FFFFFF"/>
            </w:pPr>
            <w:r w:rsidRPr="00D872E6">
              <w:t>15</w:t>
            </w:r>
          </w:p>
        </w:tc>
        <w:tc>
          <w:tcPr>
            <w:tcW w:w="1560" w:type="dxa"/>
          </w:tcPr>
          <w:p w:rsidR="00403BD8" w:rsidRPr="00D872E6" w:rsidRDefault="00403BD8" w:rsidP="00EC2531">
            <w:pPr>
              <w:pStyle w:val="Default"/>
            </w:pPr>
            <w:r w:rsidRPr="00D872E6">
              <w:t xml:space="preserve">Деятельность людей в зоне тундры. Охрана природной зоны </w:t>
            </w:r>
          </w:p>
          <w:p w:rsidR="00403BD8" w:rsidRPr="00D872E6" w:rsidRDefault="00403BD8" w:rsidP="00EC2531">
            <w:r w:rsidRPr="00D872E6">
              <w:t xml:space="preserve"> ПДД Виды транспорта. Опознавательные знаки транспортных средств</w:t>
            </w:r>
          </w:p>
          <w:p w:rsidR="00403BD8" w:rsidRPr="00D872E6" w:rsidRDefault="00403BD8" w:rsidP="00EC2531">
            <w:pPr>
              <w:shd w:val="clear" w:color="auto" w:fill="FFFFFF"/>
            </w:pPr>
          </w:p>
        </w:tc>
        <w:tc>
          <w:tcPr>
            <w:tcW w:w="567" w:type="dxa"/>
          </w:tcPr>
          <w:p w:rsidR="00403BD8" w:rsidRPr="00D872E6" w:rsidRDefault="00403BD8" w:rsidP="00EC2531">
            <w:pPr>
              <w:shd w:val="clear" w:color="auto" w:fill="FFFFFF"/>
            </w:pPr>
            <w:r w:rsidRPr="00D872E6">
              <w:t>1</w:t>
            </w:r>
          </w:p>
        </w:tc>
        <w:tc>
          <w:tcPr>
            <w:tcW w:w="2268" w:type="dxa"/>
          </w:tcPr>
          <w:p w:rsidR="00403BD8" w:rsidRPr="00D872E6" w:rsidRDefault="00403BD8" w:rsidP="00EC2531">
            <w:pPr>
              <w:shd w:val="clear" w:color="auto" w:fill="FFFFFF"/>
            </w:pPr>
            <w:r w:rsidRPr="00D872E6">
              <w:rPr>
                <w:spacing w:val="-1"/>
              </w:rPr>
              <w:t>Понимание связи</w:t>
            </w:r>
            <w:r w:rsidRPr="00D872E6">
              <w:t xml:space="preserve"> неживой и живой </w:t>
            </w:r>
            <w:r w:rsidRPr="00D872E6">
              <w:rPr>
                <w:spacing w:val="-1"/>
              </w:rPr>
              <w:t>природы в каждой отдельной природ</w:t>
            </w:r>
            <w:r w:rsidRPr="00D872E6">
              <w:t xml:space="preserve">ной зоне. Природа </w:t>
            </w:r>
            <w:r w:rsidRPr="00D872E6">
              <w:rPr>
                <w:spacing w:val="-1"/>
              </w:rPr>
              <w:t>как важнейшее ус</w:t>
            </w:r>
            <w:r w:rsidRPr="00D872E6">
              <w:t>ловие жизни человека</w:t>
            </w:r>
          </w:p>
          <w:p w:rsidR="00403BD8" w:rsidRPr="00D872E6" w:rsidRDefault="00403BD8" w:rsidP="00EC2531">
            <w:pPr>
              <w:shd w:val="clear" w:color="auto" w:fill="FFFFFF"/>
            </w:pPr>
          </w:p>
        </w:tc>
        <w:tc>
          <w:tcPr>
            <w:tcW w:w="3827" w:type="dxa"/>
            <w:vMerge/>
          </w:tcPr>
          <w:p w:rsidR="00403BD8" w:rsidRPr="00D872E6" w:rsidRDefault="00403BD8" w:rsidP="00EC2531">
            <w:pPr>
              <w:shd w:val="clear" w:color="auto" w:fill="FFFFFF"/>
            </w:pPr>
          </w:p>
        </w:tc>
        <w:tc>
          <w:tcPr>
            <w:tcW w:w="5670" w:type="dxa"/>
            <w:vMerge w:val="restart"/>
          </w:tcPr>
          <w:p w:rsidR="00403BD8" w:rsidRPr="00D872E6" w:rsidRDefault="00403BD8" w:rsidP="00EC2531">
            <w:pPr>
              <w:pStyle w:val="a9"/>
              <w:rPr>
                <w:rFonts w:ascii="Times New Roman" w:hAnsi="Times New Roman" w:cs="Times New Roman"/>
                <w:sz w:val="24"/>
              </w:rPr>
            </w:pPr>
            <w:r w:rsidRPr="00D872E6">
              <w:rPr>
                <w:rFonts w:ascii="Times New Roman" w:hAnsi="Times New Roman" w:cs="Times New Roman"/>
                <w:sz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представлять особенности неживой природы, растительного и животного мира, деятельность человека в пустыне, находить зону пустынь на карте природных зон России, пользоваться толковым словарем, называть цепи питания, составлять самостоятельно цепи питания между обитателями зоны пустынь.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Коммуникативные УУД: осуществлять работу в группе, вести продуктивный диалог</w:t>
            </w:r>
          </w:p>
        </w:tc>
        <w:tc>
          <w:tcPr>
            <w:tcW w:w="709" w:type="dxa"/>
          </w:tcPr>
          <w:p w:rsidR="00403BD8" w:rsidRPr="00D872E6" w:rsidRDefault="00403BD8" w:rsidP="00EC2531">
            <w:pPr>
              <w:shd w:val="clear" w:color="auto" w:fill="FFFFFF"/>
            </w:pPr>
          </w:p>
        </w:tc>
        <w:tc>
          <w:tcPr>
            <w:tcW w:w="708" w:type="dxa"/>
          </w:tcPr>
          <w:p w:rsidR="00403BD8" w:rsidRPr="00D872E6" w:rsidRDefault="00403BD8" w:rsidP="00EC2531">
            <w:pPr>
              <w:shd w:val="clear" w:color="auto" w:fill="FFFFFF"/>
            </w:pPr>
          </w:p>
        </w:tc>
      </w:tr>
      <w:tr w:rsidR="00403BD8" w:rsidRPr="00D872E6" w:rsidTr="00801205">
        <w:trPr>
          <w:trHeight w:val="272"/>
        </w:trPr>
        <w:tc>
          <w:tcPr>
            <w:tcW w:w="567" w:type="dxa"/>
          </w:tcPr>
          <w:p w:rsidR="00403BD8" w:rsidRPr="00D872E6" w:rsidRDefault="00403BD8" w:rsidP="00EC2531">
            <w:pPr>
              <w:shd w:val="clear" w:color="auto" w:fill="FFFFFF"/>
            </w:pPr>
            <w:r w:rsidRPr="00D872E6">
              <w:t>16</w:t>
            </w:r>
          </w:p>
        </w:tc>
        <w:tc>
          <w:tcPr>
            <w:tcW w:w="1560" w:type="dxa"/>
          </w:tcPr>
          <w:p w:rsidR="00403BD8" w:rsidRPr="00D872E6" w:rsidRDefault="00403BD8" w:rsidP="00EC2531">
            <w:pPr>
              <w:shd w:val="clear" w:color="auto" w:fill="FFFFFF"/>
            </w:pPr>
            <w:r w:rsidRPr="00D872E6">
              <w:t>Зона лесов. Растения зоны лесов. Живот</w:t>
            </w:r>
            <w:r w:rsidRPr="00D872E6">
              <w:softHyphen/>
              <w:t xml:space="preserve">ные зоны </w:t>
            </w:r>
            <w:proofErr w:type="spellStart"/>
            <w:r w:rsidRPr="00D872E6">
              <w:t>ле</w:t>
            </w:r>
            <w:proofErr w:type="spellEnd"/>
            <w:r w:rsidRPr="00D872E6">
              <w:rPr>
                <w:lang w:val="en-US"/>
              </w:rPr>
              <w:t>co</w:t>
            </w:r>
            <w:r w:rsidRPr="00D872E6">
              <w:t>в. Роль леса в природе и жизни людей</w:t>
            </w:r>
          </w:p>
        </w:tc>
        <w:tc>
          <w:tcPr>
            <w:tcW w:w="567" w:type="dxa"/>
          </w:tcPr>
          <w:p w:rsidR="00403BD8" w:rsidRPr="00D872E6" w:rsidRDefault="00403BD8" w:rsidP="00EC2531">
            <w:pPr>
              <w:shd w:val="clear" w:color="auto" w:fill="FFFFFF"/>
              <w:rPr>
                <w:b/>
                <w:bCs/>
                <w:iCs/>
                <w:spacing w:val="-2"/>
              </w:rPr>
            </w:pPr>
            <w:r w:rsidRPr="00D872E6">
              <w:rPr>
                <w:b/>
                <w:bCs/>
                <w:iCs/>
                <w:spacing w:val="-2"/>
              </w:rPr>
              <w:t>1</w:t>
            </w:r>
          </w:p>
        </w:tc>
        <w:tc>
          <w:tcPr>
            <w:tcW w:w="2268" w:type="dxa"/>
          </w:tcPr>
          <w:p w:rsidR="00403BD8" w:rsidRPr="00D872E6" w:rsidRDefault="00403BD8" w:rsidP="00EC2531">
            <w:pPr>
              <w:shd w:val="clear" w:color="auto" w:fill="FFFFFF"/>
              <w:rPr>
                <w:b/>
                <w:bCs/>
                <w:i/>
                <w:iCs/>
                <w:spacing w:val="-2"/>
              </w:rPr>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val="restart"/>
          </w:tcPr>
          <w:p w:rsidR="00403BD8" w:rsidRPr="00D872E6" w:rsidRDefault="00403BD8" w:rsidP="00EC2531">
            <w:pPr>
              <w:shd w:val="clear" w:color="auto" w:fill="FFFFFF"/>
            </w:pPr>
            <w:r w:rsidRPr="00D872E6">
              <w:rPr>
                <w:b/>
                <w:bCs/>
                <w:i/>
                <w:iCs/>
                <w:spacing w:val="-2"/>
              </w:rPr>
              <w:t xml:space="preserve">Знать </w:t>
            </w:r>
            <w:r w:rsidRPr="00D872E6">
              <w:rPr>
                <w:spacing w:val="-2"/>
              </w:rPr>
              <w:t xml:space="preserve">о роли леса в природе и жизни </w:t>
            </w:r>
            <w:r w:rsidRPr="00D872E6">
              <w:t>людей.</w:t>
            </w:r>
          </w:p>
          <w:p w:rsidR="00403BD8" w:rsidRPr="00D872E6" w:rsidRDefault="00403BD8" w:rsidP="00EC2531">
            <w:pPr>
              <w:shd w:val="clear" w:color="auto" w:fill="FFFFFF"/>
            </w:pPr>
            <w:r w:rsidRPr="00D872E6">
              <w:rPr>
                <w:b/>
                <w:bCs/>
                <w:i/>
                <w:iCs/>
                <w:spacing w:val="-2"/>
              </w:rPr>
              <w:t xml:space="preserve">Иметь представление: </w:t>
            </w:r>
            <w:r w:rsidRPr="00D872E6">
              <w:rPr>
                <w:spacing w:val="-2"/>
              </w:rPr>
              <w:t>об особенно</w:t>
            </w:r>
            <w:r w:rsidRPr="00D872E6">
              <w:rPr>
                <w:spacing w:val="-2"/>
              </w:rPr>
              <w:softHyphen/>
            </w:r>
            <w:r w:rsidRPr="00D872E6">
              <w:rPr>
                <w:spacing w:val="-1"/>
              </w:rPr>
              <w:t xml:space="preserve">стях неживой природы, растительном </w:t>
            </w:r>
            <w:r w:rsidRPr="00D872E6">
              <w:rPr>
                <w:spacing w:val="-2"/>
              </w:rPr>
              <w:t>и животном мире, деятельности чело</w:t>
            </w:r>
            <w:r w:rsidRPr="00D872E6">
              <w:rPr>
                <w:spacing w:val="-2"/>
              </w:rPr>
              <w:softHyphen/>
            </w:r>
            <w:r w:rsidRPr="00D872E6">
              <w:rPr>
                <w:spacing w:val="-1"/>
              </w:rPr>
              <w:t>века в зоне лесов; как меняется харак</w:t>
            </w:r>
            <w:r w:rsidRPr="00D872E6">
              <w:rPr>
                <w:spacing w:val="-1"/>
              </w:rPr>
              <w:softHyphen/>
            </w:r>
            <w:r w:rsidRPr="00D872E6">
              <w:t xml:space="preserve">тер лесов с севера на юг. </w:t>
            </w:r>
          </w:p>
          <w:p w:rsidR="00403BD8" w:rsidRPr="00D872E6" w:rsidRDefault="00403BD8" w:rsidP="00EC2531">
            <w:pPr>
              <w:shd w:val="clear" w:color="auto" w:fill="FFFFFF"/>
            </w:pPr>
            <w:r w:rsidRPr="00D872E6">
              <w:rPr>
                <w:b/>
                <w:i/>
                <w:iCs/>
                <w:spacing w:val="-1"/>
              </w:rPr>
              <w:t>Уметь</w:t>
            </w:r>
            <w:r w:rsidRPr="00D872E6">
              <w:rPr>
                <w:i/>
                <w:iCs/>
                <w:spacing w:val="-1"/>
              </w:rPr>
              <w:t xml:space="preserve">: </w:t>
            </w:r>
            <w:r w:rsidRPr="00D872E6">
              <w:rPr>
                <w:spacing w:val="-1"/>
              </w:rPr>
              <w:t xml:space="preserve">находить зону лесов на карте </w:t>
            </w:r>
            <w:r w:rsidRPr="00D872E6">
              <w:t xml:space="preserve">«Природные зоны России»; </w:t>
            </w:r>
            <w:r w:rsidRPr="00D872E6">
              <w:lastRenderedPageBreak/>
              <w:t>пользо</w:t>
            </w:r>
            <w:r w:rsidRPr="00D872E6">
              <w:rPr>
                <w:spacing w:val="-2"/>
              </w:rPr>
              <w:t>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w:t>
            </w:r>
            <w:r w:rsidRPr="00D872E6">
              <w:t>ны лесов; рассказывать о заповедни</w:t>
            </w:r>
            <w:r w:rsidRPr="00D872E6">
              <w:rPr>
                <w:spacing w:val="-2"/>
              </w:rPr>
              <w:t>ках, расположенных в лесной зоне</w:t>
            </w:r>
            <w:r w:rsidRPr="00D872E6">
              <w:t xml:space="preserve"> России</w:t>
            </w:r>
          </w:p>
        </w:tc>
        <w:tc>
          <w:tcPr>
            <w:tcW w:w="5670" w:type="dxa"/>
            <w:vMerge/>
          </w:tcPr>
          <w:p w:rsidR="00403BD8" w:rsidRPr="00D872E6" w:rsidRDefault="00403BD8" w:rsidP="00EC2531">
            <w:pPr>
              <w:pStyle w:val="a9"/>
              <w:rPr>
                <w:rFonts w:ascii="Times New Roman" w:hAnsi="Times New Roman" w:cs="Times New Roman"/>
                <w:sz w:val="24"/>
              </w:rPr>
            </w:pPr>
          </w:p>
        </w:tc>
        <w:tc>
          <w:tcPr>
            <w:tcW w:w="709" w:type="dxa"/>
          </w:tcPr>
          <w:p w:rsidR="00403BD8" w:rsidRPr="00D872E6" w:rsidRDefault="00403BD8" w:rsidP="00EC2531">
            <w:pPr>
              <w:shd w:val="clear" w:color="auto" w:fill="FFFFFF"/>
            </w:pPr>
          </w:p>
        </w:tc>
        <w:tc>
          <w:tcPr>
            <w:tcW w:w="708" w:type="dxa"/>
          </w:tcPr>
          <w:p w:rsidR="00403BD8" w:rsidRPr="00D872E6" w:rsidRDefault="00403BD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17</w:t>
            </w:r>
          </w:p>
        </w:tc>
        <w:tc>
          <w:tcPr>
            <w:tcW w:w="1560" w:type="dxa"/>
          </w:tcPr>
          <w:p w:rsidR="00357E58" w:rsidRPr="00D872E6" w:rsidRDefault="00357E58" w:rsidP="00EC2531">
            <w:pPr>
              <w:pStyle w:val="Default"/>
            </w:pPr>
            <w:r w:rsidRPr="00D872E6">
              <w:t xml:space="preserve">Деятельность людей в </w:t>
            </w:r>
            <w:r w:rsidRPr="00D872E6">
              <w:lastRenderedPageBreak/>
              <w:t xml:space="preserve">зоне лесов. Охрана природной зоны </w:t>
            </w: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pPr>
            <w:r w:rsidRPr="00D872E6">
              <w:lastRenderedPageBreak/>
              <w:t>1</w:t>
            </w:r>
          </w:p>
        </w:tc>
        <w:tc>
          <w:tcPr>
            <w:tcW w:w="2268" w:type="dxa"/>
          </w:tcPr>
          <w:p w:rsidR="00357E58" w:rsidRPr="00D872E6" w:rsidRDefault="00357E58" w:rsidP="00EC2531">
            <w:pPr>
              <w:shd w:val="clear" w:color="auto" w:fill="FFFFFF"/>
            </w:pPr>
            <w:r w:rsidRPr="00D872E6">
              <w:t xml:space="preserve">Понимание связи неживой и живой </w:t>
            </w:r>
            <w:r w:rsidRPr="00D872E6">
              <w:lastRenderedPageBreak/>
              <w:t>природы в каждой отдельной природ</w:t>
            </w:r>
            <w:r w:rsidRPr="00D872E6">
              <w:softHyphen/>
              <w:t>ной зоне. Природа как важнейшее условие жизни человека</w:t>
            </w:r>
          </w:p>
        </w:tc>
        <w:tc>
          <w:tcPr>
            <w:tcW w:w="3827" w:type="dxa"/>
            <w:vMerge/>
          </w:tcPr>
          <w:p w:rsidR="00357E58" w:rsidRPr="00D872E6" w:rsidRDefault="00357E58" w:rsidP="00EC2531">
            <w:pPr>
              <w:shd w:val="clear" w:color="auto" w:fill="FFFFFF"/>
            </w:pPr>
          </w:p>
        </w:tc>
        <w:tc>
          <w:tcPr>
            <w:tcW w:w="5670" w:type="dxa"/>
          </w:tcPr>
          <w:p w:rsidR="00357E58" w:rsidRPr="00D872E6" w:rsidRDefault="00357E58" w:rsidP="00934F2C">
            <w:pPr>
              <w:pStyle w:val="a9"/>
              <w:rPr>
                <w:rFonts w:ascii="Times New Roman" w:hAnsi="Times New Roman" w:cs="Times New Roman"/>
                <w:sz w:val="24"/>
              </w:rPr>
            </w:pPr>
            <w:r w:rsidRPr="00D872E6">
              <w:rPr>
                <w:rFonts w:ascii="Times New Roman" w:hAnsi="Times New Roman" w:cs="Times New Roman"/>
                <w:sz w:val="24"/>
              </w:rPr>
              <w:t xml:space="preserve">Регулятивные УУД: адекватно оценивать свою работу на уроке. Познавательные УУД: правила </w:t>
            </w:r>
            <w:r w:rsidRPr="00D872E6">
              <w:rPr>
                <w:rFonts w:ascii="Times New Roman" w:hAnsi="Times New Roman" w:cs="Times New Roman"/>
                <w:sz w:val="24"/>
              </w:rPr>
              <w:lastRenderedPageBreak/>
              <w:t xml:space="preserve">поведения во время отдыха на Черноморском побережье, иметь представление об особенностях неживой природы, растительном и животном мире, деятельности человека в субтропической зоне Черноморского побережья Кавказа, уметь находить зону на карте, называть особенности неживой природы Черноморского побережья, делить животных по месту обитания (на суше, в море), составлять цепи питания, рассказывать об охранной деятельности человека на Черноморском побережье. </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934F2C">
        <w:trPr>
          <w:trHeight w:val="3902"/>
        </w:trPr>
        <w:tc>
          <w:tcPr>
            <w:tcW w:w="567" w:type="dxa"/>
          </w:tcPr>
          <w:p w:rsidR="00357E58" w:rsidRPr="00D872E6" w:rsidRDefault="00357E58" w:rsidP="00EC2531">
            <w:pPr>
              <w:shd w:val="clear" w:color="auto" w:fill="FFFFFF"/>
            </w:pPr>
            <w:r w:rsidRPr="00D872E6">
              <w:lastRenderedPageBreak/>
              <w:t>18</w:t>
            </w:r>
          </w:p>
        </w:tc>
        <w:tc>
          <w:tcPr>
            <w:tcW w:w="1560" w:type="dxa"/>
          </w:tcPr>
          <w:p w:rsidR="00357E58" w:rsidRPr="00D872E6" w:rsidRDefault="00357E58" w:rsidP="00EC2531">
            <w:pPr>
              <w:shd w:val="clear" w:color="auto" w:fill="FFFFFF"/>
            </w:pPr>
            <w:r w:rsidRPr="00D872E6">
              <w:t>Зона степей. Степь и человек</w:t>
            </w:r>
          </w:p>
          <w:p w:rsidR="00357E58" w:rsidRPr="00D872E6" w:rsidRDefault="004B4141" w:rsidP="00934F2C">
            <w:pPr>
              <w:shd w:val="clear" w:color="auto" w:fill="FFFFFF"/>
              <w:spacing w:before="5"/>
              <w:ind w:left="14" w:right="10"/>
            </w:pPr>
            <w:r w:rsidRPr="00D872E6">
              <w:t xml:space="preserve">ОБЖ. </w:t>
            </w:r>
            <w:r w:rsidR="00357E58" w:rsidRPr="00D872E6">
              <w:t>Первая медицинская помощь при наружном кровотечении. Пра</w:t>
            </w:r>
            <w:r w:rsidR="00357E58" w:rsidRPr="00D872E6">
              <w:softHyphen/>
              <w:t>вил</w:t>
            </w:r>
            <w:r w:rsidR="00934F2C">
              <w:t>а обработки ран. Перевязка ран.</w:t>
            </w:r>
          </w:p>
        </w:tc>
        <w:tc>
          <w:tcPr>
            <w:tcW w:w="567" w:type="dxa"/>
          </w:tcPr>
          <w:p w:rsidR="00357E58" w:rsidRPr="00D872E6" w:rsidRDefault="00357E58" w:rsidP="00EC2531">
            <w:pPr>
              <w:shd w:val="clear" w:color="auto" w:fill="FFFFFF"/>
              <w:jc w:val="both"/>
              <w:rPr>
                <w:b/>
                <w:iCs/>
              </w:rPr>
            </w:pPr>
            <w:r w:rsidRPr="00D872E6">
              <w:rPr>
                <w:b/>
                <w:iCs/>
              </w:rPr>
              <w:t>1</w:t>
            </w:r>
          </w:p>
        </w:tc>
        <w:tc>
          <w:tcPr>
            <w:tcW w:w="2268" w:type="dxa"/>
          </w:tcPr>
          <w:p w:rsidR="00357E58" w:rsidRPr="00D872E6" w:rsidRDefault="00357E58" w:rsidP="00EC2531">
            <w:pPr>
              <w:shd w:val="clear" w:color="auto" w:fill="FFFFFF"/>
              <w:jc w:val="both"/>
              <w:rPr>
                <w:b/>
                <w:i/>
                <w:iCs/>
              </w:rPr>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val="restart"/>
          </w:tcPr>
          <w:p w:rsidR="00357E58" w:rsidRPr="00D872E6" w:rsidRDefault="00357E58" w:rsidP="00EC2531">
            <w:pPr>
              <w:shd w:val="clear" w:color="auto" w:fill="FFFFFF"/>
              <w:jc w:val="both"/>
            </w:pPr>
            <w:r w:rsidRPr="00D872E6">
              <w:rPr>
                <w:b/>
                <w:i/>
                <w:iCs/>
              </w:rPr>
              <w:t>Иметь представление</w:t>
            </w:r>
            <w:r w:rsidRPr="00D872E6">
              <w:t>об особенно</w:t>
            </w:r>
            <w:r w:rsidRPr="00D872E6">
              <w:rPr>
                <w:spacing w:val="-1"/>
              </w:rPr>
              <w:t>стях неживой природы, растительном</w:t>
            </w:r>
            <w:r w:rsidRPr="00D872E6">
              <w:rPr>
                <w:spacing w:val="-2"/>
              </w:rPr>
              <w:t>и животном мире, деятельности чело</w:t>
            </w:r>
            <w:r w:rsidRPr="00D872E6">
              <w:t>века в степи.</w:t>
            </w:r>
          </w:p>
          <w:p w:rsidR="00357E58" w:rsidRPr="00D872E6" w:rsidRDefault="00357E58" w:rsidP="00EC2531">
            <w:pPr>
              <w:shd w:val="clear" w:color="auto" w:fill="FFFFFF"/>
              <w:jc w:val="both"/>
            </w:pPr>
            <w:r w:rsidRPr="00D872E6">
              <w:rPr>
                <w:b/>
                <w:i/>
                <w:iCs/>
                <w:spacing w:val="-2"/>
              </w:rPr>
              <w:t>Уметь</w:t>
            </w:r>
            <w:r w:rsidRPr="00D872E6">
              <w:rPr>
                <w:i/>
                <w:iCs/>
                <w:spacing w:val="-2"/>
              </w:rPr>
              <w:t xml:space="preserve">: </w:t>
            </w:r>
            <w:r w:rsidRPr="00D872E6">
              <w:rPr>
                <w:spacing w:val="-2"/>
              </w:rPr>
              <w:t>находить зону степей на карте«Природные зоны России»; сравни</w:t>
            </w:r>
            <w:r w:rsidRPr="00D872E6">
              <w:rPr>
                <w:spacing w:val="-1"/>
              </w:rPr>
              <w:t>вать зону степей и зону лесов; объяс</w:t>
            </w:r>
            <w:r w:rsidRPr="00D872E6">
              <w:rPr>
                <w:spacing w:val="-1"/>
              </w:rPr>
              <w:softHyphen/>
            </w:r>
            <w:r w:rsidRPr="00D872E6">
              <w:t xml:space="preserve">нять название промежуточной зоны </w:t>
            </w:r>
            <w:r w:rsidRPr="00D872E6">
              <w:rPr>
                <w:spacing w:val="-2"/>
              </w:rPr>
              <w:t xml:space="preserve">«лесостепь»; называть редких животных степей, занесенных в Краснуюкнигу; составлять цепи питания между </w:t>
            </w:r>
            <w:r w:rsidRPr="00D872E6">
              <w:t>обитателями степей; находить в Ин</w:t>
            </w:r>
            <w:r w:rsidRPr="00D872E6">
              <w:softHyphen/>
              <w:t>тернете материал о растениях и жи</w:t>
            </w:r>
            <w:r w:rsidRPr="00D872E6">
              <w:softHyphen/>
              <w:t>вотных степей; рассказывать о запо</w:t>
            </w:r>
            <w:r w:rsidRPr="00D872E6">
              <w:softHyphen/>
              <w:t>ведниках и охранной деятельности человека в зоне степей</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w:t>
            </w:r>
            <w:r w:rsidR="00403BD8" w:rsidRPr="00D872E6">
              <w:rPr>
                <w:rFonts w:ascii="Times New Roman" w:hAnsi="Times New Roman" w:cs="Times New Roman"/>
                <w:sz w:val="24"/>
              </w:rPr>
              <w:t xml:space="preserve"> на уроке. Познавательные УУД: </w:t>
            </w:r>
            <w:r w:rsidRPr="00D872E6">
              <w:rPr>
                <w:rFonts w:ascii="Times New Roman" w:hAnsi="Times New Roman" w:cs="Times New Roman"/>
                <w:sz w:val="24"/>
              </w:rPr>
              <w:t>научиться сравнивать строение корневой системы растений разных природных зон, по цепи питания устанавливать название природной зоны, определять, в каких ярусах леса живут данные растения, сравнивать особенности приспособлений к условиям жизни животных в зоне Арктики и в зоне пустынь. Коммуникативные УУД: осуществлять работу в группе, вести продуктивный диалог</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rPr>
                <w:spacing w:val="-2"/>
              </w:rPr>
            </w:pPr>
          </w:p>
        </w:tc>
      </w:tr>
      <w:tr w:rsidR="00357E58" w:rsidRPr="00D872E6" w:rsidTr="00801205">
        <w:trPr>
          <w:trHeight w:val="272"/>
        </w:trPr>
        <w:tc>
          <w:tcPr>
            <w:tcW w:w="567" w:type="dxa"/>
          </w:tcPr>
          <w:p w:rsidR="00357E58" w:rsidRPr="00D872E6" w:rsidRDefault="00357E58" w:rsidP="00EC2531">
            <w:pPr>
              <w:shd w:val="clear" w:color="auto" w:fill="FFFFFF"/>
            </w:pPr>
            <w:r w:rsidRPr="00D872E6">
              <w:t>19</w:t>
            </w:r>
          </w:p>
        </w:tc>
        <w:tc>
          <w:tcPr>
            <w:tcW w:w="1560" w:type="dxa"/>
          </w:tcPr>
          <w:p w:rsidR="00357E58" w:rsidRPr="00D872E6" w:rsidRDefault="00357E58" w:rsidP="00EC2531">
            <w:pPr>
              <w:pStyle w:val="Default"/>
            </w:pPr>
            <w:r w:rsidRPr="00D872E6">
              <w:t xml:space="preserve">Деятельность людей в зоне степей. Охрана природной зоны </w:t>
            </w: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pPr>
            <w:r w:rsidRPr="00D872E6">
              <w:t>1</w:t>
            </w:r>
          </w:p>
        </w:tc>
        <w:tc>
          <w:tcPr>
            <w:tcW w:w="2268" w:type="dxa"/>
          </w:tcPr>
          <w:p w:rsidR="00357E58" w:rsidRPr="00D872E6" w:rsidRDefault="00357E58" w:rsidP="00EC2531">
            <w:pPr>
              <w:shd w:val="clear" w:color="auto" w:fill="FFFFFF"/>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tcPr>
          <w:p w:rsidR="00357E58" w:rsidRPr="00D872E6" w:rsidRDefault="00357E58" w:rsidP="00EC2531">
            <w:pPr>
              <w:shd w:val="clear" w:color="auto" w:fill="FFFFFF"/>
            </w:pP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название родного края, работать с толковым словарем, анализировать политико-административную карту России, объяснять условные обозначения, рассказывать, в каком направлении от Москвы находится родной город, показывать границы родного края.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r w:rsidR="00934F2C">
              <w:rPr>
                <w:rFonts w:ascii="Times New Roman" w:hAnsi="Times New Roman" w:cs="Times New Roman"/>
                <w:sz w:val="24"/>
              </w:rPr>
              <w:t xml:space="preserve"> Коммуникативные УУД: </w:t>
            </w:r>
            <w:proofErr w:type="spellStart"/>
            <w:r w:rsidR="00934F2C">
              <w:rPr>
                <w:rFonts w:ascii="Times New Roman" w:hAnsi="Times New Roman" w:cs="Times New Roman"/>
                <w:sz w:val="24"/>
              </w:rPr>
              <w:t>осуществ-</w:t>
            </w:r>
            <w:r w:rsidRPr="00D872E6">
              <w:rPr>
                <w:rFonts w:ascii="Times New Roman" w:hAnsi="Times New Roman" w:cs="Times New Roman"/>
                <w:sz w:val="24"/>
              </w:rPr>
              <w:t>ть</w:t>
            </w:r>
            <w:proofErr w:type="spellEnd"/>
            <w:r w:rsidRPr="00D872E6">
              <w:rPr>
                <w:rFonts w:ascii="Times New Roman" w:hAnsi="Times New Roman" w:cs="Times New Roman"/>
                <w:sz w:val="24"/>
              </w:rPr>
              <w:t xml:space="preserve"> </w:t>
            </w:r>
            <w:r w:rsidRPr="00D872E6">
              <w:rPr>
                <w:rFonts w:ascii="Times New Roman" w:hAnsi="Times New Roman" w:cs="Times New Roman"/>
                <w:sz w:val="24"/>
              </w:rPr>
              <w:lastRenderedPageBreak/>
              <w:t xml:space="preserve">работу в группе, вести продуктивный диалог  </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lastRenderedPageBreak/>
              <w:t>20</w:t>
            </w:r>
          </w:p>
        </w:tc>
        <w:tc>
          <w:tcPr>
            <w:tcW w:w="1560" w:type="dxa"/>
          </w:tcPr>
          <w:p w:rsidR="00357E58" w:rsidRPr="00D872E6" w:rsidRDefault="00357E58" w:rsidP="00EC2531">
            <w:pPr>
              <w:shd w:val="clear" w:color="auto" w:fill="FFFFFF"/>
            </w:pPr>
            <w:r w:rsidRPr="00D872E6">
              <w:t xml:space="preserve">Зона пустынь. </w:t>
            </w:r>
            <w:r w:rsidRPr="00D872E6">
              <w:rPr>
                <w:spacing w:val="-1"/>
              </w:rPr>
              <w:t>Жизнь челове</w:t>
            </w:r>
            <w:r w:rsidRPr="00D872E6">
              <w:rPr>
                <w:spacing w:val="-1"/>
              </w:rPr>
              <w:softHyphen/>
            </w:r>
            <w:r w:rsidRPr="00D872E6">
              <w:t>ка в пустыне</w:t>
            </w:r>
          </w:p>
          <w:p w:rsidR="00357E58" w:rsidRPr="00D872E6" w:rsidRDefault="00357E58" w:rsidP="00EC2531">
            <w:pPr>
              <w:shd w:val="clear" w:color="auto" w:fill="FFFFFF"/>
              <w:spacing w:before="10"/>
              <w:ind w:left="14" w:right="10"/>
            </w:pPr>
          </w:p>
        </w:tc>
        <w:tc>
          <w:tcPr>
            <w:tcW w:w="567" w:type="dxa"/>
          </w:tcPr>
          <w:p w:rsidR="00357E58" w:rsidRPr="00D872E6" w:rsidRDefault="00357E58" w:rsidP="00EC2531">
            <w:pPr>
              <w:shd w:val="clear" w:color="auto" w:fill="FFFFFF"/>
              <w:rPr>
                <w:b/>
                <w:iCs/>
              </w:rPr>
            </w:pPr>
            <w:r w:rsidRPr="00D872E6">
              <w:rPr>
                <w:b/>
                <w:iCs/>
              </w:rPr>
              <w:t>1</w:t>
            </w:r>
          </w:p>
        </w:tc>
        <w:tc>
          <w:tcPr>
            <w:tcW w:w="2268" w:type="dxa"/>
          </w:tcPr>
          <w:p w:rsidR="00357E58" w:rsidRPr="00D872E6" w:rsidRDefault="00357E58" w:rsidP="00EC2531">
            <w:pPr>
              <w:shd w:val="clear" w:color="auto" w:fill="FFFFFF"/>
              <w:rPr>
                <w:b/>
                <w:i/>
                <w:iCs/>
              </w:rPr>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val="restart"/>
          </w:tcPr>
          <w:p w:rsidR="00357E58" w:rsidRPr="00D872E6" w:rsidRDefault="00357E58" w:rsidP="00EC2531">
            <w:pPr>
              <w:shd w:val="clear" w:color="auto" w:fill="FFFFFF"/>
            </w:pPr>
            <w:r w:rsidRPr="00D872E6">
              <w:rPr>
                <w:b/>
                <w:i/>
                <w:iCs/>
              </w:rPr>
              <w:t>Иметь представление</w:t>
            </w:r>
            <w:r w:rsidRPr="00D872E6">
              <w:t>об особенно</w:t>
            </w:r>
            <w:r w:rsidRPr="00D872E6">
              <w:softHyphen/>
            </w:r>
            <w:r w:rsidRPr="00D872E6">
              <w:rPr>
                <w:spacing w:val="-1"/>
              </w:rPr>
              <w:t xml:space="preserve">стях неживой природы, растительном </w:t>
            </w:r>
            <w:r w:rsidRPr="00D872E6">
              <w:rPr>
                <w:spacing w:val="-2"/>
              </w:rPr>
              <w:t>и животном мире, деятельности чело</w:t>
            </w:r>
            <w:r w:rsidRPr="00D872E6">
              <w:rPr>
                <w:spacing w:val="-2"/>
              </w:rPr>
              <w:softHyphen/>
            </w:r>
            <w:r w:rsidRPr="00D872E6">
              <w:t>века в пустыне.</w:t>
            </w:r>
          </w:p>
          <w:p w:rsidR="00357E58" w:rsidRPr="00D872E6" w:rsidRDefault="00357E58" w:rsidP="00EC2531">
            <w:pPr>
              <w:shd w:val="clear" w:color="auto" w:fill="FFFFFF"/>
            </w:pPr>
            <w:r w:rsidRPr="00D872E6">
              <w:rPr>
                <w:b/>
                <w:i/>
                <w:iCs/>
                <w:spacing w:val="-1"/>
              </w:rPr>
              <w:t>Уметь</w:t>
            </w:r>
            <w:r w:rsidRPr="00D872E6">
              <w:rPr>
                <w:i/>
                <w:iCs/>
                <w:spacing w:val="-1"/>
              </w:rPr>
              <w:t xml:space="preserve">: </w:t>
            </w:r>
            <w:r w:rsidRPr="00D872E6">
              <w:rPr>
                <w:spacing w:val="-1"/>
              </w:rPr>
              <w:t xml:space="preserve">находить зону пустынь на </w:t>
            </w:r>
            <w:r w:rsidRPr="00D872E6">
              <w:t xml:space="preserve">карте «Природные зоны России»; </w:t>
            </w:r>
            <w:r w:rsidRPr="00D872E6">
              <w:rPr>
                <w:spacing w:val="-2"/>
              </w:rPr>
              <w:t>пользоваться толковым словарем;называть растения и животных зоныпустынь; составлять цепи питаниямежду обитателями зоны пустынь</w:t>
            </w:r>
          </w:p>
        </w:tc>
        <w:tc>
          <w:tcPr>
            <w:tcW w:w="5670" w:type="dxa"/>
            <w:vMerge w:val="restart"/>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иметь представление о часовых поясах, научиться определять, в каких часовых поясах находятся данные города, работать с картой «Часовые пояса России», проведение опыта с глобусом и лампой.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r w:rsidR="00934F2C">
              <w:rPr>
                <w:rFonts w:ascii="Times New Roman" w:hAnsi="Times New Roman" w:cs="Times New Roman"/>
                <w:sz w:val="24"/>
              </w:rPr>
              <w:t xml:space="preserve"> Коммуникативные УУД: осуществля</w:t>
            </w:r>
            <w:r w:rsidRPr="00D872E6">
              <w:rPr>
                <w:rFonts w:ascii="Times New Roman" w:hAnsi="Times New Roman" w:cs="Times New Roman"/>
                <w:sz w:val="24"/>
              </w:rPr>
              <w:t>ть работу в группе, вести продуктивный диалог</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21</w:t>
            </w:r>
          </w:p>
        </w:tc>
        <w:tc>
          <w:tcPr>
            <w:tcW w:w="1560" w:type="dxa"/>
          </w:tcPr>
          <w:p w:rsidR="00357E58" w:rsidRPr="00D872E6" w:rsidRDefault="00357E58" w:rsidP="00EC2531">
            <w:pPr>
              <w:pStyle w:val="Default"/>
            </w:pPr>
            <w:r w:rsidRPr="00D872E6">
              <w:t xml:space="preserve">Деятельность людей в зоне пустынь. Охрана природной зоны </w:t>
            </w: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pPr>
            <w:r w:rsidRPr="00D872E6">
              <w:t>1</w:t>
            </w:r>
          </w:p>
        </w:tc>
        <w:tc>
          <w:tcPr>
            <w:tcW w:w="2268" w:type="dxa"/>
          </w:tcPr>
          <w:p w:rsidR="00357E58" w:rsidRPr="00D872E6" w:rsidRDefault="00357E58" w:rsidP="00EC2531">
            <w:pPr>
              <w:shd w:val="clear" w:color="auto" w:fill="FFFFFF"/>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tcPr>
          <w:p w:rsidR="00357E58" w:rsidRPr="00D872E6" w:rsidRDefault="00357E58" w:rsidP="00EC2531">
            <w:pPr>
              <w:shd w:val="clear" w:color="auto" w:fill="FFFFFF"/>
            </w:pPr>
          </w:p>
        </w:tc>
        <w:tc>
          <w:tcPr>
            <w:tcW w:w="5670" w:type="dxa"/>
            <w:vMerge/>
          </w:tcPr>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22-</w:t>
            </w:r>
          </w:p>
          <w:p w:rsidR="00357E58" w:rsidRPr="00D872E6" w:rsidRDefault="00357E58" w:rsidP="00EC2531">
            <w:pPr>
              <w:shd w:val="clear" w:color="auto" w:fill="FFFFFF"/>
            </w:pPr>
            <w:r w:rsidRPr="00D872E6">
              <w:t>23</w:t>
            </w:r>
          </w:p>
        </w:tc>
        <w:tc>
          <w:tcPr>
            <w:tcW w:w="1560" w:type="dxa"/>
          </w:tcPr>
          <w:p w:rsidR="00357E58" w:rsidRPr="00D872E6" w:rsidRDefault="00357E58" w:rsidP="00EC2531">
            <w:pPr>
              <w:shd w:val="clear" w:color="auto" w:fill="FFFFFF"/>
            </w:pPr>
            <w:r w:rsidRPr="00D872E6">
              <w:t xml:space="preserve">Третье заседание клуба </w:t>
            </w:r>
            <w:r w:rsidRPr="00D872E6">
              <w:rPr>
                <w:spacing w:val="-1"/>
              </w:rPr>
              <w:t>«Субтропиче</w:t>
            </w:r>
            <w:r w:rsidRPr="00D872E6">
              <w:t xml:space="preserve">ская зона. </w:t>
            </w:r>
          </w:p>
          <w:p w:rsidR="00357E58" w:rsidRPr="00D872E6" w:rsidRDefault="00357E58" w:rsidP="00934F2C">
            <w:pPr>
              <w:pStyle w:val="Default"/>
            </w:pPr>
            <w:r w:rsidRPr="00D872E6">
              <w:t>Деятельность людей в субтропическ</w:t>
            </w:r>
            <w:r w:rsidR="00934F2C">
              <w:t xml:space="preserve">ой зоне. Охрана природной зоны </w:t>
            </w:r>
          </w:p>
        </w:tc>
        <w:tc>
          <w:tcPr>
            <w:tcW w:w="567" w:type="dxa"/>
          </w:tcPr>
          <w:p w:rsidR="00357E58" w:rsidRPr="00D872E6" w:rsidRDefault="004B4141" w:rsidP="00EC2531">
            <w:pPr>
              <w:shd w:val="clear" w:color="auto" w:fill="FFFFFF"/>
              <w:rPr>
                <w:b/>
                <w:iCs/>
                <w:spacing w:val="-1"/>
              </w:rPr>
            </w:pPr>
            <w:r w:rsidRPr="00D872E6">
              <w:rPr>
                <w:b/>
                <w:iCs/>
                <w:spacing w:val="-1"/>
              </w:rPr>
              <w:t>2</w:t>
            </w:r>
          </w:p>
        </w:tc>
        <w:tc>
          <w:tcPr>
            <w:tcW w:w="2268" w:type="dxa"/>
          </w:tcPr>
          <w:p w:rsidR="00357E58" w:rsidRPr="00D872E6" w:rsidRDefault="00357E58" w:rsidP="00EC2531">
            <w:pPr>
              <w:shd w:val="clear" w:color="auto" w:fill="FFFFFF"/>
              <w:rPr>
                <w:b/>
                <w:i/>
                <w:iCs/>
                <w:spacing w:val="-1"/>
              </w:rPr>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tcPr>
          <w:p w:rsidR="00357E58" w:rsidRPr="00D872E6" w:rsidRDefault="00357E58" w:rsidP="00EC2531">
            <w:pPr>
              <w:shd w:val="clear" w:color="auto" w:fill="FFFFFF"/>
            </w:pPr>
            <w:proofErr w:type="spellStart"/>
            <w:r w:rsidRPr="00D872E6">
              <w:rPr>
                <w:b/>
                <w:i/>
                <w:iCs/>
                <w:spacing w:val="-1"/>
              </w:rPr>
              <w:t>Знать</w:t>
            </w:r>
            <w:r w:rsidRPr="00D872E6">
              <w:rPr>
                <w:spacing w:val="-1"/>
              </w:rPr>
              <w:t>правила</w:t>
            </w:r>
            <w:proofErr w:type="spellEnd"/>
            <w:r w:rsidRPr="00D872E6">
              <w:rPr>
                <w:spacing w:val="-1"/>
              </w:rPr>
              <w:t xml:space="preserve"> поведения во </w:t>
            </w:r>
            <w:proofErr w:type="spellStart"/>
            <w:r w:rsidRPr="00D872E6">
              <w:rPr>
                <w:spacing w:val="-1"/>
              </w:rPr>
              <w:t>время</w:t>
            </w:r>
            <w:r w:rsidRPr="00D872E6">
              <w:rPr>
                <w:spacing w:val="-2"/>
              </w:rPr>
              <w:t>отдыха</w:t>
            </w:r>
            <w:proofErr w:type="spellEnd"/>
            <w:r w:rsidRPr="00D872E6">
              <w:rPr>
                <w:spacing w:val="-2"/>
              </w:rPr>
              <w:t xml:space="preserve"> на Черноморском побережье.</w:t>
            </w:r>
          </w:p>
          <w:p w:rsidR="00357E58" w:rsidRPr="00D872E6" w:rsidRDefault="00357E58" w:rsidP="00EC2531">
            <w:pPr>
              <w:shd w:val="clear" w:color="auto" w:fill="FFFFFF"/>
            </w:pPr>
            <w:r w:rsidRPr="00D872E6">
              <w:rPr>
                <w:b/>
                <w:i/>
                <w:iCs/>
              </w:rPr>
              <w:t>Иметь представление</w:t>
            </w:r>
            <w:r w:rsidRPr="00D872E6">
              <w:t>об особенностях неживой природы, растительном и животном мире, деятельности чело</w:t>
            </w:r>
            <w:r w:rsidRPr="00D872E6">
              <w:softHyphen/>
              <w:t>века в субтропической зоне Черно</w:t>
            </w:r>
            <w:r w:rsidRPr="00D872E6">
              <w:softHyphen/>
              <w:t xml:space="preserve">морского побережья Кавказа. </w:t>
            </w:r>
          </w:p>
          <w:p w:rsidR="00357E58" w:rsidRPr="00D872E6" w:rsidRDefault="00357E58" w:rsidP="00EC2531">
            <w:pPr>
              <w:shd w:val="clear" w:color="auto" w:fill="FFFFFF"/>
              <w:ind w:right="-85"/>
            </w:pP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Регулятивные УУД: адекватно оценивать свою работу на уроке. Познавательные УУД: научиться работать с физической картой России и картой Алтайского края, определять положение родного края на карте России.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Коммуникативные УУД: осуществлять работу в группе, вести продуктивный диалог</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24</w:t>
            </w:r>
          </w:p>
        </w:tc>
        <w:tc>
          <w:tcPr>
            <w:tcW w:w="1560" w:type="dxa"/>
          </w:tcPr>
          <w:p w:rsidR="00357E58" w:rsidRPr="00D872E6" w:rsidRDefault="00357E58" w:rsidP="00EC2531">
            <w:pPr>
              <w:shd w:val="clear" w:color="auto" w:fill="FFFFFF"/>
              <w:rPr>
                <w:spacing w:val="-1"/>
              </w:rPr>
            </w:pPr>
            <w:r w:rsidRPr="00D872E6">
              <w:t xml:space="preserve">Обобщение по теме «Путешествие по природным зонам </w:t>
            </w:r>
            <w:r w:rsidRPr="00D872E6">
              <w:rPr>
                <w:spacing w:val="-1"/>
              </w:rPr>
              <w:t>России». Готовимся к школьной олимпиаде.</w:t>
            </w:r>
          </w:p>
          <w:p w:rsidR="00357E58" w:rsidRPr="00D872E6" w:rsidRDefault="00357E58" w:rsidP="00EC2531">
            <w:pPr>
              <w:pStyle w:val="Default"/>
            </w:pPr>
            <w:r w:rsidRPr="00D872E6">
              <w:rPr>
                <w:b/>
                <w:bCs/>
                <w:i/>
                <w:iCs/>
              </w:rPr>
              <w:t xml:space="preserve">Проверочная </w:t>
            </w:r>
            <w:r w:rsidRPr="00D872E6">
              <w:rPr>
                <w:b/>
                <w:bCs/>
                <w:i/>
                <w:iCs/>
              </w:rPr>
              <w:lastRenderedPageBreak/>
              <w:t xml:space="preserve">работа по теме: «Природные </w:t>
            </w:r>
            <w:r w:rsidR="004B4141" w:rsidRPr="00D872E6">
              <w:rPr>
                <w:b/>
                <w:bCs/>
                <w:i/>
                <w:iCs/>
              </w:rPr>
              <w:t>зоны России»</w:t>
            </w: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rPr>
                <w:b/>
                <w:iCs/>
                <w:spacing w:val="-1"/>
              </w:rPr>
            </w:pPr>
            <w:r w:rsidRPr="00D872E6">
              <w:rPr>
                <w:b/>
                <w:iCs/>
                <w:spacing w:val="-1"/>
              </w:rPr>
              <w:lastRenderedPageBreak/>
              <w:t>1</w:t>
            </w:r>
          </w:p>
        </w:tc>
        <w:tc>
          <w:tcPr>
            <w:tcW w:w="2268" w:type="dxa"/>
          </w:tcPr>
          <w:p w:rsidR="00357E58" w:rsidRPr="00D872E6" w:rsidRDefault="00357E58" w:rsidP="00EC2531">
            <w:pPr>
              <w:shd w:val="clear" w:color="auto" w:fill="FFFFFF"/>
              <w:rPr>
                <w:b/>
                <w:i/>
                <w:iCs/>
                <w:spacing w:val="-1"/>
              </w:rPr>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tcPr>
          <w:p w:rsidR="00357E58" w:rsidRPr="00D872E6" w:rsidRDefault="00357E58" w:rsidP="00EC2531">
            <w:pPr>
              <w:shd w:val="clear" w:color="auto" w:fill="FFFFFF"/>
            </w:pPr>
            <w:r w:rsidRPr="00D872E6">
              <w:rPr>
                <w:b/>
                <w:i/>
                <w:iCs/>
                <w:spacing w:val="-1"/>
              </w:rPr>
              <w:t>Уметь</w:t>
            </w:r>
            <w:r w:rsidRPr="00D872E6">
              <w:rPr>
                <w:spacing w:val="-1"/>
              </w:rPr>
              <w:t>сравнивать строение корневой</w:t>
            </w:r>
            <w:r w:rsidRPr="00D872E6">
              <w:rPr>
                <w:spacing w:val="-2"/>
              </w:rPr>
              <w:t>системы растений разных природных</w:t>
            </w:r>
            <w:r w:rsidRPr="00D872E6">
              <w:rPr>
                <w:spacing w:val="-1"/>
              </w:rPr>
              <w:t xml:space="preserve">зон; по цепи питания </w:t>
            </w:r>
            <w:proofErr w:type="spellStart"/>
            <w:r w:rsidRPr="00D872E6">
              <w:rPr>
                <w:spacing w:val="-1"/>
              </w:rPr>
              <w:t>устанавливатьназвание</w:t>
            </w:r>
            <w:proofErr w:type="spellEnd"/>
            <w:r w:rsidRPr="00D872E6">
              <w:rPr>
                <w:spacing w:val="-1"/>
              </w:rPr>
              <w:t xml:space="preserve"> природной зоны; </w:t>
            </w:r>
            <w:proofErr w:type="spellStart"/>
            <w:proofErr w:type="gramStart"/>
            <w:r w:rsidRPr="00D872E6">
              <w:rPr>
                <w:spacing w:val="-1"/>
              </w:rPr>
              <w:t>определять,</w:t>
            </w:r>
            <w:r w:rsidRPr="00D872E6">
              <w:rPr>
                <w:spacing w:val="-2"/>
              </w:rPr>
              <w:t>в</w:t>
            </w:r>
            <w:proofErr w:type="spellEnd"/>
            <w:proofErr w:type="gramEnd"/>
            <w:r w:rsidRPr="00D872E6">
              <w:rPr>
                <w:spacing w:val="-2"/>
              </w:rPr>
              <w:t xml:space="preserve"> каких ярусах леса живут данныерастения; сравнивать особенностиприспособлений к условиям жизниживотных в зоне Арктики и в зоне</w:t>
            </w:r>
            <w:r w:rsidRPr="00D872E6">
              <w:t xml:space="preserve"> пустынь</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 xml:space="preserve">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понятия «холмистая» и «плоская» равнина, понятия «искусственные» и «естественные» водоемы, части реки </w:t>
            </w:r>
            <w:proofErr w:type="gramStart"/>
            <w:r w:rsidRPr="00D872E6">
              <w:rPr>
                <w:rFonts w:ascii="Times New Roman" w:hAnsi="Times New Roman" w:cs="Times New Roman"/>
                <w:sz w:val="24"/>
              </w:rPr>
              <w:t>( исток</w:t>
            </w:r>
            <w:proofErr w:type="gramEnd"/>
            <w:r w:rsidRPr="00D872E6">
              <w:rPr>
                <w:rFonts w:ascii="Times New Roman" w:hAnsi="Times New Roman" w:cs="Times New Roman"/>
                <w:sz w:val="24"/>
              </w:rPr>
              <w:t xml:space="preserve">, устье, приток), научиться работать с физической картой России, сравнивать на карте изображение участка холмистой равнины и </w:t>
            </w:r>
            <w:r w:rsidRPr="00D872E6">
              <w:rPr>
                <w:rFonts w:ascii="Times New Roman" w:hAnsi="Times New Roman" w:cs="Times New Roman"/>
                <w:sz w:val="24"/>
              </w:rPr>
              <w:lastRenderedPageBreak/>
              <w:t>изображение участка низменности, составлять список водоемов родного края, показывать на карте части реки.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403BD8">
        <w:trPr>
          <w:trHeight w:val="272"/>
        </w:trPr>
        <w:tc>
          <w:tcPr>
            <w:tcW w:w="15876" w:type="dxa"/>
            <w:gridSpan w:val="8"/>
          </w:tcPr>
          <w:p w:rsidR="00357E58" w:rsidRPr="00D872E6" w:rsidRDefault="00357E58" w:rsidP="00EC2531">
            <w:pPr>
              <w:pStyle w:val="Default"/>
              <w:jc w:val="center"/>
            </w:pPr>
            <w:r w:rsidRPr="00D872E6">
              <w:rPr>
                <w:b/>
                <w:bCs/>
              </w:rPr>
              <w:lastRenderedPageBreak/>
              <w:t>Раздел 4. Родной край – часть великой России (11 ч.)</w:t>
            </w:r>
          </w:p>
        </w:tc>
      </w:tr>
      <w:tr w:rsidR="00357E58" w:rsidRPr="00D872E6" w:rsidTr="00801205">
        <w:trPr>
          <w:trHeight w:val="272"/>
        </w:trPr>
        <w:tc>
          <w:tcPr>
            <w:tcW w:w="567" w:type="dxa"/>
          </w:tcPr>
          <w:p w:rsidR="00357E58" w:rsidRPr="00D872E6" w:rsidRDefault="00357E58" w:rsidP="00EC2531">
            <w:pPr>
              <w:shd w:val="clear" w:color="auto" w:fill="FFFFFF"/>
            </w:pPr>
            <w:r w:rsidRPr="00D872E6">
              <w:t>25</w:t>
            </w:r>
          </w:p>
        </w:tc>
        <w:tc>
          <w:tcPr>
            <w:tcW w:w="1560" w:type="dxa"/>
          </w:tcPr>
          <w:p w:rsidR="00357E58" w:rsidRPr="00D872E6" w:rsidRDefault="00357E58" w:rsidP="00EC2531">
            <w:pPr>
              <w:pStyle w:val="Default"/>
              <w:rPr>
                <w:i/>
              </w:rPr>
            </w:pPr>
            <w:r w:rsidRPr="00D872E6">
              <w:t xml:space="preserve">Родной край – часть великой России. </w:t>
            </w:r>
            <w:r w:rsidR="004B4141" w:rsidRPr="00D872E6">
              <w:rPr>
                <w:i/>
              </w:rPr>
              <w:t>Практическая работа с картой России.</w:t>
            </w:r>
          </w:p>
          <w:p w:rsidR="00357E58" w:rsidRPr="00D872E6" w:rsidRDefault="00357E58" w:rsidP="00EC2531"/>
        </w:tc>
        <w:tc>
          <w:tcPr>
            <w:tcW w:w="567" w:type="dxa"/>
          </w:tcPr>
          <w:p w:rsidR="00357E58" w:rsidRPr="00D872E6" w:rsidRDefault="00357E58" w:rsidP="00EC2531">
            <w:pPr>
              <w:shd w:val="clear" w:color="auto" w:fill="FFFFFF"/>
              <w:ind w:right="-85"/>
              <w:rPr>
                <w:b/>
                <w:iCs/>
                <w:spacing w:val="-1"/>
              </w:rPr>
            </w:pPr>
            <w:r w:rsidRPr="00D872E6">
              <w:rPr>
                <w:b/>
                <w:iCs/>
                <w:spacing w:val="-1"/>
              </w:rPr>
              <w:t>1</w:t>
            </w:r>
          </w:p>
        </w:tc>
        <w:tc>
          <w:tcPr>
            <w:tcW w:w="2268" w:type="dxa"/>
          </w:tcPr>
          <w:p w:rsidR="00357E58" w:rsidRPr="00D872E6" w:rsidRDefault="00357E58" w:rsidP="00EC2531">
            <w:pPr>
              <w:shd w:val="clear" w:color="auto" w:fill="FFFFFF"/>
              <w:ind w:right="-85"/>
              <w:rPr>
                <w:b/>
                <w:i/>
                <w:iCs/>
                <w:spacing w:val="-1"/>
              </w:rPr>
            </w:pPr>
            <w:r w:rsidRPr="00D872E6">
              <w:t>Родной город (село), регион (область, республика, край): название, основные достопримечательности</w:t>
            </w:r>
          </w:p>
        </w:tc>
        <w:tc>
          <w:tcPr>
            <w:tcW w:w="3827" w:type="dxa"/>
          </w:tcPr>
          <w:p w:rsidR="00357E58" w:rsidRPr="00D872E6" w:rsidRDefault="00357E58" w:rsidP="00EC2531">
            <w:pPr>
              <w:shd w:val="clear" w:color="auto" w:fill="FFFFFF"/>
              <w:ind w:right="-85"/>
            </w:pPr>
            <w:r w:rsidRPr="00D872E6">
              <w:rPr>
                <w:b/>
                <w:i/>
                <w:iCs/>
                <w:spacing w:val="-1"/>
              </w:rPr>
              <w:t>Знать</w:t>
            </w:r>
            <w:r w:rsidRPr="00D872E6">
              <w:rPr>
                <w:spacing w:val="-1"/>
              </w:rPr>
              <w:t>название родного края.</w:t>
            </w:r>
          </w:p>
          <w:p w:rsidR="00357E58" w:rsidRPr="00D872E6" w:rsidRDefault="00357E58" w:rsidP="00EC2531">
            <w:pPr>
              <w:shd w:val="clear" w:color="auto" w:fill="FFFFFF"/>
              <w:ind w:right="-85"/>
            </w:pPr>
            <w:r w:rsidRPr="00D872E6">
              <w:rPr>
                <w:b/>
                <w:i/>
                <w:iCs/>
                <w:spacing w:val="-2"/>
              </w:rPr>
              <w:t>Уметь:</w:t>
            </w:r>
            <w:r w:rsidRPr="00D872E6">
              <w:rPr>
                <w:spacing w:val="-2"/>
              </w:rPr>
              <w:t>работать с толковым слова</w:t>
            </w:r>
            <w:r w:rsidRPr="00D872E6">
              <w:rPr>
                <w:spacing w:val="-2"/>
              </w:rPr>
              <w:softHyphen/>
              <w:t>рем; анализировать политико- административную карту России; объяснять условные обозначения; рассказывать, в каком направлении от Москвы</w:t>
            </w:r>
            <w:r w:rsidRPr="00D872E6">
              <w:rPr>
                <w:spacing w:val="-1"/>
              </w:rPr>
              <w:t xml:space="preserve">находится родной город (поселок); </w:t>
            </w:r>
            <w:r w:rsidRPr="00D872E6">
              <w:t>показывать границы родного края</w:t>
            </w:r>
          </w:p>
        </w:tc>
        <w:tc>
          <w:tcPr>
            <w:tcW w:w="5670" w:type="dxa"/>
          </w:tcPr>
          <w:p w:rsidR="00934F2C" w:rsidRDefault="00357E58" w:rsidP="00EC2531">
            <w:pPr>
              <w:pStyle w:val="a9"/>
              <w:rPr>
                <w:rFonts w:ascii="Times New Roman" w:hAnsi="Times New Roman" w:cs="Times New Roman"/>
                <w:sz w:val="24"/>
              </w:rPr>
            </w:pPr>
            <w:r w:rsidRPr="00D872E6">
              <w:rPr>
                <w:rFonts w:ascii="Times New Roman" w:hAnsi="Times New Roman" w:cs="Times New Roman"/>
                <w:sz w:val="24"/>
              </w:rPr>
              <w:t xml:space="preserve">Регулятивные УУД: адекватно оценивать свою работу на уроке. Познавательные УУД: знать правила поведения, которые необходимо соблюдать во время прогулок в лес, на луг, к водоему. Научиться соблюдать правила поведения в природе, составлять план мероприятий по охране поверхности земли родного края.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26</w:t>
            </w:r>
          </w:p>
        </w:tc>
        <w:tc>
          <w:tcPr>
            <w:tcW w:w="1560" w:type="dxa"/>
          </w:tcPr>
          <w:p w:rsidR="00357E58" w:rsidRPr="00D872E6" w:rsidRDefault="00357E58" w:rsidP="00EC2531">
            <w:pPr>
              <w:shd w:val="clear" w:color="auto" w:fill="FFFFFF"/>
            </w:pPr>
            <w:r w:rsidRPr="00D872E6">
              <w:t>Московское время, часовые пояса.</w:t>
            </w:r>
          </w:p>
          <w:p w:rsidR="00357E58" w:rsidRPr="00D872E6" w:rsidRDefault="00357E58" w:rsidP="00934F2C">
            <w:pPr>
              <w:shd w:val="clear" w:color="auto" w:fill="FFFFFF"/>
              <w:spacing w:before="10"/>
            </w:pPr>
            <w:r w:rsidRPr="00D872E6">
              <w:t xml:space="preserve">ОБЖ Первая медицинская помощь при </w:t>
            </w:r>
            <w:r w:rsidR="00934F2C">
              <w:t>укусах насекомых, собак, кошек.</w:t>
            </w:r>
          </w:p>
        </w:tc>
        <w:tc>
          <w:tcPr>
            <w:tcW w:w="567" w:type="dxa"/>
          </w:tcPr>
          <w:p w:rsidR="00357E58" w:rsidRPr="00D872E6" w:rsidRDefault="00357E58" w:rsidP="00EC2531">
            <w:pPr>
              <w:shd w:val="clear" w:color="auto" w:fill="FFFFFF"/>
              <w:rPr>
                <w:b/>
                <w:iCs/>
              </w:rPr>
            </w:pPr>
            <w:r w:rsidRPr="00D872E6">
              <w:rPr>
                <w:b/>
                <w:iCs/>
              </w:rPr>
              <w:t>1</w:t>
            </w:r>
          </w:p>
        </w:tc>
        <w:tc>
          <w:tcPr>
            <w:tcW w:w="2268" w:type="dxa"/>
          </w:tcPr>
          <w:p w:rsidR="00357E58" w:rsidRPr="00D872E6" w:rsidRDefault="00357E58" w:rsidP="00EC2531">
            <w:pPr>
              <w:shd w:val="clear" w:color="auto" w:fill="FFFFFF"/>
              <w:rPr>
                <w:b/>
                <w:i/>
                <w:iCs/>
              </w:rPr>
            </w:pPr>
            <w:r w:rsidRPr="00D872E6">
              <w:t xml:space="preserve">Россия на карте. </w:t>
            </w:r>
            <w:r w:rsidRPr="00D872E6">
              <w:rPr>
                <w:spacing w:val="-1"/>
              </w:rPr>
              <w:t>Простейшие изме</w:t>
            </w:r>
            <w:r w:rsidRPr="00D872E6">
              <w:t>рения времени по часам</w:t>
            </w:r>
          </w:p>
        </w:tc>
        <w:tc>
          <w:tcPr>
            <w:tcW w:w="3827" w:type="dxa"/>
          </w:tcPr>
          <w:p w:rsidR="00357E58" w:rsidRPr="00D872E6" w:rsidRDefault="00357E58" w:rsidP="00EC2531">
            <w:pPr>
              <w:shd w:val="clear" w:color="auto" w:fill="FFFFFF"/>
            </w:pPr>
            <w:r w:rsidRPr="00D872E6">
              <w:rPr>
                <w:b/>
                <w:i/>
                <w:iCs/>
              </w:rPr>
              <w:t>Иметь представление</w:t>
            </w:r>
            <w:r w:rsidRPr="00D872E6">
              <w:t>о часовых поясах.</w:t>
            </w:r>
          </w:p>
          <w:p w:rsidR="00357E58" w:rsidRPr="00D872E6" w:rsidRDefault="00357E58" w:rsidP="00EC2531">
            <w:pPr>
              <w:shd w:val="clear" w:color="auto" w:fill="FFFFFF"/>
            </w:pPr>
            <w:r w:rsidRPr="00D872E6">
              <w:rPr>
                <w:b/>
                <w:i/>
                <w:iCs/>
                <w:spacing w:val="-1"/>
              </w:rPr>
              <w:t>Уметь</w:t>
            </w:r>
            <w:r w:rsidRPr="00D872E6">
              <w:rPr>
                <w:i/>
                <w:iCs/>
                <w:spacing w:val="-1"/>
              </w:rPr>
              <w:t xml:space="preserve">: </w:t>
            </w:r>
            <w:r w:rsidRPr="00D872E6">
              <w:rPr>
                <w:spacing w:val="-1"/>
              </w:rPr>
              <w:t>определять, в каких часовых</w:t>
            </w:r>
            <w:r w:rsidRPr="00D872E6">
              <w:rPr>
                <w:spacing w:val="-2"/>
              </w:rPr>
              <w:t>поясах находятся данные города;работать с картой «Часовые пояса</w:t>
            </w:r>
            <w:r w:rsidRPr="00D872E6">
              <w:t xml:space="preserve"> России»</w:t>
            </w:r>
          </w:p>
        </w:tc>
        <w:tc>
          <w:tcPr>
            <w:tcW w:w="5670" w:type="dxa"/>
          </w:tcPr>
          <w:p w:rsidR="00357E58" w:rsidRPr="00D872E6" w:rsidRDefault="00357E58" w:rsidP="00934F2C">
            <w:pPr>
              <w:pStyle w:val="a9"/>
              <w:rPr>
                <w:rFonts w:ascii="Times New Roman" w:hAnsi="Times New Roman" w:cs="Times New Roman"/>
                <w:sz w:val="24"/>
              </w:rPr>
            </w:pPr>
            <w:r w:rsidRPr="00D872E6">
              <w:rPr>
                <w:rFonts w:ascii="Times New Roman" w:hAnsi="Times New Roman" w:cs="Times New Roman"/>
                <w:sz w:val="24"/>
              </w:rPr>
              <w:t xml:space="preserve">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понятие «месторождения», «бассейн», «полезные ископаемые», научиться работать с картой полезных ископаемых, определять положение родного края на карте, указывать, какие полезные ископаемые добывают в родном крае.  </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27</w:t>
            </w:r>
          </w:p>
        </w:tc>
        <w:tc>
          <w:tcPr>
            <w:tcW w:w="1560" w:type="dxa"/>
          </w:tcPr>
          <w:p w:rsidR="00357E58" w:rsidRPr="00D872E6" w:rsidRDefault="00357E58" w:rsidP="00EC2531">
            <w:pPr>
              <w:shd w:val="clear" w:color="auto" w:fill="FFFFFF"/>
            </w:pPr>
            <w:r w:rsidRPr="00D872E6">
              <w:rPr>
                <w:spacing w:val="-8"/>
              </w:rPr>
              <w:t xml:space="preserve">Поверхность и </w:t>
            </w:r>
            <w:r w:rsidRPr="00D872E6">
              <w:rPr>
                <w:spacing w:val="-10"/>
              </w:rPr>
              <w:t xml:space="preserve">водоемы твоего </w:t>
            </w:r>
            <w:r w:rsidRPr="00D872E6">
              <w:t>края.</w:t>
            </w:r>
          </w:p>
          <w:p w:rsidR="00357E58" w:rsidRPr="00D872E6" w:rsidRDefault="00357E58" w:rsidP="00EC2531">
            <w:pPr>
              <w:shd w:val="clear" w:color="auto" w:fill="FFFFFF"/>
            </w:pPr>
            <w:r w:rsidRPr="00D872E6">
              <w:rPr>
                <w:i/>
              </w:rPr>
              <w:t>Пр.р. по т</w:t>
            </w:r>
            <w:r w:rsidR="004B4141" w:rsidRPr="00D872E6">
              <w:rPr>
                <w:i/>
              </w:rPr>
              <w:t>еме</w:t>
            </w:r>
            <w:r w:rsidRPr="00D872E6">
              <w:t xml:space="preserve"> «Путешествие по карте водоёмов твоего края»</w:t>
            </w:r>
          </w:p>
          <w:p w:rsidR="00357E58" w:rsidRPr="00D872E6" w:rsidRDefault="00357E58" w:rsidP="00EC2531">
            <w:r w:rsidRPr="00D872E6">
              <w:lastRenderedPageBreak/>
              <w:t>Водоёмы Тюменского края.</w:t>
            </w:r>
          </w:p>
        </w:tc>
        <w:tc>
          <w:tcPr>
            <w:tcW w:w="567" w:type="dxa"/>
          </w:tcPr>
          <w:p w:rsidR="00357E58" w:rsidRPr="00D872E6" w:rsidRDefault="00357E58" w:rsidP="00EC2531">
            <w:pPr>
              <w:shd w:val="clear" w:color="auto" w:fill="FFFFFF"/>
              <w:rPr>
                <w:b/>
                <w:iCs/>
                <w:spacing w:val="-8"/>
              </w:rPr>
            </w:pPr>
            <w:r w:rsidRPr="00D872E6">
              <w:rPr>
                <w:b/>
                <w:iCs/>
                <w:spacing w:val="-8"/>
              </w:rPr>
              <w:lastRenderedPageBreak/>
              <w:t>1</w:t>
            </w:r>
          </w:p>
        </w:tc>
        <w:tc>
          <w:tcPr>
            <w:tcW w:w="2268" w:type="dxa"/>
          </w:tcPr>
          <w:p w:rsidR="00357E58" w:rsidRPr="00D872E6" w:rsidRDefault="00357E58" w:rsidP="00EC2531">
            <w:pPr>
              <w:shd w:val="clear" w:color="auto" w:fill="FFFFFF"/>
              <w:rPr>
                <w:b/>
                <w:i/>
                <w:iCs/>
                <w:spacing w:val="-8"/>
              </w:rPr>
            </w:pPr>
            <w:r w:rsidRPr="00D872E6">
              <w:rPr>
                <w:spacing w:val="-8"/>
              </w:rPr>
              <w:t xml:space="preserve">Поверхность и </w:t>
            </w:r>
            <w:r w:rsidRPr="00D872E6">
              <w:rPr>
                <w:spacing w:val="-10"/>
              </w:rPr>
              <w:t xml:space="preserve">водоемы твоего </w:t>
            </w:r>
            <w:r w:rsidRPr="00D872E6">
              <w:t>края. Пр.р. по т «Путешествие по карте водоёмов твоего края»</w:t>
            </w:r>
          </w:p>
        </w:tc>
        <w:tc>
          <w:tcPr>
            <w:tcW w:w="3827" w:type="dxa"/>
            <w:vMerge w:val="restart"/>
          </w:tcPr>
          <w:p w:rsidR="00357E58" w:rsidRPr="00D872E6" w:rsidRDefault="00357E58" w:rsidP="00EC2531">
            <w:pPr>
              <w:pStyle w:val="Default"/>
            </w:pPr>
            <w:r w:rsidRPr="00D872E6">
              <w:rPr>
                <w:b/>
                <w:bCs/>
              </w:rPr>
              <w:t xml:space="preserve">Определять </w:t>
            </w:r>
            <w:r w:rsidRPr="00D872E6">
              <w:t xml:space="preserve">положение родного края на карте России </w:t>
            </w:r>
          </w:p>
          <w:p w:rsidR="00357E58" w:rsidRPr="00D872E6" w:rsidRDefault="00357E58" w:rsidP="00EC2531">
            <w:pPr>
              <w:pStyle w:val="Default"/>
            </w:pPr>
            <w:r w:rsidRPr="00D872E6">
              <w:rPr>
                <w:b/>
                <w:bCs/>
              </w:rPr>
              <w:t xml:space="preserve">Характеризовать </w:t>
            </w:r>
            <w:r w:rsidRPr="00D872E6">
              <w:t xml:space="preserve">основные формы поверхности земли своего края </w:t>
            </w:r>
          </w:p>
          <w:p w:rsidR="00357E58" w:rsidRPr="00D872E6" w:rsidRDefault="00357E58" w:rsidP="00EC2531">
            <w:pPr>
              <w:shd w:val="clear" w:color="auto" w:fill="FFFFFF"/>
            </w:pPr>
            <w:r w:rsidRPr="00D872E6">
              <w:rPr>
                <w:b/>
                <w:bCs/>
              </w:rPr>
              <w:t xml:space="preserve">Показывать </w:t>
            </w:r>
            <w:r w:rsidRPr="00D872E6">
              <w:t>на карте горы, равнины, водоемы своего края.</w:t>
            </w:r>
          </w:p>
        </w:tc>
        <w:tc>
          <w:tcPr>
            <w:tcW w:w="5670" w:type="dxa"/>
            <w:vMerge w:val="restart"/>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Регулятивные УУД: адекватно оценивать свою работу на уроке. Познавательные УУД: знать отрасли животноводства, называть домашних животных родного края, называть отрасли животноводства края, презентации на эту тему.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lastRenderedPageBreak/>
              <w:t>28</w:t>
            </w:r>
          </w:p>
        </w:tc>
        <w:tc>
          <w:tcPr>
            <w:tcW w:w="1560" w:type="dxa"/>
          </w:tcPr>
          <w:p w:rsidR="00357E58" w:rsidRPr="00D872E6" w:rsidRDefault="00357E58" w:rsidP="00EC2531">
            <w:pPr>
              <w:pStyle w:val="Default"/>
            </w:pPr>
            <w:r w:rsidRPr="00D872E6">
              <w:t xml:space="preserve">Влияние человека на природу. Охрана природных богатств </w:t>
            </w:r>
          </w:p>
          <w:p w:rsidR="00357E58" w:rsidRPr="00D872E6" w:rsidRDefault="00357E58" w:rsidP="00EC2531">
            <w:pPr>
              <w:shd w:val="clear" w:color="auto" w:fill="FFFFFF"/>
              <w:rPr>
                <w:spacing w:val="-8"/>
              </w:rPr>
            </w:pPr>
          </w:p>
        </w:tc>
        <w:tc>
          <w:tcPr>
            <w:tcW w:w="567" w:type="dxa"/>
          </w:tcPr>
          <w:p w:rsidR="00357E58" w:rsidRPr="00D872E6" w:rsidRDefault="00357E58" w:rsidP="00EC2531">
            <w:pPr>
              <w:shd w:val="clear" w:color="auto" w:fill="FFFFFF"/>
              <w:rPr>
                <w:b/>
                <w:iCs/>
                <w:spacing w:val="-8"/>
              </w:rPr>
            </w:pPr>
            <w:r w:rsidRPr="00D872E6">
              <w:rPr>
                <w:b/>
                <w:iCs/>
                <w:spacing w:val="-8"/>
              </w:rPr>
              <w:t>1</w:t>
            </w:r>
          </w:p>
        </w:tc>
        <w:tc>
          <w:tcPr>
            <w:tcW w:w="2268" w:type="dxa"/>
          </w:tcPr>
          <w:p w:rsidR="00357E58" w:rsidRPr="00D872E6" w:rsidRDefault="00357E58" w:rsidP="00EC2531">
            <w:pPr>
              <w:shd w:val="clear" w:color="auto" w:fill="FFFFFF"/>
              <w:rPr>
                <w:b/>
                <w:i/>
                <w:iCs/>
                <w:spacing w:val="-8"/>
              </w:rPr>
            </w:pPr>
            <w:r w:rsidRPr="00D872E6">
              <w:rPr>
                <w:spacing w:val="-10"/>
              </w:rPr>
              <w:t xml:space="preserve">Влияние человекана природу. Охрана </w:t>
            </w:r>
            <w:r w:rsidRPr="00D872E6">
              <w:t>природных богатств</w:t>
            </w:r>
          </w:p>
        </w:tc>
        <w:tc>
          <w:tcPr>
            <w:tcW w:w="3827" w:type="dxa"/>
            <w:vMerge/>
          </w:tcPr>
          <w:p w:rsidR="00357E58" w:rsidRPr="00D872E6" w:rsidRDefault="00357E58" w:rsidP="00EC2531">
            <w:pPr>
              <w:shd w:val="clear" w:color="auto" w:fill="FFFFFF"/>
              <w:rPr>
                <w:b/>
                <w:i/>
                <w:iCs/>
                <w:spacing w:val="-8"/>
              </w:rPr>
            </w:pPr>
          </w:p>
        </w:tc>
        <w:tc>
          <w:tcPr>
            <w:tcW w:w="5670" w:type="dxa"/>
            <w:vMerge/>
          </w:tcPr>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29</w:t>
            </w:r>
          </w:p>
        </w:tc>
        <w:tc>
          <w:tcPr>
            <w:tcW w:w="1560" w:type="dxa"/>
          </w:tcPr>
          <w:p w:rsidR="00357E58" w:rsidRPr="00D872E6" w:rsidRDefault="00357E58" w:rsidP="00EC2531">
            <w:pPr>
              <w:shd w:val="clear" w:color="auto" w:fill="FFFFFF"/>
            </w:pPr>
            <w:r w:rsidRPr="00D872E6">
              <w:rPr>
                <w:spacing w:val="-11"/>
              </w:rPr>
              <w:t>А что можешь</w:t>
            </w:r>
            <w:r w:rsidRPr="00D872E6">
              <w:t xml:space="preserve"> сделать ты?</w:t>
            </w:r>
          </w:p>
          <w:p w:rsidR="00357E58" w:rsidRPr="00D872E6" w:rsidRDefault="00357E58" w:rsidP="00EC2531">
            <w:pPr>
              <w:shd w:val="clear" w:color="auto" w:fill="FFFFFF"/>
            </w:pPr>
            <w:r w:rsidRPr="00D872E6">
              <w:t>Пр.р. по теме «Составление памяток по охране родного края»</w:t>
            </w:r>
          </w:p>
        </w:tc>
        <w:tc>
          <w:tcPr>
            <w:tcW w:w="567" w:type="dxa"/>
          </w:tcPr>
          <w:p w:rsidR="00357E58" w:rsidRPr="00D872E6" w:rsidRDefault="00357E58" w:rsidP="00EC2531">
            <w:pPr>
              <w:shd w:val="clear" w:color="auto" w:fill="FFFFFF"/>
              <w:rPr>
                <w:b/>
                <w:iCs/>
                <w:spacing w:val="-10"/>
              </w:rPr>
            </w:pPr>
            <w:r w:rsidRPr="00D872E6">
              <w:rPr>
                <w:b/>
                <w:iCs/>
                <w:spacing w:val="-10"/>
              </w:rPr>
              <w:t>1</w:t>
            </w:r>
          </w:p>
        </w:tc>
        <w:tc>
          <w:tcPr>
            <w:tcW w:w="2268" w:type="dxa"/>
          </w:tcPr>
          <w:p w:rsidR="00357E58" w:rsidRPr="00D872E6" w:rsidRDefault="00357E58" w:rsidP="00EC2531">
            <w:pPr>
              <w:shd w:val="clear" w:color="auto" w:fill="FFFFFF"/>
              <w:rPr>
                <w:b/>
                <w:i/>
                <w:iCs/>
                <w:spacing w:val="-10"/>
              </w:rPr>
            </w:pPr>
            <w:r w:rsidRPr="00D872E6">
              <w:rPr>
                <w:spacing w:val="-10"/>
              </w:rPr>
              <w:t xml:space="preserve">Влияние человекана природу. Охрана </w:t>
            </w:r>
            <w:r w:rsidRPr="00D872E6">
              <w:t>природных богатств</w:t>
            </w:r>
          </w:p>
        </w:tc>
        <w:tc>
          <w:tcPr>
            <w:tcW w:w="3827" w:type="dxa"/>
          </w:tcPr>
          <w:p w:rsidR="00357E58" w:rsidRPr="00D872E6" w:rsidRDefault="00357E58" w:rsidP="00EC2531">
            <w:pPr>
              <w:shd w:val="clear" w:color="auto" w:fill="FFFFFF"/>
              <w:rPr>
                <w:b/>
                <w:iCs/>
                <w:spacing w:val="-10"/>
              </w:rPr>
            </w:pPr>
            <w:r w:rsidRPr="00D872E6">
              <w:rPr>
                <w:b/>
                <w:iCs/>
                <w:spacing w:val="-10"/>
              </w:rPr>
              <w:t>Обучающийся научится:</w:t>
            </w:r>
          </w:p>
          <w:p w:rsidR="00357E58" w:rsidRPr="00D872E6" w:rsidRDefault="00357E58" w:rsidP="00EC2531">
            <w:pPr>
              <w:shd w:val="clear" w:color="auto" w:fill="FFFFFF"/>
              <w:rPr>
                <w:spacing w:val="-10"/>
              </w:rPr>
            </w:pPr>
            <w:r w:rsidRPr="00D872E6">
              <w:rPr>
                <w:spacing w:val="-10"/>
              </w:rPr>
              <w:t xml:space="preserve">-соблюдать правила поведения, </w:t>
            </w:r>
            <w:proofErr w:type="gramStart"/>
            <w:r w:rsidRPr="00D872E6">
              <w:rPr>
                <w:spacing w:val="-11"/>
              </w:rPr>
              <w:t>во время</w:t>
            </w:r>
            <w:proofErr w:type="gramEnd"/>
            <w:r w:rsidRPr="00D872E6">
              <w:rPr>
                <w:spacing w:val="-11"/>
              </w:rPr>
              <w:t xml:space="preserve"> про</w:t>
            </w:r>
            <w:r w:rsidRPr="00D872E6">
              <w:rPr>
                <w:spacing w:val="-11"/>
              </w:rPr>
              <w:softHyphen/>
            </w:r>
            <w:r w:rsidRPr="00D872E6">
              <w:rPr>
                <w:spacing w:val="-8"/>
              </w:rPr>
              <w:t xml:space="preserve">гулок в лес, на луг, к </w:t>
            </w:r>
            <w:proofErr w:type="spellStart"/>
            <w:r w:rsidRPr="00D872E6">
              <w:rPr>
                <w:spacing w:val="-8"/>
              </w:rPr>
              <w:t>водоему.</w:t>
            </w:r>
            <w:r w:rsidRPr="00D872E6">
              <w:rPr>
                <w:spacing w:val="-10"/>
              </w:rPr>
              <w:t>в</w:t>
            </w:r>
            <w:proofErr w:type="spellEnd"/>
            <w:r w:rsidRPr="00D872E6">
              <w:rPr>
                <w:spacing w:val="-10"/>
              </w:rPr>
              <w:t xml:space="preserve"> природе;</w:t>
            </w:r>
          </w:p>
          <w:p w:rsidR="00357E58" w:rsidRPr="00D872E6" w:rsidRDefault="00357E58" w:rsidP="00EC2531">
            <w:pPr>
              <w:shd w:val="clear" w:color="auto" w:fill="FFFFFF"/>
            </w:pPr>
            <w:r w:rsidRPr="00D872E6">
              <w:rPr>
                <w:spacing w:val="-10"/>
              </w:rPr>
              <w:t xml:space="preserve"> -составлять план мероприя</w:t>
            </w:r>
            <w:r w:rsidRPr="00D872E6">
              <w:rPr>
                <w:spacing w:val="-11"/>
              </w:rPr>
              <w:t>тий по охране поверхности земли род</w:t>
            </w:r>
            <w:r w:rsidRPr="00D872E6">
              <w:t>ного края</w:t>
            </w:r>
          </w:p>
        </w:tc>
        <w:tc>
          <w:tcPr>
            <w:tcW w:w="5670" w:type="dxa"/>
            <w:vMerge/>
          </w:tcPr>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30</w:t>
            </w:r>
          </w:p>
        </w:tc>
        <w:tc>
          <w:tcPr>
            <w:tcW w:w="1560" w:type="dxa"/>
          </w:tcPr>
          <w:p w:rsidR="00357E58" w:rsidRPr="00D872E6" w:rsidRDefault="00357E58" w:rsidP="00EC2531">
            <w:pPr>
              <w:shd w:val="clear" w:color="auto" w:fill="FFFFFF"/>
            </w:pPr>
            <w:r w:rsidRPr="00D872E6">
              <w:rPr>
                <w:spacing w:val="-10"/>
              </w:rPr>
              <w:t>Полезные ис</w:t>
            </w:r>
            <w:r w:rsidRPr="00D872E6">
              <w:t>копаемые твоего края</w:t>
            </w:r>
          </w:p>
          <w:p w:rsidR="00357E58" w:rsidRPr="00D872E6" w:rsidRDefault="00357E58" w:rsidP="00EC2531"/>
        </w:tc>
        <w:tc>
          <w:tcPr>
            <w:tcW w:w="567" w:type="dxa"/>
          </w:tcPr>
          <w:p w:rsidR="00357E58" w:rsidRPr="00D872E6" w:rsidRDefault="00357E58" w:rsidP="00EC2531">
            <w:pPr>
              <w:shd w:val="clear" w:color="auto" w:fill="FFFFFF"/>
              <w:rPr>
                <w:b/>
                <w:iCs/>
                <w:spacing w:val="-10"/>
              </w:rPr>
            </w:pPr>
            <w:r w:rsidRPr="00D872E6">
              <w:rPr>
                <w:b/>
                <w:iCs/>
                <w:spacing w:val="-10"/>
              </w:rPr>
              <w:t>1</w:t>
            </w:r>
          </w:p>
        </w:tc>
        <w:tc>
          <w:tcPr>
            <w:tcW w:w="2268" w:type="dxa"/>
          </w:tcPr>
          <w:p w:rsidR="00357E58" w:rsidRPr="00D872E6" w:rsidRDefault="00357E58" w:rsidP="00403BD8">
            <w:pPr>
              <w:shd w:val="clear" w:color="auto" w:fill="FFFFFF"/>
              <w:rPr>
                <w:b/>
                <w:i/>
                <w:iCs/>
                <w:spacing w:val="-10"/>
              </w:rPr>
            </w:pPr>
            <w:r w:rsidRPr="00D872E6">
              <w:rPr>
                <w:spacing w:val="-9"/>
              </w:rPr>
              <w:t xml:space="preserve">Родной город (село), регион (область, </w:t>
            </w:r>
            <w:r w:rsidRPr="00D872E6">
              <w:rPr>
                <w:spacing w:val="-8"/>
              </w:rPr>
              <w:t xml:space="preserve">край): название, </w:t>
            </w:r>
            <w:r w:rsidRPr="00D872E6">
              <w:rPr>
                <w:spacing w:val="-9"/>
              </w:rPr>
              <w:t>основные досто</w:t>
            </w:r>
            <w:r w:rsidRPr="00D872E6">
              <w:rPr>
                <w:spacing w:val="-11"/>
              </w:rPr>
              <w:t>примечательности</w:t>
            </w:r>
          </w:p>
        </w:tc>
        <w:tc>
          <w:tcPr>
            <w:tcW w:w="3827" w:type="dxa"/>
          </w:tcPr>
          <w:p w:rsidR="00357E58" w:rsidRPr="00D872E6" w:rsidRDefault="00357E58" w:rsidP="00EC2531">
            <w:pPr>
              <w:pStyle w:val="Default"/>
            </w:pPr>
            <w:r w:rsidRPr="00D872E6">
              <w:rPr>
                <w:b/>
                <w:bCs/>
              </w:rPr>
              <w:t xml:space="preserve">Определять </w:t>
            </w:r>
            <w:r w:rsidRPr="00D872E6">
              <w:t xml:space="preserve">какие полезные ископаемые добывают в родном крае </w:t>
            </w:r>
          </w:p>
          <w:p w:rsidR="00357E58" w:rsidRPr="00D872E6" w:rsidRDefault="00357E58" w:rsidP="00EC2531">
            <w:pPr>
              <w:pStyle w:val="Default"/>
            </w:pPr>
            <w:r w:rsidRPr="00D872E6">
              <w:rPr>
                <w:b/>
                <w:bCs/>
              </w:rPr>
              <w:t xml:space="preserve">Характеризовать </w:t>
            </w:r>
            <w:r w:rsidRPr="00D872E6">
              <w:t xml:space="preserve">свойства полезных ископаемых </w:t>
            </w:r>
          </w:p>
          <w:p w:rsidR="00357E58" w:rsidRPr="00D872E6" w:rsidRDefault="00357E58" w:rsidP="00EC2531">
            <w:pPr>
              <w:shd w:val="clear" w:color="auto" w:fill="FFFFFF"/>
            </w:pPr>
            <w:r w:rsidRPr="00D872E6">
              <w:rPr>
                <w:b/>
                <w:bCs/>
              </w:rPr>
              <w:t xml:space="preserve">Различать </w:t>
            </w:r>
            <w:r w:rsidRPr="00D872E6">
              <w:t xml:space="preserve">изученные полезные ископаемые, описывать их применение в хозяйстве человека (на примере своей местности) </w:t>
            </w:r>
          </w:p>
        </w:tc>
        <w:tc>
          <w:tcPr>
            <w:tcW w:w="5670" w:type="dxa"/>
            <w:vMerge w:val="restart"/>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вести диалог, выражать свои мысли точно, четко.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познакомиться с народными промыслами края, города;</w:t>
            </w:r>
          </w:p>
          <w:p w:rsidR="00357E58" w:rsidRPr="00D872E6" w:rsidRDefault="00357E58" w:rsidP="00EC2531">
            <w:pPr>
              <w:pStyle w:val="Default"/>
            </w:pPr>
            <w:r w:rsidRPr="00D872E6">
              <w:t xml:space="preserve">осуществление поиска необходимой информации для выполнения учебных заданий с использованием учебной и дополнительной литературы </w:t>
            </w:r>
          </w:p>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31</w:t>
            </w:r>
          </w:p>
        </w:tc>
        <w:tc>
          <w:tcPr>
            <w:tcW w:w="1560" w:type="dxa"/>
          </w:tcPr>
          <w:p w:rsidR="00357E58" w:rsidRPr="00D872E6" w:rsidRDefault="00357E58" w:rsidP="00EC2531">
            <w:pPr>
              <w:pStyle w:val="Default"/>
            </w:pPr>
            <w:r w:rsidRPr="00D872E6">
              <w:t xml:space="preserve">Растительный мир твоего края </w:t>
            </w:r>
          </w:p>
          <w:p w:rsidR="00357E58" w:rsidRPr="00D872E6" w:rsidRDefault="00357E58" w:rsidP="00EC2531">
            <w:r w:rsidRPr="00D872E6">
              <w:rPr>
                <w:i/>
              </w:rPr>
              <w:t>П.р. по теме:</w:t>
            </w:r>
            <w:r w:rsidRPr="00D872E6">
              <w:t xml:space="preserve"> «Растения Тюменского края».</w:t>
            </w:r>
          </w:p>
        </w:tc>
        <w:tc>
          <w:tcPr>
            <w:tcW w:w="567" w:type="dxa"/>
          </w:tcPr>
          <w:p w:rsidR="00357E58" w:rsidRPr="00D872E6" w:rsidRDefault="00357E58" w:rsidP="00EC2531">
            <w:pPr>
              <w:shd w:val="clear" w:color="auto" w:fill="FFFFFF"/>
              <w:rPr>
                <w:b/>
                <w:iCs/>
              </w:rPr>
            </w:pPr>
            <w:r w:rsidRPr="00D872E6">
              <w:rPr>
                <w:b/>
                <w:iCs/>
              </w:rPr>
              <w:t>1</w:t>
            </w:r>
          </w:p>
        </w:tc>
        <w:tc>
          <w:tcPr>
            <w:tcW w:w="2268" w:type="dxa"/>
          </w:tcPr>
          <w:p w:rsidR="00357E58" w:rsidRPr="00D872E6" w:rsidRDefault="00357E58" w:rsidP="00EC2531">
            <w:pPr>
              <w:shd w:val="clear" w:color="auto" w:fill="FFFFFF"/>
              <w:rPr>
                <w:b/>
                <w:i/>
                <w:iCs/>
              </w:rPr>
            </w:pPr>
            <w:r w:rsidRPr="00D872E6">
              <w:t>Разнообразие растений. Родной го</w:t>
            </w:r>
            <w:r w:rsidRPr="00D872E6">
              <w:softHyphen/>
              <w:t>род (село), регион (область, респуб</w:t>
            </w:r>
            <w:r w:rsidRPr="00D872E6">
              <w:softHyphen/>
              <w:t>лика, край): назва</w:t>
            </w:r>
            <w:r w:rsidRPr="00D872E6">
              <w:softHyphen/>
              <w:t>ние, основные достопримечатель</w:t>
            </w:r>
            <w:r w:rsidRPr="00D872E6">
              <w:softHyphen/>
              <w:t>ности</w:t>
            </w:r>
          </w:p>
        </w:tc>
        <w:tc>
          <w:tcPr>
            <w:tcW w:w="3827" w:type="dxa"/>
          </w:tcPr>
          <w:p w:rsidR="00357E58" w:rsidRPr="00D872E6" w:rsidRDefault="00357E58" w:rsidP="00EC2531">
            <w:pPr>
              <w:pStyle w:val="Default"/>
            </w:pPr>
            <w:r w:rsidRPr="00D872E6">
              <w:rPr>
                <w:b/>
                <w:bCs/>
              </w:rPr>
              <w:t xml:space="preserve">Характеризовать </w:t>
            </w:r>
            <w:r w:rsidRPr="00D872E6">
              <w:t xml:space="preserve">растительный и животный мир родного края </w:t>
            </w:r>
          </w:p>
          <w:p w:rsidR="00357E58" w:rsidRPr="00D872E6" w:rsidRDefault="00357E58" w:rsidP="00EC2531">
            <w:pPr>
              <w:shd w:val="clear" w:color="auto" w:fill="FFFFFF"/>
            </w:pPr>
            <w:r w:rsidRPr="00D872E6">
              <w:rPr>
                <w:b/>
                <w:bCs/>
              </w:rPr>
              <w:t xml:space="preserve">Выявлять </w:t>
            </w:r>
            <w:r w:rsidRPr="00D872E6">
              <w:t xml:space="preserve">роль растений и животных в природе и жизни людей (на примере своей местности), в том числе, с позиции бережного отношения к ним </w:t>
            </w:r>
          </w:p>
        </w:tc>
        <w:tc>
          <w:tcPr>
            <w:tcW w:w="5670" w:type="dxa"/>
            <w:vMerge/>
          </w:tcPr>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32</w:t>
            </w:r>
          </w:p>
        </w:tc>
        <w:tc>
          <w:tcPr>
            <w:tcW w:w="1560" w:type="dxa"/>
          </w:tcPr>
          <w:p w:rsidR="00357E58" w:rsidRPr="00D872E6" w:rsidRDefault="00357E58" w:rsidP="00EC2531">
            <w:pPr>
              <w:shd w:val="clear" w:color="auto" w:fill="FFFFFF"/>
            </w:pPr>
            <w:r w:rsidRPr="00D872E6">
              <w:rPr>
                <w:spacing w:val="-1"/>
              </w:rPr>
              <w:t>Отрасли животноводства</w:t>
            </w:r>
            <w:r w:rsidRPr="00D872E6">
              <w:t xml:space="preserve"> твоего края и домашние </w:t>
            </w:r>
            <w:r w:rsidRPr="00D872E6">
              <w:lastRenderedPageBreak/>
              <w:t>животные.  Животные Тю</w:t>
            </w:r>
            <w:r w:rsidR="00934F2C">
              <w:t>менского края. Редкие и исчез-</w:t>
            </w:r>
            <w:proofErr w:type="spellStart"/>
            <w:r w:rsidRPr="00D872E6">
              <w:t>ие</w:t>
            </w:r>
            <w:proofErr w:type="spellEnd"/>
            <w:r w:rsidRPr="00D872E6">
              <w:t xml:space="preserve"> виды.</w:t>
            </w:r>
          </w:p>
        </w:tc>
        <w:tc>
          <w:tcPr>
            <w:tcW w:w="567" w:type="dxa"/>
          </w:tcPr>
          <w:p w:rsidR="00357E58" w:rsidRPr="00D872E6" w:rsidRDefault="00357E58" w:rsidP="00EC2531">
            <w:pPr>
              <w:shd w:val="clear" w:color="auto" w:fill="FFFFFF"/>
              <w:rPr>
                <w:b/>
                <w:iCs/>
                <w:spacing w:val="-1"/>
              </w:rPr>
            </w:pPr>
            <w:r w:rsidRPr="00D872E6">
              <w:rPr>
                <w:b/>
                <w:iCs/>
                <w:spacing w:val="-1"/>
              </w:rPr>
              <w:lastRenderedPageBreak/>
              <w:t>1</w:t>
            </w:r>
          </w:p>
        </w:tc>
        <w:tc>
          <w:tcPr>
            <w:tcW w:w="2268" w:type="dxa"/>
          </w:tcPr>
          <w:p w:rsidR="00357E58" w:rsidRPr="00D872E6" w:rsidRDefault="00357E58" w:rsidP="00EC2531">
            <w:pPr>
              <w:shd w:val="clear" w:color="auto" w:fill="FFFFFF"/>
              <w:rPr>
                <w:b/>
                <w:i/>
                <w:iCs/>
                <w:spacing w:val="-1"/>
              </w:rPr>
            </w:pPr>
            <w:r w:rsidRPr="00D872E6">
              <w:rPr>
                <w:spacing w:val="-1"/>
              </w:rPr>
              <w:t>Разнообразие жи</w:t>
            </w:r>
            <w:r w:rsidRPr="00D872E6">
              <w:t xml:space="preserve">вотного мира. Родной город (село), регион (область, </w:t>
            </w:r>
            <w:r w:rsidRPr="00D872E6">
              <w:lastRenderedPageBreak/>
              <w:t xml:space="preserve">республика, край): </w:t>
            </w:r>
            <w:r w:rsidRPr="00D872E6">
              <w:rPr>
                <w:spacing w:val="-1"/>
              </w:rPr>
              <w:t>название, основные</w:t>
            </w:r>
            <w:r w:rsidRPr="00D872E6">
              <w:t xml:space="preserve"> достопримечатель</w:t>
            </w:r>
            <w:r w:rsidRPr="00D872E6">
              <w:softHyphen/>
              <w:t>ности</w:t>
            </w:r>
          </w:p>
        </w:tc>
        <w:tc>
          <w:tcPr>
            <w:tcW w:w="3827" w:type="dxa"/>
          </w:tcPr>
          <w:p w:rsidR="00357E58" w:rsidRPr="00D872E6" w:rsidRDefault="00357E58" w:rsidP="00EC2531">
            <w:pPr>
              <w:shd w:val="clear" w:color="auto" w:fill="FFFFFF"/>
            </w:pPr>
            <w:r w:rsidRPr="00D872E6">
              <w:rPr>
                <w:b/>
                <w:i/>
                <w:iCs/>
                <w:spacing w:val="-1"/>
              </w:rPr>
              <w:lastRenderedPageBreak/>
              <w:t>Знать</w:t>
            </w:r>
            <w:r w:rsidRPr="00D872E6">
              <w:rPr>
                <w:spacing w:val="-1"/>
              </w:rPr>
              <w:t>отрасли животноводства.</w:t>
            </w:r>
          </w:p>
          <w:p w:rsidR="00357E58" w:rsidRPr="00D872E6" w:rsidRDefault="00357E58" w:rsidP="00EC2531">
            <w:pPr>
              <w:shd w:val="clear" w:color="auto" w:fill="FFFFFF"/>
            </w:pPr>
            <w:r w:rsidRPr="00D872E6">
              <w:rPr>
                <w:b/>
                <w:i/>
                <w:iCs/>
                <w:spacing w:val="-1"/>
              </w:rPr>
              <w:t>Уметь</w:t>
            </w:r>
            <w:r w:rsidRPr="00D872E6">
              <w:rPr>
                <w:i/>
                <w:iCs/>
                <w:spacing w:val="-1"/>
              </w:rPr>
              <w:t xml:space="preserve">: </w:t>
            </w:r>
            <w:r w:rsidRPr="00D872E6">
              <w:rPr>
                <w:spacing w:val="-1"/>
              </w:rPr>
              <w:t>называть домашних живот</w:t>
            </w:r>
            <w:r w:rsidRPr="00D872E6">
              <w:rPr>
                <w:spacing w:val="-2"/>
              </w:rPr>
              <w:t>ных родного края; называть отраслиживотноводства родного края</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 xml:space="preserve">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w:t>
            </w:r>
            <w:r w:rsidRPr="00D872E6">
              <w:rPr>
                <w:rFonts w:ascii="Times New Roman" w:hAnsi="Times New Roman" w:cs="Times New Roman"/>
                <w:sz w:val="24"/>
              </w:rPr>
              <w:lastRenderedPageBreak/>
              <w:t>уроке. Познавательные УУД: знать понятие «заповедник», научиться работать с картой «Охраняемые территории», пользоваться толковым словарем, описывать заповедные и охраняемые места родного края.  Коммуникативные УУД: осуществлять работу в группе, вести продуктивный диалог</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lastRenderedPageBreak/>
              <w:t>33</w:t>
            </w:r>
          </w:p>
        </w:tc>
        <w:tc>
          <w:tcPr>
            <w:tcW w:w="1560" w:type="dxa"/>
          </w:tcPr>
          <w:p w:rsidR="00357E58" w:rsidRPr="00D872E6" w:rsidRDefault="00357E58" w:rsidP="00EC2531">
            <w:pPr>
              <w:pStyle w:val="Default"/>
            </w:pPr>
            <w:r w:rsidRPr="00D872E6">
              <w:t xml:space="preserve">Обобщение по теме «Родной край - часть великой России». </w:t>
            </w:r>
          </w:p>
          <w:p w:rsidR="00357E58" w:rsidRPr="00D872E6" w:rsidRDefault="00357E58" w:rsidP="00EC2531">
            <w:pPr>
              <w:shd w:val="clear" w:color="auto" w:fill="FFFFFF"/>
              <w:rPr>
                <w:spacing w:val="-1"/>
              </w:rPr>
            </w:pPr>
            <w:r w:rsidRPr="00D872E6">
              <w:rPr>
                <w:b/>
                <w:bCs/>
                <w:i/>
                <w:iCs/>
              </w:rPr>
              <w:t xml:space="preserve">Проверочная работа по теме: «Родной край – часть великой России» </w:t>
            </w:r>
          </w:p>
        </w:tc>
        <w:tc>
          <w:tcPr>
            <w:tcW w:w="567" w:type="dxa"/>
          </w:tcPr>
          <w:p w:rsidR="00357E58" w:rsidRPr="00D872E6" w:rsidRDefault="00357E58" w:rsidP="00EC2531">
            <w:pPr>
              <w:shd w:val="clear" w:color="auto" w:fill="FFFFFF"/>
              <w:rPr>
                <w:b/>
                <w:iCs/>
                <w:spacing w:val="-1"/>
              </w:rPr>
            </w:pPr>
            <w:r w:rsidRPr="00D872E6">
              <w:rPr>
                <w:b/>
                <w:iCs/>
                <w:spacing w:val="-1"/>
              </w:rPr>
              <w:t>1</w:t>
            </w:r>
          </w:p>
        </w:tc>
        <w:tc>
          <w:tcPr>
            <w:tcW w:w="2268" w:type="dxa"/>
          </w:tcPr>
          <w:p w:rsidR="00357E58" w:rsidRPr="00D872E6" w:rsidRDefault="00357E58" w:rsidP="00EC2531">
            <w:pPr>
              <w:shd w:val="clear" w:color="auto" w:fill="FFFFFF"/>
              <w:rPr>
                <w:b/>
                <w:i/>
                <w:iCs/>
                <w:spacing w:val="-1"/>
              </w:rPr>
            </w:pPr>
            <w:r w:rsidRPr="00D872E6">
              <w:rPr>
                <w:spacing w:val="-1"/>
              </w:rPr>
              <w:t>Разнообразие жи</w:t>
            </w:r>
            <w:r w:rsidRPr="00D872E6">
              <w:t xml:space="preserve">вотного мира. Родной город (село), регион (область, республика, край): </w:t>
            </w:r>
            <w:r w:rsidRPr="00D872E6">
              <w:rPr>
                <w:spacing w:val="-1"/>
              </w:rPr>
              <w:t>название, основные</w:t>
            </w:r>
            <w:r w:rsidRPr="00D872E6">
              <w:t xml:space="preserve"> достопримечатель</w:t>
            </w:r>
            <w:r w:rsidRPr="00D872E6">
              <w:softHyphen/>
              <w:t>ности</w:t>
            </w:r>
          </w:p>
        </w:tc>
        <w:tc>
          <w:tcPr>
            <w:tcW w:w="3827" w:type="dxa"/>
          </w:tcPr>
          <w:p w:rsidR="00357E58" w:rsidRPr="00D872E6" w:rsidRDefault="00357E58" w:rsidP="00EC2531">
            <w:pPr>
              <w:pStyle w:val="Default"/>
            </w:pPr>
            <w:r w:rsidRPr="00D872E6">
              <w:rPr>
                <w:b/>
                <w:bCs/>
              </w:rPr>
              <w:t xml:space="preserve">Называть </w:t>
            </w:r>
            <w:r w:rsidRPr="00D872E6">
              <w:t xml:space="preserve">достопримечательности родного края, города, </w:t>
            </w:r>
            <w:r w:rsidRPr="00D872E6">
              <w:rPr>
                <w:b/>
                <w:bCs/>
              </w:rPr>
              <w:t xml:space="preserve">соотносить </w:t>
            </w:r>
            <w:r w:rsidRPr="00D872E6">
              <w:t xml:space="preserve">их с особенностями природы и деятельностью людей </w:t>
            </w:r>
          </w:p>
          <w:p w:rsidR="00357E58" w:rsidRPr="00D872E6" w:rsidRDefault="00357E58" w:rsidP="00EC2531">
            <w:pPr>
              <w:pStyle w:val="Default"/>
            </w:pPr>
            <w:r w:rsidRPr="00D872E6">
              <w:rPr>
                <w:b/>
                <w:bCs/>
              </w:rPr>
              <w:t xml:space="preserve">Описывать </w:t>
            </w:r>
            <w:r w:rsidRPr="00D872E6">
              <w:t xml:space="preserve">народные промыслы родного края </w:t>
            </w:r>
          </w:p>
          <w:p w:rsidR="00357E58" w:rsidRPr="00D872E6" w:rsidRDefault="00357E58" w:rsidP="00EC2531">
            <w:pPr>
              <w:shd w:val="clear" w:color="auto" w:fill="FFFFFF"/>
              <w:rPr>
                <w:b/>
                <w:i/>
                <w:iCs/>
                <w:spacing w:val="-1"/>
              </w:rPr>
            </w:pPr>
            <w:r w:rsidRPr="00D872E6">
              <w:t xml:space="preserve">ФК: творческая работа </w:t>
            </w:r>
          </w:p>
        </w:tc>
        <w:tc>
          <w:tcPr>
            <w:tcW w:w="5670" w:type="dxa"/>
          </w:tcPr>
          <w:p w:rsidR="00357E58" w:rsidRPr="00D872E6" w:rsidRDefault="00357E58" w:rsidP="00EC2531">
            <w:pPr>
              <w:pStyle w:val="Default"/>
            </w:pPr>
            <w:r w:rsidRPr="00D872E6">
              <w:rPr>
                <w:b/>
                <w:bCs/>
              </w:rPr>
              <w:t xml:space="preserve">Коммуникативные УУД: </w:t>
            </w:r>
          </w:p>
          <w:p w:rsidR="00357E58" w:rsidRPr="00D872E6" w:rsidRDefault="00357E58" w:rsidP="00EC2531">
            <w:pPr>
              <w:pStyle w:val="Default"/>
            </w:pPr>
            <w:r w:rsidRPr="00D872E6">
              <w:t xml:space="preserve">способность учитывать разные мнения и интересы и обосновывать собственную позицию </w:t>
            </w:r>
          </w:p>
          <w:p w:rsidR="00357E58" w:rsidRPr="00D872E6" w:rsidRDefault="00357E58" w:rsidP="00EC2531">
            <w:pPr>
              <w:pStyle w:val="Default"/>
            </w:pPr>
            <w:r w:rsidRPr="00D872E6">
              <w:rPr>
                <w:b/>
                <w:bCs/>
              </w:rPr>
              <w:t xml:space="preserve">Познавательные УУД: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 xml:space="preserve">осуществление поиска необходимой информации для выполнения учебных заданий с использованием учебной и дополнительной литературы </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403BD8" w:rsidRPr="00D872E6" w:rsidTr="00801205">
        <w:trPr>
          <w:trHeight w:val="272"/>
        </w:trPr>
        <w:tc>
          <w:tcPr>
            <w:tcW w:w="567" w:type="dxa"/>
          </w:tcPr>
          <w:p w:rsidR="00403BD8" w:rsidRPr="00D872E6" w:rsidRDefault="00403BD8" w:rsidP="00EC2531">
            <w:pPr>
              <w:shd w:val="clear" w:color="auto" w:fill="FFFFFF"/>
            </w:pPr>
            <w:r w:rsidRPr="00D872E6">
              <w:t>34</w:t>
            </w:r>
          </w:p>
        </w:tc>
        <w:tc>
          <w:tcPr>
            <w:tcW w:w="1560" w:type="dxa"/>
          </w:tcPr>
          <w:p w:rsidR="00403BD8" w:rsidRPr="00D872E6" w:rsidRDefault="00403BD8" w:rsidP="00EC2531">
            <w:pPr>
              <w:pStyle w:val="Default"/>
            </w:pPr>
            <w:r w:rsidRPr="00D872E6">
              <w:t xml:space="preserve">Деятельность людей. </w:t>
            </w:r>
          </w:p>
          <w:p w:rsidR="00403BD8" w:rsidRPr="00D872E6" w:rsidRDefault="00403BD8" w:rsidP="00EC2531">
            <w:pPr>
              <w:shd w:val="clear" w:color="auto" w:fill="FFFFFF"/>
            </w:pPr>
            <w:r w:rsidRPr="00D872E6">
              <w:rPr>
                <w:spacing w:val="-1"/>
              </w:rPr>
              <w:t>Народные про</w:t>
            </w:r>
            <w:r w:rsidRPr="00D872E6">
              <w:t>мыслы твоего края</w:t>
            </w:r>
          </w:p>
          <w:p w:rsidR="00403BD8" w:rsidRPr="00D872E6" w:rsidRDefault="00403BD8" w:rsidP="00EC2531">
            <w:pPr>
              <w:shd w:val="clear" w:color="auto" w:fill="FFFFFF"/>
              <w:spacing w:before="5"/>
            </w:pPr>
          </w:p>
        </w:tc>
        <w:tc>
          <w:tcPr>
            <w:tcW w:w="567" w:type="dxa"/>
          </w:tcPr>
          <w:p w:rsidR="00403BD8" w:rsidRPr="00D872E6" w:rsidRDefault="00403BD8" w:rsidP="00EC2531">
            <w:pPr>
              <w:shd w:val="clear" w:color="auto" w:fill="FFFFFF"/>
              <w:rPr>
                <w:b/>
                <w:iCs/>
                <w:spacing w:val="-1"/>
              </w:rPr>
            </w:pPr>
            <w:r w:rsidRPr="00D872E6">
              <w:rPr>
                <w:b/>
                <w:iCs/>
                <w:spacing w:val="-1"/>
              </w:rPr>
              <w:t>1</w:t>
            </w:r>
          </w:p>
        </w:tc>
        <w:tc>
          <w:tcPr>
            <w:tcW w:w="2268" w:type="dxa"/>
          </w:tcPr>
          <w:p w:rsidR="00403BD8" w:rsidRPr="00D872E6" w:rsidRDefault="00403BD8" w:rsidP="00EC2531">
            <w:pPr>
              <w:shd w:val="clear" w:color="auto" w:fill="FFFFFF"/>
              <w:rPr>
                <w:b/>
                <w:i/>
                <w:iCs/>
                <w:spacing w:val="-1"/>
              </w:rPr>
            </w:pPr>
            <w:r w:rsidRPr="00D872E6">
              <w:rPr>
                <w:spacing w:val="-1"/>
              </w:rPr>
              <w:t>Разнообразие жи</w:t>
            </w:r>
            <w:r w:rsidRPr="00D872E6">
              <w:t xml:space="preserve">вотного мира. Родной город (село), регион (область, республика, край): </w:t>
            </w:r>
            <w:r w:rsidRPr="00D872E6">
              <w:rPr>
                <w:spacing w:val="-1"/>
              </w:rPr>
              <w:t>название, основные</w:t>
            </w:r>
            <w:r w:rsidRPr="00D872E6">
              <w:t xml:space="preserve"> достопримечатель</w:t>
            </w:r>
            <w:r w:rsidRPr="00D872E6">
              <w:softHyphen/>
              <w:t>ности</w:t>
            </w:r>
          </w:p>
        </w:tc>
        <w:tc>
          <w:tcPr>
            <w:tcW w:w="3827" w:type="dxa"/>
          </w:tcPr>
          <w:p w:rsidR="00403BD8" w:rsidRPr="00D872E6" w:rsidRDefault="00403BD8" w:rsidP="00EC2531">
            <w:pPr>
              <w:pStyle w:val="Default"/>
            </w:pPr>
            <w:r w:rsidRPr="00D872E6">
              <w:rPr>
                <w:b/>
                <w:bCs/>
              </w:rPr>
              <w:t>Выявить</w:t>
            </w:r>
            <w:r w:rsidRPr="00D872E6">
              <w:t xml:space="preserve">, какое значение имеет окружающая природа для людей </w:t>
            </w:r>
          </w:p>
          <w:p w:rsidR="00403BD8" w:rsidRPr="00D872E6" w:rsidRDefault="00403BD8" w:rsidP="00EC2531">
            <w:pPr>
              <w:pStyle w:val="Default"/>
            </w:pPr>
            <w:r w:rsidRPr="00D872E6">
              <w:rPr>
                <w:b/>
                <w:bCs/>
              </w:rPr>
              <w:t xml:space="preserve">Рассказывать </w:t>
            </w:r>
            <w:r w:rsidRPr="00D872E6">
              <w:t xml:space="preserve">о заповедниках родного края, </w:t>
            </w:r>
            <w:r w:rsidRPr="00D872E6">
              <w:rPr>
                <w:b/>
                <w:bCs/>
              </w:rPr>
              <w:t xml:space="preserve">выражать </w:t>
            </w:r>
            <w:r w:rsidRPr="00D872E6">
              <w:t xml:space="preserve">своѐ отношение к ним </w:t>
            </w:r>
          </w:p>
          <w:p w:rsidR="00403BD8" w:rsidRPr="00D872E6" w:rsidRDefault="00403BD8" w:rsidP="00EC2531">
            <w:pPr>
              <w:pStyle w:val="Default"/>
            </w:pPr>
            <w:r w:rsidRPr="00D872E6">
              <w:rPr>
                <w:b/>
                <w:bCs/>
              </w:rPr>
              <w:t xml:space="preserve">Определять </w:t>
            </w:r>
            <w:r w:rsidRPr="00D872E6">
              <w:t xml:space="preserve">значение заповедных и охраняемых территории родного края </w:t>
            </w:r>
          </w:p>
          <w:p w:rsidR="00403BD8" w:rsidRPr="00D872E6" w:rsidRDefault="00403BD8" w:rsidP="00EC2531">
            <w:pPr>
              <w:shd w:val="clear" w:color="auto" w:fill="FFFFFF"/>
            </w:pPr>
            <w:r w:rsidRPr="00D872E6">
              <w:t xml:space="preserve">ФК: творческий проект </w:t>
            </w:r>
          </w:p>
          <w:p w:rsidR="00403BD8" w:rsidRPr="00D872E6" w:rsidRDefault="00403BD8" w:rsidP="00EC2531">
            <w:pPr>
              <w:shd w:val="clear" w:color="auto" w:fill="FFFFFF"/>
            </w:pPr>
          </w:p>
        </w:tc>
        <w:tc>
          <w:tcPr>
            <w:tcW w:w="5670" w:type="dxa"/>
            <w:vMerge w:val="restart"/>
          </w:tcPr>
          <w:p w:rsidR="00403BD8" w:rsidRPr="00D872E6" w:rsidRDefault="00403BD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историю, достопримечательности родного края, уметь составлять цепи питания между обитателями родного края, описывать водоем родного края по плану, называть растения и животных родного края, рассказывать о родной школе. </w:t>
            </w: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вести диалог, выражать свои мысли точно, четко.</w:t>
            </w:r>
          </w:p>
        </w:tc>
        <w:tc>
          <w:tcPr>
            <w:tcW w:w="709" w:type="dxa"/>
          </w:tcPr>
          <w:p w:rsidR="00403BD8" w:rsidRPr="00D872E6" w:rsidRDefault="00403BD8" w:rsidP="00EC2531">
            <w:pPr>
              <w:shd w:val="clear" w:color="auto" w:fill="FFFFFF"/>
            </w:pPr>
          </w:p>
        </w:tc>
        <w:tc>
          <w:tcPr>
            <w:tcW w:w="708" w:type="dxa"/>
          </w:tcPr>
          <w:p w:rsidR="00403BD8" w:rsidRPr="00D872E6" w:rsidRDefault="00403BD8" w:rsidP="00EC2531">
            <w:pPr>
              <w:shd w:val="clear" w:color="auto" w:fill="FFFFFF"/>
            </w:pPr>
          </w:p>
        </w:tc>
      </w:tr>
      <w:tr w:rsidR="00403BD8" w:rsidRPr="00D872E6" w:rsidTr="00801205">
        <w:trPr>
          <w:trHeight w:val="272"/>
        </w:trPr>
        <w:tc>
          <w:tcPr>
            <w:tcW w:w="567" w:type="dxa"/>
          </w:tcPr>
          <w:p w:rsidR="00403BD8" w:rsidRPr="00D872E6" w:rsidRDefault="00403BD8" w:rsidP="00EC2531">
            <w:pPr>
              <w:shd w:val="clear" w:color="auto" w:fill="FFFFFF"/>
            </w:pPr>
            <w:r w:rsidRPr="00D872E6">
              <w:t>35</w:t>
            </w:r>
          </w:p>
        </w:tc>
        <w:tc>
          <w:tcPr>
            <w:tcW w:w="1560" w:type="dxa"/>
          </w:tcPr>
          <w:p w:rsidR="00403BD8" w:rsidRPr="00D872E6" w:rsidRDefault="00403BD8" w:rsidP="00EC2531">
            <w:pPr>
              <w:shd w:val="clear" w:color="auto" w:fill="FFFFFF"/>
            </w:pPr>
            <w:r w:rsidRPr="00D872E6">
              <w:t>Заповедные места</w:t>
            </w:r>
          </w:p>
          <w:p w:rsidR="00403BD8" w:rsidRPr="00D872E6" w:rsidRDefault="00403BD8" w:rsidP="00EC2531">
            <w:proofErr w:type="gramStart"/>
            <w:r w:rsidRPr="00D872E6">
              <w:t>твоего</w:t>
            </w:r>
            <w:proofErr w:type="gramEnd"/>
            <w:r w:rsidRPr="00D872E6">
              <w:t xml:space="preserve"> края .</w:t>
            </w:r>
          </w:p>
          <w:p w:rsidR="00403BD8" w:rsidRPr="00D872E6" w:rsidRDefault="00403BD8" w:rsidP="00EC2531">
            <w:r w:rsidRPr="00D872E6">
              <w:t>Почва Тюменского края.</w:t>
            </w:r>
          </w:p>
          <w:p w:rsidR="00403BD8" w:rsidRPr="00D872E6" w:rsidRDefault="00403BD8" w:rsidP="00EC2531">
            <w:pPr>
              <w:shd w:val="clear" w:color="auto" w:fill="FFFFFF"/>
            </w:pPr>
          </w:p>
        </w:tc>
        <w:tc>
          <w:tcPr>
            <w:tcW w:w="567" w:type="dxa"/>
          </w:tcPr>
          <w:p w:rsidR="00403BD8" w:rsidRPr="00D872E6" w:rsidRDefault="00403BD8" w:rsidP="00EC2531">
            <w:pPr>
              <w:shd w:val="clear" w:color="auto" w:fill="FFFFFF"/>
              <w:rPr>
                <w:b/>
                <w:iCs/>
              </w:rPr>
            </w:pPr>
            <w:r w:rsidRPr="00D872E6">
              <w:rPr>
                <w:b/>
                <w:iCs/>
              </w:rPr>
              <w:t>1</w:t>
            </w:r>
          </w:p>
        </w:tc>
        <w:tc>
          <w:tcPr>
            <w:tcW w:w="2268" w:type="dxa"/>
          </w:tcPr>
          <w:p w:rsidR="00403BD8" w:rsidRPr="00D872E6" w:rsidRDefault="00403BD8" w:rsidP="00934F2C">
            <w:pPr>
              <w:shd w:val="clear" w:color="auto" w:fill="FFFFFF"/>
              <w:rPr>
                <w:b/>
                <w:i/>
                <w:iCs/>
              </w:rPr>
            </w:pPr>
            <w:r w:rsidRPr="00D872E6">
              <w:rPr>
                <w:spacing w:val="-1"/>
              </w:rPr>
              <w:t>Разнообразие жи</w:t>
            </w:r>
            <w:r w:rsidRPr="00D872E6">
              <w:t xml:space="preserve">вотного мира. Родной город (село), регион (область, республика, край): </w:t>
            </w:r>
            <w:r w:rsidRPr="00D872E6">
              <w:rPr>
                <w:spacing w:val="-1"/>
              </w:rPr>
              <w:t xml:space="preserve">название, </w:t>
            </w:r>
            <w:proofErr w:type="spellStart"/>
            <w:r w:rsidRPr="00D872E6">
              <w:rPr>
                <w:spacing w:val="-1"/>
              </w:rPr>
              <w:t>основные</w:t>
            </w:r>
            <w:r w:rsidRPr="00D872E6">
              <w:t>достопримеч</w:t>
            </w:r>
            <w:r w:rsidR="00934F2C">
              <w:t>-</w:t>
            </w:r>
            <w:r w:rsidRPr="00D872E6">
              <w:softHyphen/>
              <w:t>ности</w:t>
            </w:r>
            <w:proofErr w:type="spellEnd"/>
          </w:p>
        </w:tc>
        <w:tc>
          <w:tcPr>
            <w:tcW w:w="3827" w:type="dxa"/>
          </w:tcPr>
          <w:p w:rsidR="00403BD8" w:rsidRPr="00D872E6" w:rsidRDefault="00403BD8" w:rsidP="00EC2531">
            <w:pPr>
              <w:shd w:val="clear" w:color="auto" w:fill="FFFFFF"/>
            </w:pPr>
            <w:r w:rsidRPr="00D872E6">
              <w:rPr>
                <w:b/>
                <w:i/>
                <w:iCs/>
              </w:rPr>
              <w:t>Знать</w:t>
            </w:r>
            <w:r w:rsidRPr="00D872E6">
              <w:t>понятие «заповедник».</w:t>
            </w:r>
          </w:p>
          <w:p w:rsidR="00403BD8" w:rsidRPr="00D872E6" w:rsidRDefault="00403BD8" w:rsidP="00EC2531">
            <w:pPr>
              <w:shd w:val="clear" w:color="auto" w:fill="FFFFFF"/>
            </w:pPr>
            <w:r w:rsidRPr="00D872E6">
              <w:rPr>
                <w:b/>
                <w:i/>
                <w:iCs/>
                <w:spacing w:val="-2"/>
              </w:rPr>
              <w:t>Уметь</w:t>
            </w:r>
            <w:r w:rsidRPr="00D872E6">
              <w:rPr>
                <w:i/>
                <w:iCs/>
                <w:spacing w:val="-2"/>
              </w:rPr>
              <w:t xml:space="preserve">: </w:t>
            </w:r>
            <w:r w:rsidRPr="00D872E6">
              <w:rPr>
                <w:spacing w:val="-2"/>
              </w:rPr>
              <w:t>работать с картой «Охраняе</w:t>
            </w:r>
            <w:r w:rsidRPr="00D872E6">
              <w:t>мые территории»; пользоваться тол</w:t>
            </w:r>
            <w:r w:rsidRPr="00D872E6">
              <w:softHyphen/>
              <w:t>ковым словарем; описывать заповед</w:t>
            </w:r>
            <w:r w:rsidRPr="00D872E6">
              <w:softHyphen/>
            </w:r>
            <w:r w:rsidRPr="00D872E6">
              <w:rPr>
                <w:spacing w:val="-2"/>
              </w:rPr>
              <w:t>ные и охраняемые места родного края</w:t>
            </w:r>
          </w:p>
        </w:tc>
        <w:tc>
          <w:tcPr>
            <w:tcW w:w="5670" w:type="dxa"/>
            <w:vMerge/>
          </w:tcPr>
          <w:p w:rsidR="00403BD8" w:rsidRPr="00D872E6" w:rsidRDefault="00403BD8" w:rsidP="00EC2531">
            <w:pPr>
              <w:pStyle w:val="a9"/>
              <w:rPr>
                <w:rFonts w:ascii="Times New Roman" w:hAnsi="Times New Roman" w:cs="Times New Roman"/>
                <w:sz w:val="24"/>
              </w:rPr>
            </w:pPr>
          </w:p>
        </w:tc>
        <w:tc>
          <w:tcPr>
            <w:tcW w:w="709" w:type="dxa"/>
          </w:tcPr>
          <w:p w:rsidR="00403BD8" w:rsidRPr="00D872E6" w:rsidRDefault="00403BD8" w:rsidP="00EC2531">
            <w:pPr>
              <w:shd w:val="clear" w:color="auto" w:fill="FFFFFF"/>
            </w:pPr>
          </w:p>
        </w:tc>
        <w:tc>
          <w:tcPr>
            <w:tcW w:w="708" w:type="dxa"/>
          </w:tcPr>
          <w:p w:rsidR="00403BD8" w:rsidRPr="00D872E6" w:rsidRDefault="00403BD8" w:rsidP="00EC2531">
            <w:pPr>
              <w:shd w:val="clear" w:color="auto" w:fill="FFFFFF"/>
            </w:pPr>
          </w:p>
        </w:tc>
      </w:tr>
      <w:tr w:rsidR="00357E58" w:rsidRPr="00D872E6" w:rsidTr="00403BD8">
        <w:trPr>
          <w:trHeight w:val="272"/>
        </w:trPr>
        <w:tc>
          <w:tcPr>
            <w:tcW w:w="15876" w:type="dxa"/>
            <w:gridSpan w:val="8"/>
          </w:tcPr>
          <w:p w:rsidR="00357E58" w:rsidRPr="00D872E6" w:rsidRDefault="00357E58" w:rsidP="00EC2531">
            <w:pPr>
              <w:pStyle w:val="Default"/>
              <w:jc w:val="center"/>
            </w:pPr>
            <w:r w:rsidRPr="00D872E6">
              <w:rPr>
                <w:b/>
                <w:bCs/>
              </w:rPr>
              <w:t>Раздел 5. Человеческий организм (11 ч.)</w:t>
            </w:r>
          </w:p>
        </w:tc>
      </w:tr>
      <w:tr w:rsidR="00357E58" w:rsidRPr="00D872E6" w:rsidTr="00801205">
        <w:trPr>
          <w:trHeight w:val="272"/>
        </w:trPr>
        <w:tc>
          <w:tcPr>
            <w:tcW w:w="567" w:type="dxa"/>
          </w:tcPr>
          <w:p w:rsidR="00357E58" w:rsidRPr="00D872E6" w:rsidRDefault="00357E58" w:rsidP="00EC2531">
            <w:pPr>
              <w:shd w:val="clear" w:color="auto" w:fill="FFFFFF"/>
            </w:pPr>
            <w:r w:rsidRPr="00D872E6">
              <w:t>36</w:t>
            </w:r>
          </w:p>
        </w:tc>
        <w:tc>
          <w:tcPr>
            <w:tcW w:w="1560" w:type="dxa"/>
          </w:tcPr>
          <w:p w:rsidR="00357E58" w:rsidRPr="00D872E6" w:rsidRDefault="00357E58" w:rsidP="00EC2531">
            <w:pPr>
              <w:shd w:val="clear" w:color="auto" w:fill="FFFFFF"/>
            </w:pPr>
            <w:r w:rsidRPr="00D872E6">
              <w:t xml:space="preserve">Письмо </w:t>
            </w:r>
            <w:r w:rsidRPr="00D872E6">
              <w:lastRenderedPageBreak/>
              <w:t>руководителей клу</w:t>
            </w:r>
            <w:r w:rsidRPr="00D872E6">
              <w:softHyphen/>
            </w:r>
            <w:r w:rsidRPr="00D872E6">
              <w:rPr>
                <w:spacing w:val="-2"/>
              </w:rPr>
              <w:t>ба школьникам «</w:t>
            </w:r>
            <w:r w:rsidRPr="00D872E6">
              <w:t>Как устроен организм человека»</w:t>
            </w: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rPr>
                <w:b/>
                <w:iCs/>
                <w:spacing w:val="-2"/>
              </w:rPr>
            </w:pPr>
            <w:r w:rsidRPr="00D872E6">
              <w:rPr>
                <w:b/>
                <w:iCs/>
                <w:spacing w:val="-2"/>
              </w:rPr>
              <w:lastRenderedPageBreak/>
              <w:t>1</w:t>
            </w:r>
          </w:p>
        </w:tc>
        <w:tc>
          <w:tcPr>
            <w:tcW w:w="2268" w:type="dxa"/>
          </w:tcPr>
          <w:p w:rsidR="00357E58" w:rsidRPr="00D872E6" w:rsidRDefault="00357E58" w:rsidP="00EC2531">
            <w:pPr>
              <w:shd w:val="clear" w:color="auto" w:fill="FFFFFF"/>
              <w:rPr>
                <w:b/>
                <w:i/>
                <w:iCs/>
                <w:spacing w:val="-2"/>
              </w:rPr>
            </w:pPr>
            <w:r w:rsidRPr="00D872E6">
              <w:rPr>
                <w:spacing w:val="-2"/>
              </w:rPr>
              <w:t>Общее представле</w:t>
            </w:r>
            <w:r w:rsidRPr="00D872E6">
              <w:rPr>
                <w:spacing w:val="-2"/>
              </w:rPr>
              <w:softHyphen/>
            </w:r>
            <w:r w:rsidRPr="00D872E6">
              <w:lastRenderedPageBreak/>
              <w:t>ние о строении и основных функци</w:t>
            </w:r>
            <w:r w:rsidRPr="00D872E6">
              <w:softHyphen/>
              <w:t>ях организма человека</w:t>
            </w:r>
          </w:p>
        </w:tc>
        <w:tc>
          <w:tcPr>
            <w:tcW w:w="3827" w:type="dxa"/>
          </w:tcPr>
          <w:p w:rsidR="00357E58" w:rsidRPr="00D872E6" w:rsidRDefault="00357E58" w:rsidP="00EC2531">
            <w:pPr>
              <w:pStyle w:val="Default"/>
            </w:pPr>
            <w:r w:rsidRPr="00D872E6">
              <w:rPr>
                <w:b/>
                <w:bCs/>
              </w:rPr>
              <w:lastRenderedPageBreak/>
              <w:t xml:space="preserve">Характеризовать </w:t>
            </w:r>
            <w:r w:rsidRPr="00D872E6">
              <w:t xml:space="preserve">основные </w:t>
            </w:r>
            <w:r w:rsidRPr="00D872E6">
              <w:lastRenderedPageBreak/>
              <w:t xml:space="preserve">функции систем органов человеческого тела. </w:t>
            </w:r>
          </w:p>
          <w:p w:rsidR="00357E58" w:rsidRPr="00D872E6" w:rsidRDefault="00357E58" w:rsidP="00EC2531">
            <w:pPr>
              <w:pStyle w:val="Default"/>
            </w:pPr>
            <w:r w:rsidRPr="00D872E6">
              <w:rPr>
                <w:b/>
                <w:bCs/>
              </w:rPr>
              <w:t xml:space="preserve">Объяснять </w:t>
            </w:r>
            <w:r w:rsidRPr="00D872E6">
              <w:t xml:space="preserve">необходимость соблюдения оптимальных форм поведения на основе изученных правил сохранения и укрепления здоровья. </w:t>
            </w:r>
          </w:p>
          <w:p w:rsidR="00357E58" w:rsidRPr="00D872E6" w:rsidRDefault="00357E58" w:rsidP="00EC2531">
            <w:pPr>
              <w:pStyle w:val="Default"/>
            </w:pPr>
            <w:r w:rsidRPr="00D872E6">
              <w:rPr>
                <w:b/>
                <w:bCs/>
              </w:rPr>
              <w:t xml:space="preserve">Измерять </w:t>
            </w:r>
            <w:r w:rsidRPr="00D872E6">
              <w:t xml:space="preserve">температуру тела, вес и рост человека. </w:t>
            </w:r>
          </w:p>
          <w:p w:rsidR="00357E58" w:rsidRPr="00D872E6" w:rsidRDefault="00357E58" w:rsidP="00EC2531">
            <w:pPr>
              <w:shd w:val="clear" w:color="auto" w:fill="FFFFFF"/>
            </w:pPr>
            <w:r w:rsidRPr="00D872E6">
              <w:rPr>
                <w:b/>
                <w:bCs/>
              </w:rPr>
              <w:t xml:space="preserve">Знать </w:t>
            </w:r>
            <w:r w:rsidRPr="00D872E6">
              <w:t xml:space="preserve">правила оказания первой помощи при несчастных случаях </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lastRenderedPageBreak/>
              <w:t>Регулятивные УУД</w:t>
            </w:r>
            <w:r w:rsidRPr="00D872E6">
              <w:rPr>
                <w:rFonts w:ascii="Times New Roman" w:hAnsi="Times New Roman" w:cs="Times New Roman"/>
                <w:sz w:val="24"/>
              </w:rPr>
              <w:t xml:space="preserve">: организовывать свое рабочее </w:t>
            </w:r>
            <w:r w:rsidRPr="00D872E6">
              <w:rPr>
                <w:rFonts w:ascii="Times New Roman" w:hAnsi="Times New Roman" w:cs="Times New Roman"/>
                <w:sz w:val="24"/>
              </w:rPr>
              <w:lastRenderedPageBreak/>
              <w:t xml:space="preserve">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термин «кожа», строение кожи, научиться проводить простейшие опыты, рассказывать о значении кожи для организма человека, показывать на схеме структурные части кожного покрова.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вести диалог, выражать свои мысли точно, четко.</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vMerge w:val="restart"/>
          </w:tcPr>
          <w:p w:rsidR="00357E58" w:rsidRPr="00D872E6" w:rsidRDefault="00357E58" w:rsidP="00EC2531">
            <w:pPr>
              <w:shd w:val="clear" w:color="auto" w:fill="FFFFFF"/>
            </w:pPr>
            <w:r w:rsidRPr="00D872E6">
              <w:lastRenderedPageBreak/>
              <w:t>37</w:t>
            </w:r>
          </w:p>
          <w:p w:rsidR="00357E58" w:rsidRPr="00D872E6" w:rsidRDefault="00357E58" w:rsidP="00EC2531">
            <w:pPr>
              <w:shd w:val="clear" w:color="auto" w:fill="FFFFFF"/>
            </w:pPr>
            <w:r w:rsidRPr="00D872E6">
              <w:t>38</w:t>
            </w:r>
          </w:p>
        </w:tc>
        <w:tc>
          <w:tcPr>
            <w:tcW w:w="1560" w:type="dxa"/>
            <w:vMerge w:val="restart"/>
          </w:tcPr>
          <w:p w:rsidR="00357E58" w:rsidRPr="00D872E6" w:rsidRDefault="00357E58" w:rsidP="00EC2531">
            <w:pPr>
              <w:shd w:val="clear" w:color="auto" w:fill="FFFFFF"/>
            </w:pPr>
            <w:proofErr w:type="spellStart"/>
            <w:r w:rsidRPr="00D872E6">
              <w:rPr>
                <w:spacing w:val="-2"/>
              </w:rPr>
              <w:t>Путешествиев</w:t>
            </w:r>
            <w:proofErr w:type="spellEnd"/>
            <w:r w:rsidRPr="00D872E6">
              <w:rPr>
                <w:spacing w:val="-2"/>
              </w:rPr>
              <w:t xml:space="preserve"> мир клеток</w:t>
            </w:r>
          </w:p>
          <w:p w:rsidR="00357E58" w:rsidRPr="00D872E6" w:rsidRDefault="00357E58" w:rsidP="00EC2531">
            <w:pPr>
              <w:shd w:val="clear" w:color="auto" w:fill="FFFFFF"/>
            </w:pPr>
            <w:r w:rsidRPr="00D872E6">
              <w:rPr>
                <w:spacing w:val="-2"/>
              </w:rPr>
              <w:t>Самый боль</w:t>
            </w:r>
            <w:r w:rsidRPr="00D872E6">
              <w:t>шой орган чувств</w:t>
            </w:r>
          </w:p>
          <w:p w:rsidR="00357E58" w:rsidRPr="00D872E6" w:rsidRDefault="00357E58" w:rsidP="00EC2531"/>
        </w:tc>
        <w:tc>
          <w:tcPr>
            <w:tcW w:w="567" w:type="dxa"/>
          </w:tcPr>
          <w:p w:rsidR="00357E58" w:rsidRPr="00D872E6" w:rsidRDefault="00357E58" w:rsidP="00EC2531">
            <w:pPr>
              <w:shd w:val="clear" w:color="auto" w:fill="FFFFFF"/>
              <w:rPr>
                <w:b/>
                <w:iCs/>
              </w:rPr>
            </w:pPr>
            <w:r w:rsidRPr="00D872E6">
              <w:rPr>
                <w:b/>
                <w:iCs/>
              </w:rPr>
              <w:t>2</w:t>
            </w:r>
          </w:p>
        </w:tc>
        <w:tc>
          <w:tcPr>
            <w:tcW w:w="2268" w:type="dxa"/>
          </w:tcPr>
          <w:p w:rsidR="00357E58" w:rsidRPr="00D872E6" w:rsidRDefault="00357E58" w:rsidP="00EC2531">
            <w:pPr>
              <w:shd w:val="clear" w:color="auto" w:fill="FFFFFF"/>
              <w:rPr>
                <w:b/>
                <w:i/>
                <w:iCs/>
              </w:rPr>
            </w:pPr>
          </w:p>
        </w:tc>
        <w:tc>
          <w:tcPr>
            <w:tcW w:w="3827" w:type="dxa"/>
            <w:vMerge w:val="restart"/>
          </w:tcPr>
          <w:p w:rsidR="00357E58" w:rsidRPr="00D872E6" w:rsidRDefault="00357E58" w:rsidP="00EC2531">
            <w:pPr>
              <w:pStyle w:val="Default"/>
            </w:pPr>
            <w:r w:rsidRPr="00D872E6">
              <w:rPr>
                <w:b/>
                <w:bCs/>
              </w:rPr>
              <w:t xml:space="preserve">Выявлять </w:t>
            </w:r>
            <w:r w:rsidRPr="00D872E6">
              <w:t xml:space="preserve">разнообразие тканей человеческого организма. </w:t>
            </w:r>
          </w:p>
          <w:p w:rsidR="00357E58" w:rsidRPr="00D872E6" w:rsidRDefault="00357E58" w:rsidP="00EC2531">
            <w:pPr>
              <w:shd w:val="clear" w:color="auto" w:fill="FFFFFF"/>
            </w:pPr>
            <w:r w:rsidRPr="00D872E6">
              <w:rPr>
                <w:b/>
                <w:bCs/>
              </w:rPr>
              <w:t xml:space="preserve">Сравнивать </w:t>
            </w:r>
            <w:r w:rsidRPr="00D872E6">
              <w:t xml:space="preserve">внешний вид тканей разных органов (нервная ткань, ткань носовой полости, жировая ткань, мышечная ткань) под микроскопом </w:t>
            </w:r>
          </w:p>
        </w:tc>
        <w:tc>
          <w:tcPr>
            <w:tcW w:w="5670" w:type="dxa"/>
            <w:vMerge w:val="restart"/>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осуществлять взаимный контроль при работе в паре.</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знать термины «кости», «мышцы», «скелетные мышцы», «суставы», иметь представление о значении мышце-сгибателе и мышце-разгибателе, о строении костей, что кости «делают» кровь, уметь называть части, рассказывать о назначении костей скелета человека.</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 xml:space="preserve">  Коммуникативные УУД</w:t>
            </w:r>
            <w:r w:rsidRPr="00D872E6">
              <w:rPr>
                <w:rFonts w:ascii="Times New Roman" w:hAnsi="Times New Roman" w:cs="Times New Roman"/>
                <w:sz w:val="24"/>
              </w:rPr>
              <w:t>: вести диалог, выражать свои мысли точно, четко, осуществлять работу в группе, вести продуктивный диалог</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vMerge/>
          </w:tcPr>
          <w:p w:rsidR="00357E58" w:rsidRPr="00D872E6" w:rsidRDefault="00357E58" w:rsidP="00EC2531">
            <w:pPr>
              <w:shd w:val="clear" w:color="auto" w:fill="FFFFFF"/>
            </w:pPr>
          </w:p>
        </w:tc>
        <w:tc>
          <w:tcPr>
            <w:tcW w:w="1560" w:type="dxa"/>
            <w:vMerge/>
          </w:tcPr>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pPr>
          </w:p>
        </w:tc>
        <w:tc>
          <w:tcPr>
            <w:tcW w:w="2268" w:type="dxa"/>
          </w:tcPr>
          <w:p w:rsidR="00357E58" w:rsidRPr="00D872E6" w:rsidRDefault="00357E58" w:rsidP="00EC2531">
            <w:pPr>
              <w:shd w:val="clear" w:color="auto" w:fill="FFFFFF"/>
            </w:pPr>
            <w:r w:rsidRPr="00D872E6">
              <w:rPr>
                <w:spacing w:val="-2"/>
              </w:rPr>
              <w:t>Общее представле</w:t>
            </w:r>
            <w:r w:rsidRPr="00D872E6">
              <w:rPr>
                <w:spacing w:val="-1"/>
              </w:rPr>
              <w:t>ние о строении и</w:t>
            </w:r>
            <w:r w:rsidRPr="00D872E6">
              <w:rPr>
                <w:spacing w:val="-2"/>
              </w:rPr>
              <w:t>основных функци</w:t>
            </w:r>
            <w:r w:rsidRPr="00D872E6">
              <w:t>ях организма человека</w:t>
            </w:r>
          </w:p>
        </w:tc>
        <w:tc>
          <w:tcPr>
            <w:tcW w:w="3827" w:type="dxa"/>
            <w:vMerge/>
          </w:tcPr>
          <w:p w:rsidR="00357E58" w:rsidRPr="00D872E6" w:rsidRDefault="00357E58" w:rsidP="00EC2531">
            <w:pPr>
              <w:shd w:val="clear" w:color="auto" w:fill="FFFFFF"/>
            </w:pPr>
          </w:p>
        </w:tc>
        <w:tc>
          <w:tcPr>
            <w:tcW w:w="5670" w:type="dxa"/>
            <w:vMerge/>
          </w:tcPr>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548"/>
        </w:trPr>
        <w:tc>
          <w:tcPr>
            <w:tcW w:w="567" w:type="dxa"/>
          </w:tcPr>
          <w:p w:rsidR="00357E58" w:rsidRPr="00D872E6" w:rsidRDefault="00357E58" w:rsidP="00EC2531">
            <w:pPr>
              <w:shd w:val="clear" w:color="auto" w:fill="FFFFFF"/>
            </w:pPr>
            <w:r w:rsidRPr="00D872E6">
              <w:t>39</w:t>
            </w:r>
          </w:p>
        </w:tc>
        <w:tc>
          <w:tcPr>
            <w:tcW w:w="1560" w:type="dxa"/>
          </w:tcPr>
          <w:p w:rsidR="00357E58" w:rsidRPr="00D872E6" w:rsidRDefault="00357E58" w:rsidP="00EC2531">
            <w:pPr>
              <w:pStyle w:val="Default"/>
            </w:pPr>
            <w:r w:rsidRPr="00D872E6">
              <w:t xml:space="preserve">Двигательная функция человека </w:t>
            </w: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rPr>
                <w:b/>
                <w:iCs/>
                <w:spacing w:val="-2"/>
              </w:rPr>
            </w:pPr>
            <w:r w:rsidRPr="00D872E6">
              <w:rPr>
                <w:b/>
                <w:iCs/>
                <w:spacing w:val="-2"/>
              </w:rPr>
              <w:t>1</w:t>
            </w:r>
          </w:p>
        </w:tc>
        <w:tc>
          <w:tcPr>
            <w:tcW w:w="2268" w:type="dxa"/>
          </w:tcPr>
          <w:p w:rsidR="00357E58" w:rsidRPr="00D872E6" w:rsidRDefault="00357E58" w:rsidP="00EC2531">
            <w:pPr>
              <w:shd w:val="clear" w:color="auto" w:fill="FFFFFF"/>
            </w:pPr>
            <w:r w:rsidRPr="00D872E6">
              <w:rPr>
                <w:spacing w:val="-2"/>
              </w:rPr>
              <w:t>Общее представле</w:t>
            </w:r>
            <w:r w:rsidRPr="00D872E6">
              <w:t xml:space="preserve">ние о строении и </w:t>
            </w:r>
            <w:r w:rsidRPr="00D872E6">
              <w:rPr>
                <w:spacing w:val="-2"/>
              </w:rPr>
              <w:t>основных функци</w:t>
            </w:r>
            <w:r w:rsidRPr="00D872E6">
              <w:rPr>
                <w:spacing w:val="-2"/>
              </w:rPr>
              <w:softHyphen/>
            </w:r>
            <w:r w:rsidRPr="00D872E6">
              <w:t>ях организма человека</w:t>
            </w:r>
          </w:p>
        </w:tc>
        <w:tc>
          <w:tcPr>
            <w:tcW w:w="3827" w:type="dxa"/>
          </w:tcPr>
          <w:p w:rsidR="00357E58" w:rsidRPr="00D872E6" w:rsidRDefault="00357E58" w:rsidP="00EC2531">
            <w:pPr>
              <w:pStyle w:val="Default"/>
            </w:pPr>
            <w:r w:rsidRPr="00D872E6">
              <w:rPr>
                <w:b/>
                <w:bCs/>
              </w:rPr>
              <w:t xml:space="preserve">Называть </w:t>
            </w:r>
            <w:r w:rsidRPr="00D872E6">
              <w:t xml:space="preserve">части скелете (череп, позвоночник) </w:t>
            </w:r>
          </w:p>
          <w:p w:rsidR="00357E58" w:rsidRPr="00D872E6" w:rsidRDefault="00357E58" w:rsidP="00EC2531">
            <w:pPr>
              <w:pStyle w:val="Default"/>
            </w:pPr>
            <w:r w:rsidRPr="00D872E6">
              <w:rPr>
                <w:b/>
                <w:bCs/>
              </w:rPr>
              <w:t xml:space="preserve">Распознавать </w:t>
            </w:r>
            <w:r w:rsidRPr="00D872E6">
              <w:t xml:space="preserve">типы костей и способы их соединения </w:t>
            </w:r>
          </w:p>
          <w:p w:rsidR="00357E58" w:rsidRPr="00D872E6" w:rsidRDefault="00357E58" w:rsidP="00EC2531">
            <w:pPr>
              <w:pStyle w:val="Default"/>
            </w:pPr>
            <w:r w:rsidRPr="00D872E6">
              <w:rPr>
                <w:b/>
                <w:bCs/>
              </w:rPr>
              <w:t xml:space="preserve">Определять </w:t>
            </w:r>
            <w:r w:rsidRPr="00D872E6">
              <w:t xml:space="preserve">значение мышц-сгибателей и мышц-разгибателей </w:t>
            </w:r>
          </w:p>
        </w:tc>
        <w:tc>
          <w:tcPr>
            <w:tcW w:w="5670" w:type="dxa"/>
            <w:vMerge w:val="restart"/>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осуществлять взаимный контроль при работе в паре. </w:t>
            </w:r>
          </w:p>
          <w:p w:rsidR="00934F2C" w:rsidRDefault="00357E58" w:rsidP="00EC2531">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что в теле человека находятся полости, занимаемые органами, научиться называть органы кровеносной системы, рассказывать о работе сердца, о циркуляции крови по организму, называть состав крови (красные и белые кровяные клетки, кровяные пластинки и плазма), рассказывать о строении сердца. </w:t>
            </w:r>
          </w:p>
          <w:p w:rsidR="00934F2C" w:rsidRDefault="00357E58" w:rsidP="00EC2531">
            <w:pPr>
              <w:pStyle w:val="a9"/>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 вести продуктивный диалог</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40</w:t>
            </w:r>
          </w:p>
        </w:tc>
        <w:tc>
          <w:tcPr>
            <w:tcW w:w="1560" w:type="dxa"/>
          </w:tcPr>
          <w:p w:rsidR="00357E58" w:rsidRPr="00D872E6" w:rsidRDefault="00357E58" w:rsidP="00EC2531">
            <w:pPr>
              <w:pStyle w:val="Default"/>
            </w:pPr>
            <w:r w:rsidRPr="00D872E6">
              <w:t xml:space="preserve">Пищеварительная система. </w:t>
            </w:r>
          </w:p>
        </w:tc>
        <w:tc>
          <w:tcPr>
            <w:tcW w:w="567" w:type="dxa"/>
          </w:tcPr>
          <w:p w:rsidR="00357E58" w:rsidRPr="00D872E6" w:rsidRDefault="00357E58" w:rsidP="00EC2531">
            <w:pPr>
              <w:shd w:val="clear" w:color="auto" w:fill="FFFFFF"/>
              <w:rPr>
                <w:b/>
                <w:iCs/>
                <w:spacing w:val="-1"/>
              </w:rPr>
            </w:pPr>
            <w:r w:rsidRPr="00D872E6">
              <w:rPr>
                <w:b/>
                <w:iCs/>
                <w:spacing w:val="-1"/>
              </w:rPr>
              <w:t>1</w:t>
            </w:r>
          </w:p>
        </w:tc>
        <w:tc>
          <w:tcPr>
            <w:tcW w:w="2268" w:type="dxa"/>
          </w:tcPr>
          <w:p w:rsidR="00357E58" w:rsidRPr="00D872E6" w:rsidRDefault="00357E58" w:rsidP="00EC2531">
            <w:pPr>
              <w:shd w:val="clear" w:color="auto" w:fill="FFFFFF"/>
            </w:pPr>
            <w:r w:rsidRPr="00D872E6">
              <w:rPr>
                <w:spacing w:val="-1"/>
              </w:rPr>
              <w:t>Общее представле</w:t>
            </w:r>
            <w:r w:rsidRPr="00D872E6">
              <w:t xml:space="preserve">ние о строении и </w:t>
            </w:r>
            <w:r w:rsidRPr="00D872E6">
              <w:rPr>
                <w:spacing w:val="-1"/>
              </w:rPr>
              <w:t>основных функци</w:t>
            </w:r>
            <w:r w:rsidRPr="00D872E6">
              <w:rPr>
                <w:spacing w:val="-1"/>
              </w:rPr>
              <w:softHyphen/>
            </w:r>
            <w:r w:rsidRPr="00D872E6">
              <w:t>ях организма человека</w:t>
            </w:r>
          </w:p>
        </w:tc>
        <w:tc>
          <w:tcPr>
            <w:tcW w:w="3827" w:type="dxa"/>
          </w:tcPr>
          <w:p w:rsidR="00357E58" w:rsidRPr="00D872E6" w:rsidRDefault="00357E58" w:rsidP="00EC2531">
            <w:pPr>
              <w:pStyle w:val="Default"/>
            </w:pPr>
            <w:r w:rsidRPr="00D872E6">
              <w:rPr>
                <w:b/>
                <w:bCs/>
              </w:rPr>
              <w:t xml:space="preserve">Рассказывать </w:t>
            </w:r>
            <w:r w:rsidRPr="00D872E6">
              <w:t xml:space="preserve">о процессе пищеварения, </w:t>
            </w:r>
            <w:r w:rsidRPr="00D872E6">
              <w:rPr>
                <w:b/>
                <w:bCs/>
              </w:rPr>
              <w:t xml:space="preserve">называть </w:t>
            </w:r>
            <w:r w:rsidRPr="00D872E6">
              <w:t xml:space="preserve">необходимые для роста организма питательные вещества (углеводы, белки, кальций) </w:t>
            </w:r>
          </w:p>
          <w:p w:rsidR="00357E58" w:rsidRPr="00D872E6" w:rsidRDefault="00357E58" w:rsidP="00EC2531">
            <w:pPr>
              <w:pStyle w:val="Default"/>
            </w:pPr>
            <w:r w:rsidRPr="00D872E6">
              <w:rPr>
                <w:b/>
                <w:bCs/>
              </w:rPr>
              <w:t xml:space="preserve">Обосновывать </w:t>
            </w:r>
            <w:r w:rsidRPr="00D872E6">
              <w:t>необходимость собл</w:t>
            </w:r>
            <w:r w:rsidR="00D872E6" w:rsidRPr="00D872E6">
              <w:t xml:space="preserve">юдения правил личной гигиены во </w:t>
            </w:r>
            <w:r w:rsidRPr="00D872E6">
              <w:t xml:space="preserve">времяприѐма и приготовления пищи </w:t>
            </w:r>
          </w:p>
        </w:tc>
        <w:tc>
          <w:tcPr>
            <w:tcW w:w="5670" w:type="dxa"/>
            <w:vMerge/>
          </w:tcPr>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lastRenderedPageBreak/>
              <w:t>41</w:t>
            </w:r>
          </w:p>
        </w:tc>
        <w:tc>
          <w:tcPr>
            <w:tcW w:w="1560" w:type="dxa"/>
          </w:tcPr>
          <w:p w:rsidR="00357E58" w:rsidRPr="00D872E6" w:rsidRDefault="00357E58" w:rsidP="00EC2531">
            <w:pPr>
              <w:pStyle w:val="Default"/>
            </w:pPr>
            <w:r w:rsidRPr="00D872E6">
              <w:t xml:space="preserve">Система кровообращения. Ее роль в жизнедеятельности человека </w:t>
            </w:r>
          </w:p>
          <w:p w:rsidR="00357E58" w:rsidRPr="00D872E6" w:rsidRDefault="00357E58" w:rsidP="00EC2531">
            <w:r w:rsidRPr="00D872E6">
              <w:t>ПДД. Дорожные знаки, относящиеся к велосипедистам.</w:t>
            </w: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rPr>
                <w:b/>
                <w:iCs/>
              </w:rPr>
            </w:pPr>
            <w:r w:rsidRPr="00D872E6">
              <w:rPr>
                <w:b/>
                <w:iCs/>
              </w:rPr>
              <w:t>1</w:t>
            </w:r>
          </w:p>
        </w:tc>
        <w:tc>
          <w:tcPr>
            <w:tcW w:w="2268" w:type="dxa"/>
          </w:tcPr>
          <w:p w:rsidR="00357E58" w:rsidRPr="00D872E6" w:rsidRDefault="00357E58" w:rsidP="00EC2531">
            <w:pPr>
              <w:shd w:val="clear" w:color="auto" w:fill="FFFFFF"/>
            </w:pPr>
            <w:r w:rsidRPr="00D872E6">
              <w:rPr>
                <w:spacing w:val="-2"/>
              </w:rPr>
              <w:t>Общее представле</w:t>
            </w:r>
            <w:r w:rsidRPr="00D872E6">
              <w:rPr>
                <w:spacing w:val="-1"/>
              </w:rPr>
              <w:t>ние о строении и</w:t>
            </w:r>
            <w:r w:rsidRPr="00D872E6">
              <w:rPr>
                <w:spacing w:val="-2"/>
              </w:rPr>
              <w:t>основных функци</w:t>
            </w:r>
            <w:r w:rsidRPr="00D872E6">
              <w:t>ях организма человека</w:t>
            </w:r>
          </w:p>
        </w:tc>
        <w:tc>
          <w:tcPr>
            <w:tcW w:w="3827" w:type="dxa"/>
          </w:tcPr>
          <w:p w:rsidR="00357E58" w:rsidRPr="00D872E6" w:rsidRDefault="00357E58" w:rsidP="00EC2531">
            <w:pPr>
              <w:pStyle w:val="Default"/>
            </w:pPr>
            <w:r w:rsidRPr="00D872E6">
              <w:rPr>
                <w:b/>
                <w:bCs/>
              </w:rPr>
              <w:t xml:space="preserve">Раскрыть </w:t>
            </w:r>
            <w:r w:rsidRPr="00D872E6">
              <w:t xml:space="preserve">понятие кровообращение, причины движения крови </w:t>
            </w:r>
          </w:p>
          <w:p w:rsidR="00357E58" w:rsidRPr="00D872E6" w:rsidRDefault="00357E58" w:rsidP="00EC2531">
            <w:pPr>
              <w:pStyle w:val="Default"/>
            </w:pPr>
            <w:r w:rsidRPr="00D872E6">
              <w:rPr>
                <w:b/>
                <w:bCs/>
              </w:rPr>
              <w:t xml:space="preserve">Выявить </w:t>
            </w:r>
            <w:r w:rsidRPr="00D872E6">
              <w:t xml:space="preserve">особенности строения органов кровообращения </w:t>
            </w:r>
          </w:p>
          <w:p w:rsidR="00357E58" w:rsidRPr="00D872E6" w:rsidRDefault="00357E58" w:rsidP="00EC2531">
            <w:pPr>
              <w:pStyle w:val="Default"/>
            </w:pPr>
            <w:r w:rsidRPr="00D872E6">
              <w:rPr>
                <w:b/>
                <w:bCs/>
              </w:rPr>
              <w:t xml:space="preserve">Называть </w:t>
            </w:r>
            <w:r w:rsidRPr="00D872E6">
              <w:t xml:space="preserve">органы кровеносной системы </w:t>
            </w:r>
          </w:p>
          <w:p w:rsidR="00357E58" w:rsidRPr="00D872E6" w:rsidRDefault="00357E58" w:rsidP="00EC2531">
            <w:pPr>
              <w:pStyle w:val="Default"/>
            </w:pPr>
            <w:r w:rsidRPr="00D872E6">
              <w:rPr>
                <w:b/>
                <w:bCs/>
              </w:rPr>
              <w:t xml:space="preserve">Рассказывать </w:t>
            </w:r>
            <w:r w:rsidRPr="00D872E6">
              <w:t xml:space="preserve">о строении и работе сердца, о циркуляции крови по организму </w:t>
            </w:r>
          </w:p>
          <w:p w:rsidR="00357E58" w:rsidRPr="00D872E6" w:rsidRDefault="00357E58" w:rsidP="00EC2531">
            <w:pPr>
              <w:shd w:val="clear" w:color="auto" w:fill="FFFFFF"/>
            </w:pPr>
            <w:r w:rsidRPr="00D872E6">
              <w:rPr>
                <w:b/>
                <w:bCs/>
              </w:rPr>
              <w:t xml:space="preserve">Характеризовать </w:t>
            </w:r>
            <w:r w:rsidRPr="00D872E6">
              <w:t xml:space="preserve">состав крови (красные и белые кровяные клетки, кровяные пластинки и плазма) </w:t>
            </w:r>
          </w:p>
        </w:tc>
        <w:tc>
          <w:tcPr>
            <w:tcW w:w="5670" w:type="dxa"/>
          </w:tcPr>
          <w:p w:rsidR="00357E58" w:rsidRPr="00D872E6" w:rsidRDefault="00357E58" w:rsidP="00EC2531">
            <w:pPr>
              <w:pStyle w:val="Default"/>
            </w:pPr>
            <w:r w:rsidRPr="00D872E6">
              <w:rPr>
                <w:b/>
                <w:bCs/>
              </w:rPr>
              <w:t xml:space="preserve">Личностные УУД: </w:t>
            </w:r>
          </w:p>
          <w:p w:rsidR="00357E58" w:rsidRPr="00D872E6" w:rsidRDefault="00357E58" w:rsidP="00EC2531">
            <w:pPr>
              <w:pStyle w:val="Default"/>
            </w:pPr>
            <w:r w:rsidRPr="00D872E6">
              <w:t xml:space="preserve">использование знаний о строении и функционировании организма человека для сохранения и укрепления своего здоровья, для соблюдения правил гигиены систем органов </w:t>
            </w:r>
          </w:p>
          <w:p w:rsidR="00357E58" w:rsidRPr="00D872E6" w:rsidRDefault="00357E58" w:rsidP="00EC2531">
            <w:pPr>
              <w:pStyle w:val="Default"/>
            </w:pPr>
            <w:r w:rsidRPr="00D872E6">
              <w:rPr>
                <w:b/>
                <w:bCs/>
              </w:rPr>
              <w:t xml:space="preserve">Регулятивные УУД: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 xml:space="preserve">планирование своих действий в соответствии с поставленной задачей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какие органы защищены грудной клеткой, понятия диафрагма, трахеи, бронхи, бронхиолы, альвеолы, капилляры, проводить простейшие опыты, называть органы системы дыхания, рассказывать о путешествии воздуха в организме человека, сравнивать вдыхаемый и выдыхаемый воздух.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вести диалог, выражать свои мысли точно, четко.</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42</w:t>
            </w:r>
          </w:p>
        </w:tc>
        <w:tc>
          <w:tcPr>
            <w:tcW w:w="1560" w:type="dxa"/>
          </w:tcPr>
          <w:p w:rsidR="006F2A96" w:rsidRPr="00D872E6" w:rsidRDefault="00357E58" w:rsidP="00EC2531">
            <w:pPr>
              <w:pStyle w:val="Default"/>
            </w:pPr>
            <w:r w:rsidRPr="00D872E6">
              <w:t xml:space="preserve">Дыхательная система.  </w:t>
            </w:r>
          </w:p>
          <w:p w:rsidR="00357E58" w:rsidRPr="00D872E6" w:rsidRDefault="00357E58" w:rsidP="00EC2531">
            <w:pPr>
              <w:pStyle w:val="Default"/>
            </w:pPr>
            <w:r w:rsidRPr="00D872E6">
              <w:t xml:space="preserve">Ее роль в жизнедеятельности </w:t>
            </w:r>
          </w:p>
          <w:p w:rsidR="00357E58" w:rsidRPr="00D872E6" w:rsidRDefault="00357E58" w:rsidP="00EC2531">
            <w:pPr>
              <w:shd w:val="clear" w:color="auto" w:fill="FFFFFF"/>
            </w:pPr>
            <w:r w:rsidRPr="00D872E6">
              <w:t>человека.</w:t>
            </w:r>
          </w:p>
        </w:tc>
        <w:tc>
          <w:tcPr>
            <w:tcW w:w="567" w:type="dxa"/>
          </w:tcPr>
          <w:p w:rsidR="00357E58" w:rsidRPr="00D872E6" w:rsidRDefault="00357E58" w:rsidP="00EC2531">
            <w:pPr>
              <w:shd w:val="clear" w:color="auto" w:fill="FFFFFF"/>
              <w:rPr>
                <w:b/>
                <w:iCs/>
                <w:spacing w:val="-4"/>
              </w:rPr>
            </w:pPr>
            <w:r w:rsidRPr="00D872E6">
              <w:rPr>
                <w:b/>
                <w:iCs/>
                <w:spacing w:val="-4"/>
              </w:rPr>
              <w:t>1</w:t>
            </w:r>
          </w:p>
        </w:tc>
        <w:tc>
          <w:tcPr>
            <w:tcW w:w="2268" w:type="dxa"/>
          </w:tcPr>
          <w:p w:rsidR="00357E58" w:rsidRPr="00D872E6" w:rsidRDefault="00357E58" w:rsidP="00EC2531">
            <w:pPr>
              <w:shd w:val="clear" w:color="auto" w:fill="FFFFFF"/>
            </w:pPr>
            <w:r w:rsidRPr="00D872E6">
              <w:rPr>
                <w:spacing w:val="-2"/>
              </w:rPr>
              <w:t>Общее представле</w:t>
            </w:r>
            <w:r w:rsidRPr="00D872E6">
              <w:t xml:space="preserve">ние о строении и </w:t>
            </w:r>
            <w:r w:rsidRPr="00D872E6">
              <w:rPr>
                <w:spacing w:val="-2"/>
              </w:rPr>
              <w:t>основных функци</w:t>
            </w:r>
            <w:r w:rsidRPr="00D872E6">
              <w:rPr>
                <w:spacing w:val="-2"/>
              </w:rPr>
              <w:softHyphen/>
            </w:r>
            <w:r w:rsidRPr="00D872E6">
              <w:t>ях организма человека</w:t>
            </w:r>
          </w:p>
        </w:tc>
        <w:tc>
          <w:tcPr>
            <w:tcW w:w="3827" w:type="dxa"/>
          </w:tcPr>
          <w:p w:rsidR="00357E58" w:rsidRPr="00D872E6" w:rsidRDefault="00357E58" w:rsidP="00EC2531">
            <w:pPr>
              <w:pStyle w:val="Default"/>
            </w:pPr>
            <w:r w:rsidRPr="00D872E6">
              <w:rPr>
                <w:b/>
                <w:bCs/>
              </w:rPr>
              <w:t xml:space="preserve">Называть </w:t>
            </w:r>
            <w:r w:rsidRPr="00D872E6">
              <w:t xml:space="preserve">органы системы дыхания </w:t>
            </w:r>
          </w:p>
          <w:p w:rsidR="00357E58" w:rsidRPr="00D872E6" w:rsidRDefault="00357E58" w:rsidP="00EC2531">
            <w:pPr>
              <w:shd w:val="clear" w:color="auto" w:fill="FFFFFF"/>
            </w:pPr>
            <w:r w:rsidRPr="00D872E6">
              <w:rPr>
                <w:b/>
                <w:bCs/>
              </w:rPr>
              <w:t xml:space="preserve">Раскрывать </w:t>
            </w:r>
            <w:r w:rsidRPr="00D872E6">
              <w:t xml:space="preserve">особенности строения органов дыхания в связи с выполняемыми функциями </w:t>
            </w:r>
          </w:p>
          <w:p w:rsidR="00357E58" w:rsidRPr="00D872E6" w:rsidRDefault="00357E58" w:rsidP="00EC2531">
            <w:pPr>
              <w:pStyle w:val="Default"/>
            </w:pPr>
            <w:r w:rsidRPr="00D872E6">
              <w:rPr>
                <w:b/>
                <w:bCs/>
              </w:rPr>
              <w:t xml:space="preserve">Рассказывать </w:t>
            </w:r>
            <w:r w:rsidRPr="00D872E6">
              <w:t>о путешествии воздуха в организме человека</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осуществлять взаимный контроль при работе в группе.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знать, что курение вредно для каждой части организма, иметь представление о том, что легкие необходимы не только для дыхания, но и для того, чтобы говорить, уметь рассказывать о работе голосовых связок, выполнять режим дня, отказываться от вредных привычек.</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43</w:t>
            </w:r>
          </w:p>
        </w:tc>
        <w:tc>
          <w:tcPr>
            <w:tcW w:w="1560" w:type="dxa"/>
          </w:tcPr>
          <w:p w:rsidR="00357E58" w:rsidRPr="00D872E6" w:rsidRDefault="00357E58" w:rsidP="00EC2531">
            <w:pPr>
              <w:shd w:val="clear" w:color="auto" w:fill="FFFFFF"/>
            </w:pPr>
            <w:r w:rsidRPr="00D872E6">
              <w:t xml:space="preserve">Все о вдохе и </w:t>
            </w:r>
            <w:r w:rsidRPr="00D872E6">
              <w:rPr>
                <w:spacing w:val="-2"/>
              </w:rPr>
              <w:t xml:space="preserve">выдохе. Береги </w:t>
            </w:r>
            <w:r w:rsidRPr="00D872E6">
              <w:t>свои легкие</w:t>
            </w:r>
          </w:p>
          <w:p w:rsidR="00357E58" w:rsidRPr="00D872E6" w:rsidRDefault="00357E58" w:rsidP="00EC2531">
            <w:pPr>
              <w:shd w:val="clear" w:color="auto" w:fill="FFFFFF"/>
              <w:ind w:left="10" w:right="5" w:firstLine="346"/>
            </w:pPr>
          </w:p>
        </w:tc>
        <w:tc>
          <w:tcPr>
            <w:tcW w:w="567" w:type="dxa"/>
          </w:tcPr>
          <w:p w:rsidR="00357E58" w:rsidRPr="00D872E6" w:rsidRDefault="00357E58" w:rsidP="00EC2531">
            <w:pPr>
              <w:shd w:val="clear" w:color="auto" w:fill="FFFFFF"/>
              <w:rPr>
                <w:b/>
                <w:iCs/>
              </w:rPr>
            </w:pPr>
            <w:r w:rsidRPr="00D872E6">
              <w:rPr>
                <w:b/>
                <w:iCs/>
              </w:rPr>
              <w:t>1</w:t>
            </w:r>
          </w:p>
        </w:tc>
        <w:tc>
          <w:tcPr>
            <w:tcW w:w="2268" w:type="dxa"/>
          </w:tcPr>
          <w:p w:rsidR="00357E58" w:rsidRPr="00D872E6" w:rsidRDefault="00357E58" w:rsidP="00EC2531">
            <w:pPr>
              <w:shd w:val="clear" w:color="auto" w:fill="FFFFFF"/>
            </w:pPr>
            <w:r w:rsidRPr="00D872E6">
              <w:rPr>
                <w:spacing w:val="-1"/>
              </w:rPr>
              <w:t>Общее представле</w:t>
            </w:r>
            <w:r w:rsidRPr="00D872E6">
              <w:t xml:space="preserve">ние о строении и </w:t>
            </w:r>
            <w:r w:rsidRPr="00D872E6">
              <w:rPr>
                <w:spacing w:val="-1"/>
              </w:rPr>
              <w:t>основных функци</w:t>
            </w:r>
            <w:r w:rsidRPr="00D872E6">
              <w:rPr>
                <w:spacing w:val="-1"/>
              </w:rPr>
              <w:softHyphen/>
            </w:r>
            <w:r w:rsidRPr="00D872E6">
              <w:t>ях организма человека</w:t>
            </w:r>
          </w:p>
        </w:tc>
        <w:tc>
          <w:tcPr>
            <w:tcW w:w="3827" w:type="dxa"/>
          </w:tcPr>
          <w:p w:rsidR="00357E58" w:rsidRPr="00D872E6" w:rsidRDefault="00357E58" w:rsidP="00EC2531">
            <w:pPr>
              <w:pStyle w:val="Default"/>
            </w:pPr>
            <w:r w:rsidRPr="00D872E6">
              <w:rPr>
                <w:b/>
                <w:bCs/>
              </w:rPr>
              <w:t xml:space="preserve">Объяснять </w:t>
            </w:r>
            <w:r w:rsidRPr="00D872E6">
              <w:t xml:space="preserve">негативное влияния курения, алкоголизма, </w:t>
            </w:r>
            <w:proofErr w:type="spellStart"/>
            <w:r w:rsidRPr="00D872E6">
              <w:t>табакокурения</w:t>
            </w:r>
            <w:proofErr w:type="spellEnd"/>
            <w:r w:rsidRPr="00D872E6">
              <w:t xml:space="preserve">, токсикомании </w:t>
            </w:r>
          </w:p>
          <w:p w:rsidR="00357E58" w:rsidRPr="00D872E6" w:rsidRDefault="00357E58" w:rsidP="00EC2531">
            <w:pPr>
              <w:shd w:val="clear" w:color="auto" w:fill="FFFFFF"/>
            </w:pPr>
            <w:r w:rsidRPr="00D872E6">
              <w:rPr>
                <w:b/>
                <w:bCs/>
              </w:rPr>
              <w:t xml:space="preserve">Прогнозировать </w:t>
            </w:r>
            <w:r w:rsidRPr="00D872E6">
              <w:t xml:space="preserve">последствия употребления </w:t>
            </w:r>
            <w:proofErr w:type="spellStart"/>
            <w:r w:rsidRPr="00D872E6">
              <w:t>психоактивных</w:t>
            </w:r>
            <w:proofErr w:type="spellEnd"/>
            <w:r w:rsidRPr="00D872E6">
              <w:t xml:space="preserve"> веществ </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знать строение мочевой системы, иметь представление о роли почек, уметь называть органы мочевой системы</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44</w:t>
            </w:r>
          </w:p>
        </w:tc>
        <w:tc>
          <w:tcPr>
            <w:tcW w:w="1560" w:type="dxa"/>
          </w:tcPr>
          <w:p w:rsidR="00357E58" w:rsidRPr="00D872E6" w:rsidRDefault="00357E58" w:rsidP="00EC2531">
            <w:pPr>
              <w:shd w:val="clear" w:color="auto" w:fill="FFFFFF"/>
            </w:pPr>
            <w:r w:rsidRPr="00D872E6">
              <w:rPr>
                <w:spacing w:val="-2"/>
              </w:rPr>
              <w:t>Как почки уда</w:t>
            </w:r>
            <w:r w:rsidRPr="00D872E6">
              <w:t>ляют из орга</w:t>
            </w:r>
            <w:r w:rsidRPr="00D872E6">
              <w:rPr>
                <w:spacing w:val="-1"/>
              </w:rPr>
              <w:t>низма вредные</w:t>
            </w:r>
            <w:r w:rsidRPr="00D872E6">
              <w:t xml:space="preserve"> вещества</w:t>
            </w:r>
          </w:p>
          <w:p w:rsidR="00357E58" w:rsidRPr="00D872E6" w:rsidRDefault="00357E58" w:rsidP="00EC2531">
            <w:pPr>
              <w:shd w:val="clear" w:color="auto" w:fill="FFFFFF"/>
              <w:ind w:left="10" w:right="5" w:firstLine="346"/>
            </w:pPr>
          </w:p>
        </w:tc>
        <w:tc>
          <w:tcPr>
            <w:tcW w:w="567" w:type="dxa"/>
          </w:tcPr>
          <w:p w:rsidR="00357E58" w:rsidRPr="00D872E6" w:rsidRDefault="00357E58" w:rsidP="00EC2531">
            <w:pPr>
              <w:shd w:val="clear" w:color="auto" w:fill="FFFFFF"/>
              <w:rPr>
                <w:b/>
                <w:iCs/>
                <w:spacing w:val="-1"/>
              </w:rPr>
            </w:pPr>
            <w:r w:rsidRPr="00D872E6">
              <w:rPr>
                <w:b/>
                <w:iCs/>
                <w:spacing w:val="-1"/>
              </w:rPr>
              <w:lastRenderedPageBreak/>
              <w:t>1</w:t>
            </w:r>
          </w:p>
        </w:tc>
        <w:tc>
          <w:tcPr>
            <w:tcW w:w="2268" w:type="dxa"/>
          </w:tcPr>
          <w:p w:rsidR="00357E58" w:rsidRPr="00D872E6" w:rsidRDefault="00357E58" w:rsidP="00EC2531">
            <w:pPr>
              <w:shd w:val="clear" w:color="auto" w:fill="FFFFFF"/>
            </w:pPr>
            <w:r w:rsidRPr="00D872E6">
              <w:rPr>
                <w:spacing w:val="-2"/>
              </w:rPr>
              <w:t>Общее представле</w:t>
            </w:r>
            <w:r w:rsidRPr="00D872E6">
              <w:t xml:space="preserve">ние о строении и </w:t>
            </w:r>
            <w:r w:rsidRPr="00D872E6">
              <w:rPr>
                <w:spacing w:val="-2"/>
              </w:rPr>
              <w:t>основных функци</w:t>
            </w:r>
            <w:r w:rsidRPr="00D872E6">
              <w:t>ях организма человека</w:t>
            </w:r>
          </w:p>
        </w:tc>
        <w:tc>
          <w:tcPr>
            <w:tcW w:w="3827" w:type="dxa"/>
          </w:tcPr>
          <w:p w:rsidR="00357E58" w:rsidRPr="00D872E6" w:rsidRDefault="00357E58" w:rsidP="00EC2531">
            <w:pPr>
              <w:pStyle w:val="Default"/>
            </w:pPr>
            <w:r w:rsidRPr="00D872E6">
              <w:rPr>
                <w:b/>
                <w:bCs/>
              </w:rPr>
              <w:t xml:space="preserve">Выявить </w:t>
            </w:r>
            <w:r w:rsidRPr="00D872E6">
              <w:t xml:space="preserve">особенности строения мочевой системы </w:t>
            </w:r>
          </w:p>
          <w:p w:rsidR="00357E58" w:rsidRPr="00D872E6" w:rsidRDefault="00357E58" w:rsidP="00EC2531">
            <w:pPr>
              <w:pStyle w:val="Default"/>
            </w:pPr>
            <w:r w:rsidRPr="00D872E6">
              <w:rPr>
                <w:b/>
                <w:bCs/>
              </w:rPr>
              <w:t xml:space="preserve">Объяснять </w:t>
            </w:r>
            <w:r w:rsidRPr="00D872E6">
              <w:t xml:space="preserve">роль почек </w:t>
            </w:r>
          </w:p>
          <w:p w:rsidR="00357E58" w:rsidRPr="00D872E6" w:rsidRDefault="00357E58" w:rsidP="00EC2531">
            <w:pPr>
              <w:shd w:val="clear" w:color="auto" w:fill="FFFFFF"/>
            </w:pPr>
            <w:r w:rsidRPr="00D872E6">
              <w:rPr>
                <w:b/>
                <w:bCs/>
              </w:rPr>
              <w:t xml:space="preserve">Называть </w:t>
            </w:r>
            <w:r w:rsidRPr="00D872E6">
              <w:t xml:space="preserve">органы мочевой системы (мочевой пузырь, почки, </w:t>
            </w:r>
            <w:r w:rsidRPr="00D872E6">
              <w:lastRenderedPageBreak/>
              <w:t xml:space="preserve">мочеточники, мочеиспускательный канал, почечная артерия, почечная вена) </w:t>
            </w:r>
          </w:p>
        </w:tc>
        <w:tc>
          <w:tcPr>
            <w:tcW w:w="5670" w:type="dxa"/>
          </w:tcPr>
          <w:p w:rsidR="00934F2C" w:rsidRDefault="00357E58" w:rsidP="00EC2531">
            <w:pPr>
              <w:pStyle w:val="a9"/>
              <w:rPr>
                <w:rFonts w:ascii="Times New Roman" w:hAnsi="Times New Roman" w:cs="Times New Roman"/>
                <w:sz w:val="24"/>
              </w:rPr>
            </w:pPr>
            <w:r w:rsidRPr="00D872E6">
              <w:rPr>
                <w:rFonts w:ascii="Times New Roman" w:hAnsi="Times New Roman" w:cs="Times New Roman"/>
                <w:b/>
                <w:sz w:val="24"/>
              </w:rPr>
              <w:lastRenderedPageBreak/>
              <w:t>Регулятивные УУД</w:t>
            </w:r>
            <w:r w:rsidRPr="00D872E6">
              <w:rPr>
                <w:rFonts w:ascii="Times New Roman" w:hAnsi="Times New Roman" w:cs="Times New Roman"/>
                <w:sz w:val="24"/>
              </w:rPr>
              <w:t xml:space="preserve">: осознавать необходимость осуществлять контроль по результату (ретроспективный), контроль результата по просьбе учителя, отличать верно выполненное задание от неверного.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lastRenderedPageBreak/>
              <w:t>Познавательные УУД</w:t>
            </w:r>
            <w:r w:rsidRPr="00D872E6">
              <w:rPr>
                <w:rFonts w:ascii="Times New Roman" w:hAnsi="Times New Roman" w:cs="Times New Roman"/>
                <w:sz w:val="24"/>
              </w:rPr>
              <w:t>: знать строение нервной системы, какие сведения об окружающем мире мы получаем с помощью органов чувств, иметь представление о защитных рефлексах организма, уметь называть все органы чувств, рассказывать о строении нервной системы (головн</w:t>
            </w:r>
            <w:r w:rsidR="00D872E6" w:rsidRPr="00D872E6">
              <w:rPr>
                <w:rFonts w:ascii="Times New Roman" w:hAnsi="Times New Roman" w:cs="Times New Roman"/>
                <w:sz w:val="24"/>
              </w:rPr>
              <w:t xml:space="preserve">ой мозг, спинной мозг, нервы). </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lastRenderedPageBreak/>
              <w:t>45</w:t>
            </w:r>
          </w:p>
        </w:tc>
        <w:tc>
          <w:tcPr>
            <w:tcW w:w="1560" w:type="dxa"/>
          </w:tcPr>
          <w:p w:rsidR="00357E58" w:rsidRPr="00D872E6" w:rsidRDefault="00357E58" w:rsidP="00EC2531">
            <w:pPr>
              <w:shd w:val="clear" w:color="auto" w:fill="FFFFFF"/>
            </w:pPr>
            <w:r w:rsidRPr="00D872E6">
              <w:rPr>
                <w:spacing w:val="-2"/>
              </w:rPr>
              <w:t>Нервная систе</w:t>
            </w:r>
            <w:r w:rsidRPr="00D872E6">
              <w:t>ма человека.</w:t>
            </w:r>
          </w:p>
          <w:p w:rsidR="00357E58" w:rsidRPr="00D872E6" w:rsidRDefault="00357E58" w:rsidP="00EC2531">
            <w:pPr>
              <w:shd w:val="clear" w:color="auto" w:fill="FFFFFF"/>
              <w:spacing w:before="10"/>
              <w:ind w:left="14" w:right="10"/>
            </w:pPr>
            <w:r w:rsidRPr="00D872E6">
              <w:t>Основные виды травм у детей младшего школьного возраста. Пе</w:t>
            </w:r>
            <w:r w:rsidRPr="00D872E6">
              <w:softHyphen/>
              <w:t>реломы, вывихи и растяжения связок.</w:t>
            </w: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rPr>
                <w:b/>
                <w:iCs/>
                <w:spacing w:val="-1"/>
              </w:rPr>
            </w:pPr>
            <w:r w:rsidRPr="00D872E6">
              <w:rPr>
                <w:b/>
                <w:iCs/>
                <w:spacing w:val="-1"/>
              </w:rPr>
              <w:t>1</w:t>
            </w:r>
          </w:p>
        </w:tc>
        <w:tc>
          <w:tcPr>
            <w:tcW w:w="2268" w:type="dxa"/>
          </w:tcPr>
          <w:p w:rsidR="00357E58" w:rsidRPr="00D872E6" w:rsidRDefault="00357E58" w:rsidP="00EC2531">
            <w:pPr>
              <w:shd w:val="clear" w:color="auto" w:fill="FFFFFF"/>
            </w:pPr>
            <w:r w:rsidRPr="00D872E6">
              <w:rPr>
                <w:spacing w:val="-2"/>
              </w:rPr>
              <w:t>Общее представле</w:t>
            </w:r>
            <w:r w:rsidRPr="00D872E6">
              <w:t xml:space="preserve">ние о строении и </w:t>
            </w:r>
            <w:r w:rsidRPr="00D872E6">
              <w:rPr>
                <w:spacing w:val="-2"/>
              </w:rPr>
              <w:t>основных функци</w:t>
            </w:r>
            <w:r w:rsidRPr="00D872E6">
              <w:t>ях организма человека</w:t>
            </w:r>
          </w:p>
        </w:tc>
        <w:tc>
          <w:tcPr>
            <w:tcW w:w="3827" w:type="dxa"/>
          </w:tcPr>
          <w:p w:rsidR="00357E58" w:rsidRPr="00D872E6" w:rsidRDefault="00357E58" w:rsidP="00EC2531">
            <w:pPr>
              <w:pStyle w:val="Default"/>
            </w:pPr>
            <w:r w:rsidRPr="00D872E6">
              <w:rPr>
                <w:b/>
                <w:bCs/>
              </w:rPr>
              <w:t xml:space="preserve">Выявить </w:t>
            </w:r>
            <w:r w:rsidRPr="00D872E6">
              <w:t xml:space="preserve">особенности строения нервной системы (головной мозг, спинной мозг, нервы) </w:t>
            </w:r>
          </w:p>
          <w:p w:rsidR="00357E58" w:rsidRPr="00D872E6" w:rsidRDefault="00357E58" w:rsidP="00EC2531">
            <w:pPr>
              <w:pStyle w:val="Default"/>
            </w:pPr>
            <w:r w:rsidRPr="00D872E6">
              <w:rPr>
                <w:b/>
                <w:bCs/>
              </w:rPr>
              <w:t xml:space="preserve">Рассказывать </w:t>
            </w:r>
            <w:r w:rsidRPr="00D872E6">
              <w:t xml:space="preserve">о защитных рефлексах организма </w:t>
            </w:r>
          </w:p>
          <w:p w:rsidR="00357E58" w:rsidRPr="00D872E6" w:rsidRDefault="00357E58" w:rsidP="00EC2531">
            <w:pPr>
              <w:shd w:val="clear" w:color="auto" w:fill="FFFFFF"/>
            </w:pPr>
            <w:r w:rsidRPr="00D872E6">
              <w:rPr>
                <w:b/>
                <w:bCs/>
              </w:rPr>
              <w:t xml:space="preserve">Называть и обосновывать </w:t>
            </w:r>
            <w:r w:rsidRPr="00D872E6">
              <w:t xml:space="preserve">факторы, сохраняющие и разрушающие здоровье человека </w:t>
            </w:r>
          </w:p>
        </w:tc>
        <w:tc>
          <w:tcPr>
            <w:tcW w:w="5670" w:type="dxa"/>
          </w:tcPr>
          <w:p w:rsidR="00934F2C"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p>
          <w:p w:rsidR="00357E58" w:rsidRPr="00D872E6" w:rsidRDefault="00357E58" w:rsidP="00934F2C">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уметь называть системы опорно-двигательного аппарата, называть органы пищеварения, кровообращения, дыхания, роль нервной системы, называть известные клетки крови. </w:t>
            </w: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46</w:t>
            </w:r>
          </w:p>
        </w:tc>
        <w:tc>
          <w:tcPr>
            <w:tcW w:w="1560" w:type="dxa"/>
          </w:tcPr>
          <w:p w:rsidR="00357E58" w:rsidRPr="00D872E6" w:rsidRDefault="00357E58" w:rsidP="00EC2531">
            <w:pPr>
              <w:shd w:val="clear" w:color="auto" w:fill="FFFFFF"/>
            </w:pPr>
            <w:r w:rsidRPr="00D872E6">
              <w:rPr>
                <w:spacing w:val="-5"/>
              </w:rPr>
              <w:t xml:space="preserve">Обобщение </w:t>
            </w:r>
            <w:proofErr w:type="spellStart"/>
            <w:r w:rsidRPr="00D872E6">
              <w:rPr>
                <w:spacing w:val="-5"/>
              </w:rPr>
              <w:t>по</w:t>
            </w:r>
            <w:r w:rsidRPr="00D872E6">
              <w:rPr>
                <w:spacing w:val="-2"/>
              </w:rPr>
              <w:t>теме</w:t>
            </w:r>
            <w:proofErr w:type="spellEnd"/>
            <w:r w:rsidRPr="00D872E6">
              <w:rPr>
                <w:spacing w:val="-2"/>
              </w:rPr>
              <w:t xml:space="preserve"> «Челове</w:t>
            </w:r>
            <w:r w:rsidRPr="00D872E6">
              <w:rPr>
                <w:spacing w:val="-1"/>
              </w:rPr>
              <w:t>ческий орга</w:t>
            </w:r>
            <w:r w:rsidRPr="00D872E6">
              <w:t>низм». Готовимся к школьной олимпиаде</w:t>
            </w:r>
          </w:p>
        </w:tc>
        <w:tc>
          <w:tcPr>
            <w:tcW w:w="567" w:type="dxa"/>
          </w:tcPr>
          <w:p w:rsidR="00357E58" w:rsidRPr="00D872E6" w:rsidRDefault="00357E58" w:rsidP="00EC2531">
            <w:pPr>
              <w:shd w:val="clear" w:color="auto" w:fill="FFFFFF"/>
              <w:rPr>
                <w:b/>
                <w:iCs/>
                <w:spacing w:val="-2"/>
              </w:rPr>
            </w:pPr>
            <w:r w:rsidRPr="00D872E6">
              <w:rPr>
                <w:b/>
                <w:iCs/>
                <w:spacing w:val="-2"/>
              </w:rPr>
              <w:t>1</w:t>
            </w:r>
          </w:p>
        </w:tc>
        <w:tc>
          <w:tcPr>
            <w:tcW w:w="2268" w:type="dxa"/>
          </w:tcPr>
          <w:p w:rsidR="00357E58" w:rsidRPr="00D872E6" w:rsidRDefault="00357E58" w:rsidP="00EC2531">
            <w:pPr>
              <w:shd w:val="clear" w:color="auto" w:fill="FFFFFF"/>
              <w:rPr>
                <w:b/>
                <w:i/>
                <w:iCs/>
                <w:spacing w:val="-2"/>
              </w:rPr>
            </w:pPr>
            <w:r w:rsidRPr="00D872E6">
              <w:t xml:space="preserve">Органы чувств. </w:t>
            </w:r>
            <w:r w:rsidRPr="00D872E6">
              <w:rPr>
                <w:spacing w:val="-12"/>
              </w:rPr>
              <w:t>Общее представле</w:t>
            </w:r>
            <w:r w:rsidRPr="00D872E6">
              <w:rPr>
                <w:spacing w:val="-10"/>
              </w:rPr>
              <w:t>ние о строении и</w:t>
            </w:r>
            <w:r w:rsidRPr="00D872E6">
              <w:rPr>
                <w:spacing w:val="-12"/>
              </w:rPr>
              <w:t>основных функци</w:t>
            </w:r>
            <w:r w:rsidRPr="00D872E6">
              <w:t>ях организма человека</w:t>
            </w:r>
          </w:p>
        </w:tc>
        <w:tc>
          <w:tcPr>
            <w:tcW w:w="3827" w:type="dxa"/>
          </w:tcPr>
          <w:p w:rsidR="00357E58" w:rsidRPr="00D872E6" w:rsidRDefault="00357E58" w:rsidP="00EC2531">
            <w:pPr>
              <w:shd w:val="clear" w:color="auto" w:fill="FFFFFF"/>
            </w:pPr>
            <w:r w:rsidRPr="00D872E6">
              <w:rPr>
                <w:b/>
                <w:i/>
                <w:iCs/>
                <w:spacing w:val="-2"/>
              </w:rPr>
              <w:t>Уметь</w:t>
            </w:r>
            <w:r w:rsidRPr="00D872E6">
              <w:rPr>
                <w:i/>
                <w:iCs/>
                <w:spacing w:val="-2"/>
              </w:rPr>
              <w:t xml:space="preserve">: </w:t>
            </w:r>
            <w:r w:rsidRPr="00D872E6">
              <w:rPr>
                <w:spacing w:val="-2"/>
              </w:rPr>
              <w:t xml:space="preserve">называть системы опорно- </w:t>
            </w:r>
            <w:r w:rsidRPr="00D872E6">
              <w:rPr>
                <w:spacing w:val="-1"/>
              </w:rPr>
              <w:t>двигательного аппарата; называть ор</w:t>
            </w:r>
            <w:r w:rsidRPr="00D872E6">
              <w:rPr>
                <w:spacing w:val="-3"/>
              </w:rPr>
              <w:t>ганы пищеварения, кровообращения и</w:t>
            </w:r>
            <w:r w:rsidRPr="00D872E6">
              <w:rPr>
                <w:spacing w:val="-2"/>
              </w:rPr>
              <w:t>дыхания; называть роль нервной системы; называть известные клетки</w:t>
            </w:r>
            <w:r w:rsidRPr="00D872E6">
              <w:t xml:space="preserve"> крови</w:t>
            </w:r>
          </w:p>
        </w:tc>
        <w:tc>
          <w:tcPr>
            <w:tcW w:w="5670" w:type="dxa"/>
          </w:tcPr>
          <w:p w:rsidR="00934F2C" w:rsidRDefault="00357E58" w:rsidP="00934F2C">
            <w:pPr>
              <w:pStyle w:val="a9"/>
              <w:rPr>
                <w:rFonts w:ascii="Times New Roman" w:hAnsi="Times New Roman" w:cs="Times New Roman"/>
                <w:b/>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p>
          <w:p w:rsidR="00357E58" w:rsidRPr="00D872E6" w:rsidRDefault="00357E58" w:rsidP="00934F2C">
            <w:pPr>
              <w:pStyle w:val="a9"/>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осуществлять работу в группе.</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403BD8">
        <w:trPr>
          <w:trHeight w:val="272"/>
        </w:trPr>
        <w:tc>
          <w:tcPr>
            <w:tcW w:w="15876" w:type="dxa"/>
            <w:gridSpan w:val="8"/>
          </w:tcPr>
          <w:p w:rsidR="00357E58" w:rsidRPr="00D872E6" w:rsidRDefault="003E6520" w:rsidP="00EC2531">
            <w:pPr>
              <w:pStyle w:val="Default"/>
              <w:jc w:val="center"/>
            </w:pPr>
            <w:r>
              <w:rPr>
                <w:b/>
                <w:bCs/>
              </w:rPr>
              <w:t>Раздел 6. Органы чувств (8</w:t>
            </w:r>
            <w:r w:rsidR="00357E58" w:rsidRPr="00D872E6">
              <w:rPr>
                <w:b/>
                <w:bCs/>
              </w:rPr>
              <w:t xml:space="preserve"> ч.)</w:t>
            </w:r>
          </w:p>
        </w:tc>
      </w:tr>
      <w:tr w:rsidR="00357E58" w:rsidRPr="00D872E6" w:rsidTr="00801205">
        <w:trPr>
          <w:trHeight w:val="272"/>
        </w:trPr>
        <w:tc>
          <w:tcPr>
            <w:tcW w:w="567" w:type="dxa"/>
          </w:tcPr>
          <w:p w:rsidR="00357E58" w:rsidRPr="00D872E6" w:rsidRDefault="00357E58" w:rsidP="00EC2531">
            <w:pPr>
              <w:shd w:val="clear" w:color="auto" w:fill="FFFFFF"/>
            </w:pPr>
            <w:r w:rsidRPr="00D872E6">
              <w:t>47</w:t>
            </w:r>
          </w:p>
        </w:tc>
        <w:tc>
          <w:tcPr>
            <w:tcW w:w="1560" w:type="dxa"/>
          </w:tcPr>
          <w:p w:rsidR="00357E58" w:rsidRPr="00D872E6" w:rsidRDefault="00357E58" w:rsidP="00EC2531">
            <w:pPr>
              <w:shd w:val="clear" w:color="auto" w:fill="FFFFFF"/>
            </w:pPr>
            <w:r w:rsidRPr="00D872E6">
              <w:rPr>
                <w:spacing w:val="-11"/>
              </w:rPr>
              <w:t>Четвертое засе</w:t>
            </w:r>
            <w:r w:rsidRPr="00D872E6">
              <w:t xml:space="preserve">дание клуба </w:t>
            </w:r>
            <w:r w:rsidRPr="00D872E6">
              <w:rPr>
                <w:spacing w:val="-11"/>
              </w:rPr>
              <w:t>«Как мы вос</w:t>
            </w:r>
            <w:r w:rsidRPr="00D872E6">
              <w:rPr>
                <w:spacing w:val="-11"/>
              </w:rPr>
              <w:softHyphen/>
              <w:t>принимаем ок</w:t>
            </w:r>
            <w:r w:rsidRPr="00D872E6">
              <w:t xml:space="preserve">ружающий </w:t>
            </w:r>
            <w:r w:rsidRPr="00D872E6">
              <w:rPr>
                <w:spacing w:val="-11"/>
              </w:rPr>
              <w:t xml:space="preserve">мир». Спроси </w:t>
            </w:r>
            <w:r w:rsidRPr="00D872E6">
              <w:rPr>
                <w:spacing w:val="-8"/>
              </w:rPr>
              <w:t>у носа, что та</w:t>
            </w:r>
            <w:r w:rsidRPr="00D872E6">
              <w:rPr>
                <w:spacing w:val="-8"/>
              </w:rPr>
              <w:softHyphen/>
            </w:r>
            <w:r w:rsidRPr="00D872E6">
              <w:t>кое запах</w:t>
            </w:r>
          </w:p>
        </w:tc>
        <w:tc>
          <w:tcPr>
            <w:tcW w:w="567" w:type="dxa"/>
          </w:tcPr>
          <w:p w:rsidR="00357E58" w:rsidRPr="00D872E6" w:rsidRDefault="00357E58" w:rsidP="00EC2531">
            <w:pPr>
              <w:shd w:val="clear" w:color="auto" w:fill="FFFFFF"/>
              <w:rPr>
                <w:b/>
                <w:iCs/>
                <w:spacing w:val="-10"/>
              </w:rPr>
            </w:pPr>
            <w:r w:rsidRPr="00D872E6">
              <w:rPr>
                <w:b/>
                <w:iCs/>
                <w:spacing w:val="-10"/>
              </w:rPr>
              <w:t>1</w:t>
            </w:r>
          </w:p>
        </w:tc>
        <w:tc>
          <w:tcPr>
            <w:tcW w:w="2268" w:type="dxa"/>
          </w:tcPr>
          <w:p w:rsidR="00357E58" w:rsidRPr="00D872E6" w:rsidRDefault="00357E58" w:rsidP="00EC2531">
            <w:pPr>
              <w:shd w:val="clear" w:color="auto" w:fill="FFFFFF"/>
              <w:rPr>
                <w:b/>
                <w:i/>
                <w:iCs/>
                <w:spacing w:val="-10"/>
              </w:rPr>
            </w:pPr>
          </w:p>
        </w:tc>
        <w:tc>
          <w:tcPr>
            <w:tcW w:w="3827" w:type="dxa"/>
            <w:vMerge w:val="restart"/>
          </w:tcPr>
          <w:p w:rsidR="00357E58" w:rsidRPr="00D872E6" w:rsidRDefault="00357E58" w:rsidP="00EC2531">
            <w:pPr>
              <w:pStyle w:val="Default"/>
            </w:pPr>
            <w:r w:rsidRPr="00D872E6">
              <w:rPr>
                <w:b/>
                <w:bCs/>
              </w:rPr>
              <w:t xml:space="preserve">Определять </w:t>
            </w:r>
            <w:r w:rsidRPr="00D872E6">
              <w:t xml:space="preserve">и </w:t>
            </w:r>
            <w:r w:rsidRPr="00D872E6">
              <w:rPr>
                <w:b/>
                <w:bCs/>
              </w:rPr>
              <w:t xml:space="preserve">называть </w:t>
            </w:r>
            <w:r w:rsidRPr="00D872E6">
              <w:t xml:space="preserve">органы чувств. </w:t>
            </w:r>
          </w:p>
          <w:p w:rsidR="00357E58" w:rsidRPr="00D872E6" w:rsidRDefault="00357E58" w:rsidP="00EC2531">
            <w:pPr>
              <w:pStyle w:val="Default"/>
            </w:pPr>
            <w:r w:rsidRPr="00D872E6">
              <w:rPr>
                <w:b/>
                <w:bCs/>
              </w:rPr>
              <w:t xml:space="preserve">Выявлять </w:t>
            </w:r>
            <w:r w:rsidRPr="00D872E6">
              <w:t xml:space="preserve">роль и специфику разных органов чувств, их значение для человека </w:t>
            </w:r>
          </w:p>
          <w:p w:rsidR="00357E58" w:rsidRPr="00D872E6" w:rsidRDefault="00357E58" w:rsidP="00EC2531">
            <w:pPr>
              <w:shd w:val="clear" w:color="auto" w:fill="FFFFFF"/>
            </w:pPr>
            <w:r w:rsidRPr="00D872E6">
              <w:rPr>
                <w:b/>
                <w:bCs/>
              </w:rPr>
              <w:t xml:space="preserve">Подбирать </w:t>
            </w:r>
            <w:r w:rsidRPr="00D872E6">
              <w:t xml:space="preserve">подходящие слова для передачи ощущений, воспринятых собственными органами чувств </w:t>
            </w:r>
          </w:p>
          <w:p w:rsidR="00357E58" w:rsidRPr="00D872E6" w:rsidRDefault="00357E58" w:rsidP="00EC2531">
            <w:pPr>
              <w:pStyle w:val="Default"/>
            </w:pPr>
            <w:r w:rsidRPr="00D872E6">
              <w:rPr>
                <w:b/>
                <w:bCs/>
              </w:rPr>
              <w:t xml:space="preserve">Характеризовать </w:t>
            </w:r>
            <w:r w:rsidRPr="00D872E6">
              <w:t xml:space="preserve">ощущения от </w:t>
            </w:r>
            <w:r w:rsidRPr="00D872E6">
              <w:lastRenderedPageBreak/>
              <w:t xml:space="preserve">восприятия окружающего мира </w:t>
            </w:r>
          </w:p>
          <w:p w:rsidR="00357E58" w:rsidRPr="00D872E6" w:rsidRDefault="00357E58" w:rsidP="00EC2531">
            <w:pPr>
              <w:shd w:val="clear" w:color="auto" w:fill="FFFFFF"/>
            </w:pPr>
            <w:r w:rsidRPr="00D872E6">
              <w:rPr>
                <w:b/>
                <w:bCs/>
              </w:rPr>
              <w:t xml:space="preserve">Объяснять </w:t>
            </w:r>
            <w:r w:rsidRPr="00D872E6">
              <w:t xml:space="preserve">гигиенические нормы ухода за органами чувств </w:t>
            </w:r>
          </w:p>
        </w:tc>
        <w:tc>
          <w:tcPr>
            <w:tcW w:w="5670" w:type="dxa"/>
            <w:vMerge w:val="restart"/>
          </w:tcPr>
          <w:p w:rsidR="00357E58" w:rsidRPr="00D872E6" w:rsidRDefault="00357E58" w:rsidP="00EC2531">
            <w:pPr>
              <w:pStyle w:val="Default"/>
            </w:pPr>
            <w:r w:rsidRPr="00D872E6">
              <w:rPr>
                <w:b/>
                <w:bCs/>
              </w:rPr>
              <w:lastRenderedPageBreak/>
              <w:t xml:space="preserve">Личностные УУД: </w:t>
            </w:r>
          </w:p>
          <w:p w:rsidR="00357E58" w:rsidRPr="00D872E6" w:rsidRDefault="00357E58" w:rsidP="00EC2531">
            <w:pPr>
              <w:pStyle w:val="Default"/>
            </w:pPr>
            <w:r w:rsidRPr="00D872E6">
              <w:t xml:space="preserve">оценивание значимости усваиваемого содержания, исходя из личностных ценностей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bCs/>
                <w:sz w:val="24"/>
              </w:rPr>
              <w:t xml:space="preserve">Регулятивные УУД: </w:t>
            </w:r>
          </w:p>
          <w:p w:rsidR="00357E58" w:rsidRPr="00D872E6" w:rsidRDefault="00357E58" w:rsidP="00EC2531">
            <w:pPr>
              <w:pStyle w:val="Default"/>
            </w:pPr>
            <w:r w:rsidRPr="00D872E6">
              <w:t xml:space="preserve">самостоятельное определение цели учебной деятельности и способов ее достижения </w:t>
            </w:r>
          </w:p>
          <w:p w:rsidR="00357E58" w:rsidRPr="00D872E6" w:rsidRDefault="00357E58" w:rsidP="00EC2531">
            <w:pPr>
              <w:pStyle w:val="Default"/>
            </w:pPr>
            <w:r w:rsidRPr="00D872E6">
              <w:rPr>
                <w:b/>
                <w:bCs/>
              </w:rPr>
              <w:t xml:space="preserve">Коммуникативные УУД: </w:t>
            </w:r>
          </w:p>
          <w:p w:rsidR="00357E58" w:rsidRPr="00D872E6" w:rsidRDefault="00357E58" w:rsidP="00EC2531">
            <w:pPr>
              <w:pStyle w:val="Default"/>
            </w:pPr>
            <w:r w:rsidRPr="00D872E6">
              <w:t xml:space="preserve">инициативное сотрудничество в поиске и сборе информации </w:t>
            </w:r>
          </w:p>
          <w:p w:rsidR="00357E58" w:rsidRPr="00D872E6" w:rsidRDefault="00357E58" w:rsidP="00EC2531">
            <w:pPr>
              <w:pStyle w:val="Default"/>
            </w:pPr>
            <w:r w:rsidRPr="00D872E6">
              <w:rPr>
                <w:b/>
                <w:bCs/>
              </w:rPr>
              <w:lastRenderedPageBreak/>
              <w:t xml:space="preserve">Познавательные УУД: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 xml:space="preserve">построение рассуждений в форме связи простых суждений об объекте, его строении, свойствах и связях </w:t>
            </w:r>
          </w:p>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rPr>
                <w:spacing w:val="-7"/>
              </w:rPr>
            </w:pPr>
          </w:p>
        </w:tc>
      </w:tr>
      <w:tr w:rsidR="00D872E6" w:rsidRPr="00D872E6" w:rsidTr="00801205">
        <w:trPr>
          <w:trHeight w:val="272"/>
        </w:trPr>
        <w:tc>
          <w:tcPr>
            <w:tcW w:w="567" w:type="dxa"/>
          </w:tcPr>
          <w:p w:rsidR="00D872E6" w:rsidRPr="00D872E6" w:rsidRDefault="00D872E6" w:rsidP="00EC2531">
            <w:pPr>
              <w:shd w:val="clear" w:color="auto" w:fill="FFFFFF"/>
            </w:pPr>
            <w:r w:rsidRPr="00D872E6">
              <w:lastRenderedPageBreak/>
              <w:t>48</w:t>
            </w:r>
          </w:p>
        </w:tc>
        <w:tc>
          <w:tcPr>
            <w:tcW w:w="1560" w:type="dxa"/>
          </w:tcPr>
          <w:p w:rsidR="00D872E6" w:rsidRPr="00D872E6" w:rsidRDefault="00D872E6" w:rsidP="00EC2531">
            <w:pPr>
              <w:shd w:val="clear" w:color="auto" w:fill="FFFFFF"/>
              <w:rPr>
                <w:spacing w:val="-13"/>
              </w:rPr>
            </w:pPr>
            <w:r w:rsidRPr="00D872E6">
              <w:rPr>
                <w:spacing w:val="-12"/>
              </w:rPr>
              <w:t>Высуни язык</w:t>
            </w:r>
            <w:r w:rsidRPr="00D872E6">
              <w:rPr>
                <w:spacing w:val="-13"/>
              </w:rPr>
              <w:t>и скажи: «А»</w:t>
            </w:r>
          </w:p>
        </w:tc>
        <w:tc>
          <w:tcPr>
            <w:tcW w:w="567" w:type="dxa"/>
          </w:tcPr>
          <w:p w:rsidR="00D872E6" w:rsidRPr="00D872E6" w:rsidRDefault="00D872E6" w:rsidP="00EC2531">
            <w:pPr>
              <w:shd w:val="clear" w:color="auto" w:fill="FFFFFF"/>
              <w:rPr>
                <w:b/>
                <w:iCs/>
                <w:spacing w:val="-8"/>
              </w:rPr>
            </w:pPr>
            <w:r w:rsidRPr="00D872E6">
              <w:rPr>
                <w:b/>
                <w:iCs/>
                <w:spacing w:val="-8"/>
              </w:rPr>
              <w:t>1</w:t>
            </w:r>
          </w:p>
        </w:tc>
        <w:tc>
          <w:tcPr>
            <w:tcW w:w="2268" w:type="dxa"/>
            <w:vMerge w:val="restart"/>
          </w:tcPr>
          <w:p w:rsidR="00D872E6" w:rsidRPr="00D872E6" w:rsidRDefault="00D872E6" w:rsidP="00EC2531">
            <w:pPr>
              <w:shd w:val="clear" w:color="auto" w:fill="FFFFFF"/>
              <w:rPr>
                <w:b/>
                <w:i/>
                <w:iCs/>
                <w:spacing w:val="-8"/>
              </w:rPr>
            </w:pPr>
            <w:r w:rsidRPr="00D872E6">
              <w:t xml:space="preserve">Органы чувств. </w:t>
            </w:r>
            <w:r w:rsidRPr="00D872E6">
              <w:rPr>
                <w:spacing w:val="-12"/>
              </w:rPr>
              <w:t>Общее представле</w:t>
            </w:r>
            <w:r w:rsidRPr="00D872E6">
              <w:rPr>
                <w:spacing w:val="-10"/>
              </w:rPr>
              <w:t xml:space="preserve">ние о строении и </w:t>
            </w:r>
            <w:r w:rsidRPr="00D872E6">
              <w:rPr>
                <w:spacing w:val="-12"/>
              </w:rPr>
              <w:t>основных функци</w:t>
            </w:r>
            <w:r w:rsidRPr="00D872E6">
              <w:t>ях организма человека</w:t>
            </w:r>
          </w:p>
        </w:tc>
        <w:tc>
          <w:tcPr>
            <w:tcW w:w="3827" w:type="dxa"/>
            <w:vMerge/>
          </w:tcPr>
          <w:p w:rsidR="00D872E6" w:rsidRPr="00D872E6" w:rsidRDefault="00D872E6" w:rsidP="00EC2531">
            <w:pPr>
              <w:shd w:val="clear" w:color="auto" w:fill="FFFFFF"/>
            </w:pPr>
          </w:p>
        </w:tc>
        <w:tc>
          <w:tcPr>
            <w:tcW w:w="5670" w:type="dxa"/>
            <w:vMerge/>
          </w:tcPr>
          <w:p w:rsidR="00D872E6" w:rsidRPr="00D872E6" w:rsidRDefault="00D872E6" w:rsidP="00EC2531">
            <w:pPr>
              <w:pStyle w:val="a9"/>
              <w:rPr>
                <w:rFonts w:ascii="Times New Roman" w:hAnsi="Times New Roman" w:cs="Times New Roman"/>
                <w:sz w:val="24"/>
              </w:rPr>
            </w:pPr>
          </w:p>
        </w:tc>
        <w:tc>
          <w:tcPr>
            <w:tcW w:w="709" w:type="dxa"/>
          </w:tcPr>
          <w:p w:rsidR="00D872E6" w:rsidRPr="00D872E6" w:rsidRDefault="00D872E6" w:rsidP="00EC2531">
            <w:pPr>
              <w:shd w:val="clear" w:color="auto" w:fill="FFFFFF"/>
            </w:pPr>
          </w:p>
        </w:tc>
        <w:tc>
          <w:tcPr>
            <w:tcW w:w="708" w:type="dxa"/>
          </w:tcPr>
          <w:p w:rsidR="00D872E6" w:rsidRPr="00D872E6" w:rsidRDefault="00D872E6" w:rsidP="00EC2531">
            <w:pPr>
              <w:shd w:val="clear" w:color="auto" w:fill="FFFFFF"/>
              <w:rPr>
                <w:spacing w:val="-7"/>
              </w:rPr>
            </w:pPr>
          </w:p>
        </w:tc>
      </w:tr>
      <w:tr w:rsidR="00D872E6" w:rsidRPr="00D872E6" w:rsidTr="00801205">
        <w:trPr>
          <w:trHeight w:val="272"/>
        </w:trPr>
        <w:tc>
          <w:tcPr>
            <w:tcW w:w="567" w:type="dxa"/>
          </w:tcPr>
          <w:p w:rsidR="00D872E6" w:rsidRPr="00D872E6" w:rsidRDefault="00D872E6" w:rsidP="00EC2531">
            <w:pPr>
              <w:shd w:val="clear" w:color="auto" w:fill="FFFFFF"/>
            </w:pPr>
            <w:r w:rsidRPr="00D872E6">
              <w:lastRenderedPageBreak/>
              <w:t>49</w:t>
            </w:r>
          </w:p>
        </w:tc>
        <w:tc>
          <w:tcPr>
            <w:tcW w:w="1560" w:type="dxa"/>
          </w:tcPr>
          <w:p w:rsidR="00D872E6" w:rsidRPr="00D872E6" w:rsidRDefault="00D872E6" w:rsidP="00EC2531">
            <w:pPr>
              <w:pStyle w:val="Default"/>
            </w:pPr>
            <w:r w:rsidRPr="00D872E6">
              <w:t xml:space="preserve">Органы чувств. Глаза </w:t>
            </w:r>
          </w:p>
        </w:tc>
        <w:tc>
          <w:tcPr>
            <w:tcW w:w="567" w:type="dxa"/>
          </w:tcPr>
          <w:p w:rsidR="00D872E6" w:rsidRPr="00D872E6" w:rsidRDefault="00D872E6" w:rsidP="00EC2531">
            <w:pPr>
              <w:shd w:val="clear" w:color="auto" w:fill="FFFFFF"/>
              <w:rPr>
                <w:b/>
                <w:iCs/>
                <w:spacing w:val="-9"/>
              </w:rPr>
            </w:pPr>
            <w:r w:rsidRPr="00D872E6">
              <w:rPr>
                <w:b/>
                <w:iCs/>
                <w:spacing w:val="-9"/>
              </w:rPr>
              <w:t>1</w:t>
            </w:r>
          </w:p>
        </w:tc>
        <w:tc>
          <w:tcPr>
            <w:tcW w:w="2268" w:type="dxa"/>
            <w:vMerge/>
          </w:tcPr>
          <w:p w:rsidR="00D872E6" w:rsidRPr="00D872E6" w:rsidRDefault="00D872E6" w:rsidP="00EC2531">
            <w:pPr>
              <w:shd w:val="clear" w:color="auto" w:fill="FFFFFF"/>
              <w:rPr>
                <w:b/>
                <w:i/>
                <w:iCs/>
                <w:spacing w:val="-9"/>
              </w:rPr>
            </w:pPr>
          </w:p>
        </w:tc>
        <w:tc>
          <w:tcPr>
            <w:tcW w:w="3827" w:type="dxa"/>
            <w:vMerge/>
          </w:tcPr>
          <w:p w:rsidR="00D872E6" w:rsidRPr="00D872E6" w:rsidRDefault="00D872E6" w:rsidP="00EC2531">
            <w:pPr>
              <w:shd w:val="clear" w:color="auto" w:fill="FFFFFF"/>
            </w:pPr>
          </w:p>
        </w:tc>
        <w:tc>
          <w:tcPr>
            <w:tcW w:w="5670" w:type="dxa"/>
            <w:vMerge/>
          </w:tcPr>
          <w:p w:rsidR="00D872E6" w:rsidRPr="00D872E6" w:rsidRDefault="00D872E6" w:rsidP="00EC2531">
            <w:pPr>
              <w:pStyle w:val="a9"/>
              <w:rPr>
                <w:rFonts w:ascii="Times New Roman" w:hAnsi="Times New Roman" w:cs="Times New Roman"/>
                <w:sz w:val="24"/>
              </w:rPr>
            </w:pPr>
          </w:p>
        </w:tc>
        <w:tc>
          <w:tcPr>
            <w:tcW w:w="709" w:type="dxa"/>
          </w:tcPr>
          <w:p w:rsidR="00D872E6" w:rsidRPr="00D872E6" w:rsidRDefault="00D872E6" w:rsidP="00EC2531">
            <w:pPr>
              <w:shd w:val="clear" w:color="auto" w:fill="FFFFFF"/>
            </w:pPr>
          </w:p>
        </w:tc>
        <w:tc>
          <w:tcPr>
            <w:tcW w:w="708" w:type="dxa"/>
          </w:tcPr>
          <w:p w:rsidR="00D872E6" w:rsidRPr="00D872E6" w:rsidRDefault="00D872E6" w:rsidP="00EC2531">
            <w:pPr>
              <w:shd w:val="clear" w:color="auto" w:fill="FFFFFF"/>
              <w:rPr>
                <w:spacing w:val="-8"/>
              </w:rPr>
            </w:pPr>
          </w:p>
        </w:tc>
      </w:tr>
      <w:tr w:rsidR="00357E58" w:rsidRPr="00D872E6" w:rsidTr="00801205">
        <w:trPr>
          <w:trHeight w:val="272"/>
        </w:trPr>
        <w:tc>
          <w:tcPr>
            <w:tcW w:w="567" w:type="dxa"/>
          </w:tcPr>
          <w:p w:rsidR="00357E58" w:rsidRPr="00D872E6" w:rsidRDefault="00357E58" w:rsidP="00EC2531">
            <w:pPr>
              <w:shd w:val="clear" w:color="auto" w:fill="FFFFFF"/>
            </w:pPr>
            <w:r w:rsidRPr="00D872E6">
              <w:t>50</w:t>
            </w:r>
          </w:p>
        </w:tc>
        <w:tc>
          <w:tcPr>
            <w:tcW w:w="1560" w:type="dxa"/>
          </w:tcPr>
          <w:p w:rsidR="00357E58" w:rsidRPr="00D872E6" w:rsidRDefault="00357E58" w:rsidP="00EC2531">
            <w:pPr>
              <w:shd w:val="clear" w:color="auto" w:fill="FFFFFF"/>
            </w:pPr>
            <w:r w:rsidRPr="00D872E6">
              <w:rPr>
                <w:spacing w:val="-12"/>
              </w:rPr>
              <w:t>Ухо не только</w:t>
            </w:r>
            <w:r w:rsidRPr="00D872E6">
              <w:t xml:space="preserve"> орган слуха</w:t>
            </w:r>
          </w:p>
          <w:p w:rsidR="00357E58" w:rsidRPr="00D872E6" w:rsidRDefault="00357E58" w:rsidP="00EC2531">
            <w:pPr>
              <w:shd w:val="clear" w:color="auto" w:fill="FFFFFF"/>
            </w:pPr>
          </w:p>
          <w:p w:rsidR="00357E58" w:rsidRPr="00D872E6" w:rsidRDefault="00357E58" w:rsidP="00EC2531"/>
        </w:tc>
        <w:tc>
          <w:tcPr>
            <w:tcW w:w="567" w:type="dxa"/>
          </w:tcPr>
          <w:p w:rsidR="00357E58" w:rsidRPr="00D872E6" w:rsidRDefault="00357E58" w:rsidP="00EC2531">
            <w:pPr>
              <w:shd w:val="clear" w:color="auto" w:fill="FFFFFF"/>
              <w:rPr>
                <w:b/>
                <w:iCs/>
                <w:spacing w:val="-6"/>
              </w:rPr>
            </w:pPr>
            <w:r w:rsidRPr="00D872E6">
              <w:rPr>
                <w:b/>
                <w:iCs/>
                <w:spacing w:val="-6"/>
              </w:rPr>
              <w:t>1</w:t>
            </w:r>
          </w:p>
        </w:tc>
        <w:tc>
          <w:tcPr>
            <w:tcW w:w="2268" w:type="dxa"/>
          </w:tcPr>
          <w:p w:rsidR="00357E58" w:rsidRPr="00D872E6" w:rsidRDefault="00357E58" w:rsidP="00EC2531">
            <w:pPr>
              <w:shd w:val="clear" w:color="auto" w:fill="FFFFFF"/>
              <w:rPr>
                <w:b/>
                <w:i/>
                <w:iCs/>
                <w:spacing w:val="-6"/>
              </w:rPr>
            </w:pPr>
            <w:r w:rsidRPr="00D872E6">
              <w:rPr>
                <w:spacing w:val="-12"/>
              </w:rPr>
              <w:t>Органы чувств.Общее представле</w:t>
            </w:r>
            <w:r w:rsidRPr="00D872E6">
              <w:rPr>
                <w:spacing w:val="-12"/>
              </w:rPr>
              <w:softHyphen/>
            </w:r>
            <w:r w:rsidRPr="00D872E6">
              <w:rPr>
                <w:spacing w:val="-9"/>
              </w:rPr>
              <w:t xml:space="preserve">ние о строении и </w:t>
            </w:r>
            <w:r w:rsidRPr="00D872E6">
              <w:rPr>
                <w:spacing w:val="-10"/>
              </w:rPr>
              <w:t>основных функци</w:t>
            </w:r>
            <w:r w:rsidRPr="00D872E6">
              <w:rPr>
                <w:spacing w:val="-10"/>
              </w:rPr>
              <w:softHyphen/>
            </w:r>
            <w:r w:rsidRPr="00D872E6">
              <w:t>ях организма человека</w:t>
            </w:r>
          </w:p>
        </w:tc>
        <w:tc>
          <w:tcPr>
            <w:tcW w:w="3827" w:type="dxa"/>
          </w:tcPr>
          <w:p w:rsidR="00357E58" w:rsidRPr="00D872E6" w:rsidRDefault="00357E58" w:rsidP="00EC2531">
            <w:pPr>
              <w:shd w:val="clear" w:color="auto" w:fill="FFFFFF"/>
            </w:pPr>
            <w:r w:rsidRPr="00D872E6">
              <w:rPr>
                <w:b/>
                <w:i/>
                <w:iCs/>
                <w:spacing w:val="-6"/>
              </w:rPr>
              <w:t>Знать</w:t>
            </w:r>
            <w:r w:rsidRPr="00D872E6">
              <w:rPr>
                <w:spacing w:val="-6"/>
              </w:rPr>
              <w:t>правила ухода за органом</w:t>
            </w:r>
            <w:r w:rsidRPr="00D872E6">
              <w:t xml:space="preserve"> слуха.</w:t>
            </w:r>
          </w:p>
          <w:p w:rsidR="00357E58" w:rsidRPr="00D872E6" w:rsidRDefault="00357E58" w:rsidP="00EC2531">
            <w:pPr>
              <w:shd w:val="clear" w:color="auto" w:fill="FFFFFF"/>
            </w:pPr>
            <w:r w:rsidRPr="00D872E6">
              <w:rPr>
                <w:b/>
                <w:i/>
                <w:iCs/>
                <w:spacing w:val="-13"/>
              </w:rPr>
              <w:t>Иметь представление</w:t>
            </w:r>
            <w:r w:rsidRPr="00D872E6">
              <w:rPr>
                <w:spacing w:val="-13"/>
              </w:rPr>
              <w:t xml:space="preserve">о строении уха. </w:t>
            </w:r>
            <w:r w:rsidRPr="00D872E6">
              <w:rPr>
                <w:b/>
                <w:i/>
                <w:iCs/>
                <w:spacing w:val="-9"/>
              </w:rPr>
              <w:t>Уметь</w:t>
            </w:r>
            <w:r w:rsidRPr="00D872E6">
              <w:rPr>
                <w:i/>
                <w:iCs/>
                <w:spacing w:val="-9"/>
              </w:rPr>
              <w:t xml:space="preserve">: </w:t>
            </w:r>
            <w:r w:rsidRPr="00D872E6">
              <w:rPr>
                <w:spacing w:val="-9"/>
              </w:rPr>
              <w:t>рассказывать о значении ор</w:t>
            </w:r>
            <w:r w:rsidRPr="00D872E6">
              <w:rPr>
                <w:spacing w:val="-9"/>
              </w:rPr>
              <w:softHyphen/>
            </w:r>
            <w:r w:rsidRPr="00D872E6">
              <w:rPr>
                <w:spacing w:val="-10"/>
              </w:rPr>
              <w:t xml:space="preserve">гана слуха; проводить простейшие </w:t>
            </w:r>
            <w:r w:rsidRPr="00D872E6">
              <w:t>опыты и наблюдения</w:t>
            </w:r>
          </w:p>
        </w:tc>
        <w:tc>
          <w:tcPr>
            <w:tcW w:w="5670" w:type="dxa"/>
          </w:tcPr>
          <w:p w:rsidR="00934F2C" w:rsidRDefault="00357E58" w:rsidP="00EC2531">
            <w:pPr>
              <w:pStyle w:val="a9"/>
              <w:rPr>
                <w:rFonts w:ascii="Times New Roman" w:hAnsi="Times New Roman" w:cs="Times New Roman"/>
                <w:sz w:val="24"/>
              </w:rPr>
            </w:pPr>
            <w:r w:rsidRPr="00D872E6">
              <w:rPr>
                <w:rFonts w:ascii="Times New Roman" w:hAnsi="Times New Roman" w:cs="Times New Roman"/>
                <w:sz w:val="24"/>
              </w:rPr>
              <w:t xml:space="preserve">предвосхищать результат и уровень усвоения знаний, </w:t>
            </w:r>
            <w:r w:rsidR="00934F2C">
              <w:rPr>
                <w:rFonts w:ascii="Times New Roman" w:hAnsi="Times New Roman" w:cs="Times New Roman"/>
                <w:sz w:val="24"/>
              </w:rPr>
              <w:t>оценивать свою работу на уроке.</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обучение приемам делового общения, проведение опытов, повторение профилактических мер, предупреждающих болезни, знать, как помочь человеку до приезда врача, уметь выполнять советы врача.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rPr>
                <w:spacing w:val="-8"/>
              </w:rPr>
            </w:pPr>
          </w:p>
        </w:tc>
      </w:tr>
      <w:tr w:rsidR="00D872E6" w:rsidRPr="00D872E6" w:rsidTr="00801205">
        <w:trPr>
          <w:trHeight w:val="272"/>
        </w:trPr>
        <w:tc>
          <w:tcPr>
            <w:tcW w:w="567" w:type="dxa"/>
          </w:tcPr>
          <w:p w:rsidR="00D872E6" w:rsidRPr="00D872E6" w:rsidRDefault="00D872E6" w:rsidP="00EC2531">
            <w:pPr>
              <w:shd w:val="clear" w:color="auto" w:fill="FFFFFF"/>
              <w:rPr>
                <w:highlight w:val="yellow"/>
              </w:rPr>
            </w:pPr>
            <w:r w:rsidRPr="00D872E6">
              <w:t>51</w:t>
            </w:r>
          </w:p>
        </w:tc>
        <w:tc>
          <w:tcPr>
            <w:tcW w:w="1560" w:type="dxa"/>
          </w:tcPr>
          <w:p w:rsidR="00D872E6" w:rsidRPr="00D872E6" w:rsidRDefault="00D872E6" w:rsidP="00EC2531">
            <w:pPr>
              <w:shd w:val="clear" w:color="auto" w:fill="FFFFFF"/>
            </w:pPr>
            <w:r w:rsidRPr="00D872E6">
              <w:t>Ухо – орган равновесия</w:t>
            </w:r>
          </w:p>
          <w:p w:rsidR="00D872E6" w:rsidRPr="00D872E6" w:rsidRDefault="00D872E6" w:rsidP="00EC2531">
            <w:proofErr w:type="gramStart"/>
            <w:r w:rsidRPr="00D872E6">
              <w:t>ПДД  Первая</w:t>
            </w:r>
            <w:proofErr w:type="gramEnd"/>
            <w:r w:rsidRPr="00D872E6">
              <w:t xml:space="preserve"> помощь при попадании инородных тел в глаз, ухо, нос.</w:t>
            </w:r>
          </w:p>
          <w:p w:rsidR="00D872E6" w:rsidRPr="00D872E6" w:rsidRDefault="00D872E6" w:rsidP="00EC2531"/>
        </w:tc>
        <w:tc>
          <w:tcPr>
            <w:tcW w:w="567" w:type="dxa"/>
          </w:tcPr>
          <w:p w:rsidR="00D872E6" w:rsidRPr="00D872E6" w:rsidRDefault="00D872E6" w:rsidP="00EC2531">
            <w:pPr>
              <w:shd w:val="clear" w:color="auto" w:fill="FFFFFF"/>
              <w:rPr>
                <w:b/>
                <w:iCs/>
                <w:spacing w:val="-6"/>
              </w:rPr>
            </w:pPr>
            <w:r w:rsidRPr="00D872E6">
              <w:rPr>
                <w:b/>
                <w:iCs/>
                <w:spacing w:val="-6"/>
              </w:rPr>
              <w:t>1</w:t>
            </w:r>
          </w:p>
        </w:tc>
        <w:tc>
          <w:tcPr>
            <w:tcW w:w="2268" w:type="dxa"/>
          </w:tcPr>
          <w:p w:rsidR="00D872E6" w:rsidRPr="00D872E6" w:rsidRDefault="00D872E6" w:rsidP="00EC2531">
            <w:pPr>
              <w:shd w:val="clear" w:color="auto" w:fill="FFFFFF"/>
              <w:rPr>
                <w:b/>
                <w:i/>
                <w:iCs/>
                <w:spacing w:val="-6"/>
              </w:rPr>
            </w:pPr>
            <w:r w:rsidRPr="00D872E6">
              <w:rPr>
                <w:spacing w:val="-12"/>
              </w:rPr>
              <w:t>Органы чувств. Общее представле</w:t>
            </w:r>
            <w:r w:rsidRPr="00D872E6">
              <w:rPr>
                <w:spacing w:val="-12"/>
              </w:rPr>
              <w:softHyphen/>
            </w:r>
            <w:r w:rsidRPr="00D872E6">
              <w:rPr>
                <w:spacing w:val="-9"/>
              </w:rPr>
              <w:t xml:space="preserve">ние о строении и </w:t>
            </w:r>
            <w:r w:rsidRPr="00D872E6">
              <w:rPr>
                <w:spacing w:val="-10"/>
              </w:rPr>
              <w:t>основных функци</w:t>
            </w:r>
            <w:r w:rsidRPr="00D872E6">
              <w:rPr>
                <w:spacing w:val="-10"/>
              </w:rPr>
              <w:softHyphen/>
            </w:r>
            <w:r w:rsidRPr="00D872E6">
              <w:t>ях организма человека</w:t>
            </w:r>
          </w:p>
        </w:tc>
        <w:tc>
          <w:tcPr>
            <w:tcW w:w="3827" w:type="dxa"/>
          </w:tcPr>
          <w:p w:rsidR="00D872E6" w:rsidRPr="00D872E6" w:rsidRDefault="00D872E6" w:rsidP="00EC2531">
            <w:pPr>
              <w:shd w:val="clear" w:color="auto" w:fill="FFFFFF"/>
            </w:pPr>
            <w:r w:rsidRPr="00D872E6">
              <w:rPr>
                <w:b/>
                <w:i/>
                <w:iCs/>
                <w:spacing w:val="-6"/>
              </w:rPr>
              <w:t xml:space="preserve">Знать </w:t>
            </w:r>
            <w:r w:rsidRPr="00D872E6">
              <w:rPr>
                <w:spacing w:val="-6"/>
              </w:rPr>
              <w:t>правила ухода за органом</w:t>
            </w:r>
            <w:r w:rsidRPr="00D872E6">
              <w:t xml:space="preserve"> слуха.</w:t>
            </w:r>
          </w:p>
          <w:p w:rsidR="00D872E6" w:rsidRPr="00D872E6" w:rsidRDefault="00D872E6" w:rsidP="00EC2531">
            <w:pPr>
              <w:shd w:val="clear" w:color="auto" w:fill="FFFFFF"/>
            </w:pPr>
            <w:r w:rsidRPr="00D872E6">
              <w:rPr>
                <w:b/>
                <w:i/>
                <w:iCs/>
                <w:spacing w:val="-9"/>
              </w:rPr>
              <w:t xml:space="preserve">Уметь: </w:t>
            </w:r>
            <w:r w:rsidRPr="00D872E6">
              <w:rPr>
                <w:spacing w:val="-9"/>
              </w:rPr>
              <w:t xml:space="preserve">выполнять правила ухода за </w:t>
            </w:r>
            <w:r w:rsidRPr="00D872E6">
              <w:rPr>
                <w:spacing w:val="-12"/>
              </w:rPr>
              <w:t xml:space="preserve">органом слуха; проводить простейшие </w:t>
            </w:r>
            <w:r w:rsidRPr="00D872E6">
              <w:t>опыты и наблюдения</w:t>
            </w:r>
          </w:p>
        </w:tc>
        <w:tc>
          <w:tcPr>
            <w:tcW w:w="5670" w:type="dxa"/>
            <w:vMerge w:val="restart"/>
          </w:tcPr>
          <w:p w:rsidR="00D872E6" w:rsidRPr="00D872E6" w:rsidRDefault="00D872E6"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границы России, с какими государствами граничит Россия, понятие «государства», уметь работать с физической картой России, называть соседние государства и их столицы, рассказывать об этих государствах, называть основные достопримечательности, исторические памятники соседних с Россией государств.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с достаточной полнотой и точностью выражать свои мысли в соответствии с задачами и условиями коммуникации. </w:t>
            </w: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общения.</w:t>
            </w:r>
          </w:p>
        </w:tc>
        <w:tc>
          <w:tcPr>
            <w:tcW w:w="709" w:type="dxa"/>
          </w:tcPr>
          <w:p w:rsidR="00D872E6" w:rsidRPr="00D872E6" w:rsidRDefault="00D872E6" w:rsidP="00EC2531">
            <w:pPr>
              <w:shd w:val="clear" w:color="auto" w:fill="FFFFFF"/>
            </w:pPr>
          </w:p>
          <w:p w:rsidR="00D872E6" w:rsidRPr="00D872E6" w:rsidRDefault="00D872E6" w:rsidP="00EC2531">
            <w:pPr>
              <w:shd w:val="clear" w:color="auto" w:fill="FFFFFF"/>
            </w:pPr>
          </w:p>
        </w:tc>
        <w:tc>
          <w:tcPr>
            <w:tcW w:w="708" w:type="dxa"/>
          </w:tcPr>
          <w:p w:rsidR="00D872E6" w:rsidRPr="00D872E6" w:rsidRDefault="00D872E6" w:rsidP="00EC2531">
            <w:pPr>
              <w:shd w:val="clear" w:color="auto" w:fill="FFFFFF"/>
              <w:rPr>
                <w:spacing w:val="-8"/>
              </w:rPr>
            </w:pPr>
          </w:p>
        </w:tc>
      </w:tr>
      <w:tr w:rsidR="00D872E6" w:rsidRPr="00D872E6" w:rsidTr="00801205">
        <w:trPr>
          <w:trHeight w:val="272"/>
        </w:trPr>
        <w:tc>
          <w:tcPr>
            <w:tcW w:w="567" w:type="dxa"/>
          </w:tcPr>
          <w:p w:rsidR="00D872E6" w:rsidRPr="00D872E6" w:rsidRDefault="00D872E6" w:rsidP="00EC2531">
            <w:pPr>
              <w:shd w:val="clear" w:color="auto" w:fill="FFFFFF"/>
            </w:pPr>
            <w:r w:rsidRPr="00D872E6">
              <w:t>52</w:t>
            </w:r>
          </w:p>
        </w:tc>
        <w:tc>
          <w:tcPr>
            <w:tcW w:w="1560" w:type="dxa"/>
          </w:tcPr>
          <w:p w:rsidR="00D872E6" w:rsidRPr="00D872E6" w:rsidRDefault="00D872E6" w:rsidP="00EC2531">
            <w:pPr>
              <w:shd w:val="clear" w:color="auto" w:fill="FFFFFF"/>
              <w:rPr>
                <w:spacing w:val="-2"/>
              </w:rPr>
            </w:pPr>
            <w:r w:rsidRPr="00D872E6">
              <w:t xml:space="preserve">Распознавание </w:t>
            </w:r>
            <w:r w:rsidRPr="00D872E6">
              <w:rPr>
                <w:spacing w:val="-1"/>
              </w:rPr>
              <w:t>предметов пу</w:t>
            </w:r>
            <w:r w:rsidRPr="00D872E6">
              <w:rPr>
                <w:spacing w:val="-1"/>
              </w:rPr>
              <w:softHyphen/>
            </w:r>
            <w:r w:rsidRPr="00D872E6">
              <w:t>тем соприкос</w:t>
            </w:r>
            <w:r w:rsidRPr="00D872E6">
              <w:softHyphen/>
            </w:r>
            <w:r w:rsidRPr="00D872E6">
              <w:rPr>
                <w:spacing w:val="-2"/>
              </w:rPr>
              <w:t>новения с ними.</w:t>
            </w:r>
          </w:p>
          <w:p w:rsidR="00D872E6" w:rsidRPr="00D872E6" w:rsidRDefault="00D872E6" w:rsidP="00D872E6">
            <w:pPr>
              <w:shd w:val="clear" w:color="auto" w:fill="FFFFFF"/>
              <w:rPr>
                <w:spacing w:val="-2"/>
              </w:rPr>
            </w:pPr>
          </w:p>
        </w:tc>
        <w:tc>
          <w:tcPr>
            <w:tcW w:w="567" w:type="dxa"/>
          </w:tcPr>
          <w:p w:rsidR="00D872E6" w:rsidRPr="00D872E6" w:rsidRDefault="00D872E6" w:rsidP="00EC2531">
            <w:pPr>
              <w:shd w:val="clear" w:color="auto" w:fill="FFFFFF"/>
              <w:rPr>
                <w:b/>
                <w:iCs/>
              </w:rPr>
            </w:pPr>
            <w:r w:rsidRPr="00D872E6">
              <w:rPr>
                <w:b/>
                <w:iCs/>
              </w:rPr>
              <w:t>1</w:t>
            </w:r>
          </w:p>
        </w:tc>
        <w:tc>
          <w:tcPr>
            <w:tcW w:w="2268" w:type="dxa"/>
          </w:tcPr>
          <w:p w:rsidR="00D872E6" w:rsidRPr="00D872E6" w:rsidRDefault="00D872E6" w:rsidP="00EC2531">
            <w:pPr>
              <w:shd w:val="clear" w:color="auto" w:fill="FFFFFF"/>
              <w:rPr>
                <w:b/>
                <w:i/>
                <w:iCs/>
              </w:rPr>
            </w:pPr>
            <w:r w:rsidRPr="00D872E6">
              <w:rPr>
                <w:spacing w:val="-12"/>
              </w:rPr>
              <w:t>Органы чувств. Общее представле</w:t>
            </w:r>
            <w:r w:rsidRPr="00D872E6">
              <w:rPr>
                <w:spacing w:val="-12"/>
              </w:rPr>
              <w:softHyphen/>
            </w:r>
            <w:r w:rsidRPr="00D872E6">
              <w:rPr>
                <w:spacing w:val="-9"/>
              </w:rPr>
              <w:t xml:space="preserve">ние о строении и </w:t>
            </w:r>
            <w:r w:rsidRPr="00D872E6">
              <w:rPr>
                <w:spacing w:val="-10"/>
              </w:rPr>
              <w:t>основных функци</w:t>
            </w:r>
            <w:r w:rsidRPr="00D872E6">
              <w:rPr>
                <w:spacing w:val="-10"/>
              </w:rPr>
              <w:softHyphen/>
            </w:r>
            <w:r w:rsidRPr="00D872E6">
              <w:t>ях организма человека</w:t>
            </w:r>
          </w:p>
        </w:tc>
        <w:tc>
          <w:tcPr>
            <w:tcW w:w="3827" w:type="dxa"/>
          </w:tcPr>
          <w:p w:rsidR="00D872E6" w:rsidRPr="00D872E6" w:rsidRDefault="00D872E6" w:rsidP="00EC2531">
            <w:pPr>
              <w:shd w:val="clear" w:color="auto" w:fill="FFFFFF"/>
            </w:pPr>
            <w:r w:rsidRPr="00D872E6">
              <w:rPr>
                <w:b/>
                <w:i/>
                <w:iCs/>
              </w:rPr>
              <w:t xml:space="preserve">Знать </w:t>
            </w:r>
            <w:r w:rsidRPr="00D872E6">
              <w:t>правила ухода за органом осязания.</w:t>
            </w:r>
          </w:p>
          <w:p w:rsidR="00D872E6" w:rsidRPr="00D872E6" w:rsidRDefault="00D872E6" w:rsidP="00EC2531">
            <w:pPr>
              <w:shd w:val="clear" w:color="auto" w:fill="FFFFFF"/>
            </w:pPr>
            <w:r w:rsidRPr="00D872E6">
              <w:rPr>
                <w:b/>
                <w:i/>
                <w:iCs/>
              </w:rPr>
              <w:t xml:space="preserve">Иметь представление </w:t>
            </w:r>
            <w:r w:rsidRPr="00D872E6">
              <w:t>о строении кожи.</w:t>
            </w:r>
          </w:p>
          <w:p w:rsidR="00D872E6" w:rsidRPr="00D872E6" w:rsidRDefault="00D872E6" w:rsidP="00EC2531">
            <w:pPr>
              <w:shd w:val="clear" w:color="auto" w:fill="FFFFFF"/>
            </w:pPr>
            <w:r w:rsidRPr="00D872E6">
              <w:rPr>
                <w:b/>
                <w:i/>
                <w:iCs/>
              </w:rPr>
              <w:t>Уметь</w:t>
            </w:r>
            <w:r w:rsidRPr="00D872E6">
              <w:rPr>
                <w:i/>
                <w:iCs/>
              </w:rPr>
              <w:t xml:space="preserve">: </w:t>
            </w:r>
            <w:r w:rsidRPr="00D872E6">
              <w:t>рассказывать о значении ор</w:t>
            </w:r>
            <w:r w:rsidRPr="00D872E6">
              <w:softHyphen/>
            </w:r>
            <w:r w:rsidRPr="00D872E6">
              <w:rPr>
                <w:spacing w:val="-2"/>
              </w:rPr>
              <w:t xml:space="preserve">гана осязания; проводить простейшие </w:t>
            </w:r>
            <w:r w:rsidRPr="00D872E6">
              <w:t>опыты и наблюдения</w:t>
            </w:r>
          </w:p>
        </w:tc>
        <w:tc>
          <w:tcPr>
            <w:tcW w:w="5670" w:type="dxa"/>
            <w:vMerge/>
          </w:tcPr>
          <w:p w:rsidR="00D872E6" w:rsidRPr="00D872E6" w:rsidRDefault="00D872E6" w:rsidP="00EC2531">
            <w:pPr>
              <w:pStyle w:val="a9"/>
              <w:rPr>
                <w:rFonts w:ascii="Times New Roman" w:hAnsi="Times New Roman" w:cs="Times New Roman"/>
                <w:sz w:val="24"/>
              </w:rPr>
            </w:pPr>
          </w:p>
        </w:tc>
        <w:tc>
          <w:tcPr>
            <w:tcW w:w="709" w:type="dxa"/>
          </w:tcPr>
          <w:p w:rsidR="00D872E6" w:rsidRPr="00D872E6" w:rsidRDefault="00D872E6" w:rsidP="00EC2531">
            <w:pPr>
              <w:shd w:val="clear" w:color="auto" w:fill="FFFFFF"/>
            </w:pPr>
          </w:p>
        </w:tc>
        <w:tc>
          <w:tcPr>
            <w:tcW w:w="708" w:type="dxa"/>
          </w:tcPr>
          <w:p w:rsidR="00D872E6" w:rsidRPr="00D872E6" w:rsidRDefault="00D872E6" w:rsidP="00EC2531">
            <w:pPr>
              <w:shd w:val="clear" w:color="auto" w:fill="FFFFFF"/>
            </w:pPr>
          </w:p>
        </w:tc>
      </w:tr>
      <w:tr w:rsidR="006F2A96" w:rsidRPr="00D872E6" w:rsidTr="00801205">
        <w:trPr>
          <w:trHeight w:val="272"/>
        </w:trPr>
        <w:tc>
          <w:tcPr>
            <w:tcW w:w="567" w:type="dxa"/>
          </w:tcPr>
          <w:p w:rsidR="006F2A96" w:rsidRPr="00D872E6" w:rsidRDefault="006F2A96" w:rsidP="00EC2531">
            <w:pPr>
              <w:shd w:val="clear" w:color="auto" w:fill="FFFFFF"/>
            </w:pPr>
            <w:r w:rsidRPr="00D872E6">
              <w:t>53</w:t>
            </w:r>
          </w:p>
        </w:tc>
        <w:tc>
          <w:tcPr>
            <w:tcW w:w="1560" w:type="dxa"/>
          </w:tcPr>
          <w:p w:rsidR="006F2A96" w:rsidRPr="00D872E6" w:rsidRDefault="006F2A96" w:rsidP="00EC2531">
            <w:pPr>
              <w:pStyle w:val="Default"/>
            </w:pPr>
            <w:r w:rsidRPr="00D872E6">
              <w:t xml:space="preserve">Охрана здоровья человека </w:t>
            </w:r>
          </w:p>
          <w:p w:rsidR="006F2A96" w:rsidRPr="00D872E6" w:rsidRDefault="006F2A96" w:rsidP="00EC2531">
            <w:pPr>
              <w:shd w:val="clear" w:color="auto" w:fill="FFFFFF"/>
              <w:ind w:right="5"/>
            </w:pPr>
          </w:p>
        </w:tc>
        <w:tc>
          <w:tcPr>
            <w:tcW w:w="567" w:type="dxa"/>
          </w:tcPr>
          <w:p w:rsidR="006F2A96" w:rsidRPr="00D872E6" w:rsidRDefault="006F2A96" w:rsidP="00EC2531">
            <w:pPr>
              <w:shd w:val="clear" w:color="auto" w:fill="FFFFFF"/>
              <w:rPr>
                <w:b/>
                <w:iCs/>
                <w:spacing w:val="-1"/>
              </w:rPr>
            </w:pPr>
            <w:r w:rsidRPr="00D872E6">
              <w:rPr>
                <w:b/>
                <w:iCs/>
                <w:spacing w:val="-1"/>
              </w:rPr>
              <w:t>1</w:t>
            </w:r>
          </w:p>
        </w:tc>
        <w:tc>
          <w:tcPr>
            <w:tcW w:w="2268" w:type="dxa"/>
            <w:vMerge w:val="restart"/>
          </w:tcPr>
          <w:p w:rsidR="006F2A96" w:rsidRPr="00D872E6" w:rsidRDefault="006F2A96" w:rsidP="00EC2531">
            <w:pPr>
              <w:shd w:val="clear" w:color="auto" w:fill="FFFFFF"/>
              <w:rPr>
                <w:b/>
                <w:i/>
                <w:iCs/>
                <w:spacing w:val="-1"/>
              </w:rPr>
            </w:pPr>
            <w:r w:rsidRPr="00D872E6">
              <w:t xml:space="preserve">Органы чувств. </w:t>
            </w:r>
            <w:r w:rsidRPr="00D872E6">
              <w:rPr>
                <w:spacing w:val="-1"/>
              </w:rPr>
              <w:t xml:space="preserve">Общее представление о строении и </w:t>
            </w:r>
            <w:r w:rsidRPr="00D872E6">
              <w:rPr>
                <w:spacing w:val="-2"/>
              </w:rPr>
              <w:t>основных функци</w:t>
            </w:r>
            <w:r w:rsidRPr="00D872E6">
              <w:t>ях организма человека</w:t>
            </w:r>
          </w:p>
        </w:tc>
        <w:tc>
          <w:tcPr>
            <w:tcW w:w="3827" w:type="dxa"/>
          </w:tcPr>
          <w:p w:rsidR="006F2A96" w:rsidRPr="00D872E6" w:rsidRDefault="006F2A96" w:rsidP="00EC2531">
            <w:pPr>
              <w:pStyle w:val="Default"/>
            </w:pPr>
            <w:r w:rsidRPr="00D872E6">
              <w:rPr>
                <w:b/>
                <w:bCs/>
              </w:rPr>
              <w:t xml:space="preserve">Знать </w:t>
            </w:r>
            <w:r w:rsidRPr="00D872E6">
              <w:t xml:space="preserve">правила сохранения и укрепления здоровья, уметь оказать первую помощь при несчастных случаях </w:t>
            </w:r>
          </w:p>
          <w:p w:rsidR="006F2A96" w:rsidRPr="00D872E6" w:rsidRDefault="006F2A96" w:rsidP="00EC2531">
            <w:pPr>
              <w:shd w:val="clear" w:color="auto" w:fill="FFFFFF"/>
            </w:pPr>
          </w:p>
        </w:tc>
        <w:tc>
          <w:tcPr>
            <w:tcW w:w="5670" w:type="dxa"/>
            <w:vMerge w:val="restart"/>
          </w:tcPr>
          <w:p w:rsidR="006F2A96" w:rsidRPr="00D872E6" w:rsidRDefault="006F2A96"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адекватно оценивать свою работу на уроке. </w:t>
            </w:r>
          </w:p>
          <w:p w:rsidR="006F2A96" w:rsidRPr="00D872E6" w:rsidRDefault="006F2A96" w:rsidP="00EC2531">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иметь представление о терроризме, уметь работать с картой, называть основные достопримечательности, исторические памятники, называть столицу и главные города Англии. </w:t>
            </w:r>
          </w:p>
          <w:p w:rsidR="006F2A96" w:rsidRPr="00D872E6" w:rsidRDefault="006F2A96" w:rsidP="00EC2531">
            <w:pPr>
              <w:pStyle w:val="a9"/>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с достаточной полнотой и </w:t>
            </w:r>
            <w:r w:rsidRPr="00D872E6">
              <w:rPr>
                <w:rFonts w:ascii="Times New Roman" w:hAnsi="Times New Roman" w:cs="Times New Roman"/>
                <w:sz w:val="24"/>
              </w:rPr>
              <w:lastRenderedPageBreak/>
              <w:t xml:space="preserve">точностью выражать свои мысли в соответствии с задачами и условиями коммуникации. </w:t>
            </w:r>
          </w:p>
          <w:p w:rsidR="006F2A96" w:rsidRPr="00D872E6" w:rsidRDefault="006F2A96" w:rsidP="00EC2531">
            <w:pPr>
              <w:pStyle w:val="a9"/>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общения.</w:t>
            </w:r>
          </w:p>
        </w:tc>
        <w:tc>
          <w:tcPr>
            <w:tcW w:w="709" w:type="dxa"/>
          </w:tcPr>
          <w:p w:rsidR="006F2A96" w:rsidRPr="00D872E6" w:rsidRDefault="006F2A96" w:rsidP="00EC2531">
            <w:pPr>
              <w:shd w:val="clear" w:color="auto" w:fill="FFFFFF"/>
            </w:pPr>
          </w:p>
        </w:tc>
        <w:tc>
          <w:tcPr>
            <w:tcW w:w="708" w:type="dxa"/>
          </w:tcPr>
          <w:p w:rsidR="006F2A96" w:rsidRPr="00D872E6" w:rsidRDefault="006F2A96" w:rsidP="00EC2531">
            <w:pPr>
              <w:shd w:val="clear" w:color="auto" w:fill="FFFFFF"/>
            </w:pPr>
          </w:p>
        </w:tc>
      </w:tr>
      <w:tr w:rsidR="006F2A96" w:rsidRPr="00D872E6" w:rsidTr="00801205">
        <w:trPr>
          <w:trHeight w:val="272"/>
        </w:trPr>
        <w:tc>
          <w:tcPr>
            <w:tcW w:w="567" w:type="dxa"/>
          </w:tcPr>
          <w:p w:rsidR="006F2A96" w:rsidRPr="00D872E6" w:rsidRDefault="006F2A96" w:rsidP="00EC2531">
            <w:pPr>
              <w:shd w:val="clear" w:color="auto" w:fill="FFFFFF"/>
            </w:pPr>
            <w:r w:rsidRPr="00D872E6">
              <w:t>54</w:t>
            </w:r>
          </w:p>
        </w:tc>
        <w:tc>
          <w:tcPr>
            <w:tcW w:w="1560" w:type="dxa"/>
          </w:tcPr>
          <w:p w:rsidR="006F2A96" w:rsidRPr="00D872E6" w:rsidRDefault="006F2A96" w:rsidP="00EC2531">
            <w:pPr>
              <w:shd w:val="clear" w:color="auto" w:fill="FFFFFF"/>
            </w:pPr>
            <w:r w:rsidRPr="00D872E6">
              <w:rPr>
                <w:spacing w:val="-2"/>
              </w:rPr>
              <w:t>Обобщение по теме «Изучаем</w:t>
            </w:r>
            <w:r w:rsidRPr="00D872E6">
              <w:t xml:space="preserve"> </w:t>
            </w:r>
            <w:r w:rsidRPr="00D872E6">
              <w:lastRenderedPageBreak/>
              <w:t xml:space="preserve">органы чувств». </w:t>
            </w:r>
          </w:p>
          <w:p w:rsidR="006F2A96" w:rsidRPr="00D872E6" w:rsidRDefault="00934F2C" w:rsidP="00934F2C">
            <w:pPr>
              <w:pStyle w:val="Default"/>
            </w:pPr>
            <w:r>
              <w:rPr>
                <w:b/>
                <w:bCs/>
                <w:i/>
                <w:iCs/>
              </w:rPr>
              <w:t xml:space="preserve">Проверочная работа </w:t>
            </w:r>
            <w:r w:rsidR="006F2A96" w:rsidRPr="00D872E6">
              <w:rPr>
                <w:b/>
                <w:bCs/>
                <w:i/>
                <w:iCs/>
              </w:rPr>
              <w:t xml:space="preserve"> «Органы чувств» </w:t>
            </w:r>
          </w:p>
        </w:tc>
        <w:tc>
          <w:tcPr>
            <w:tcW w:w="567" w:type="dxa"/>
          </w:tcPr>
          <w:p w:rsidR="006F2A96" w:rsidRPr="00D872E6" w:rsidRDefault="006F2A96" w:rsidP="00EC2531">
            <w:pPr>
              <w:shd w:val="clear" w:color="auto" w:fill="FFFFFF"/>
              <w:rPr>
                <w:b/>
                <w:iCs/>
                <w:spacing w:val="-2"/>
              </w:rPr>
            </w:pPr>
            <w:r w:rsidRPr="00D872E6">
              <w:rPr>
                <w:b/>
                <w:iCs/>
                <w:spacing w:val="-2"/>
              </w:rPr>
              <w:lastRenderedPageBreak/>
              <w:t>1</w:t>
            </w:r>
          </w:p>
        </w:tc>
        <w:tc>
          <w:tcPr>
            <w:tcW w:w="2268" w:type="dxa"/>
            <w:vMerge/>
          </w:tcPr>
          <w:p w:rsidR="006F2A96" w:rsidRPr="00D872E6" w:rsidRDefault="006F2A96" w:rsidP="00EC2531">
            <w:pPr>
              <w:shd w:val="clear" w:color="auto" w:fill="FFFFFF"/>
              <w:rPr>
                <w:b/>
                <w:i/>
                <w:iCs/>
                <w:spacing w:val="-2"/>
              </w:rPr>
            </w:pPr>
          </w:p>
        </w:tc>
        <w:tc>
          <w:tcPr>
            <w:tcW w:w="3827" w:type="dxa"/>
          </w:tcPr>
          <w:p w:rsidR="006F2A96" w:rsidRPr="00D872E6" w:rsidRDefault="006F2A96" w:rsidP="00EC2531">
            <w:pPr>
              <w:pStyle w:val="Default"/>
            </w:pPr>
            <w:r w:rsidRPr="00D872E6">
              <w:rPr>
                <w:b/>
                <w:bCs/>
              </w:rPr>
              <w:t xml:space="preserve">Знать </w:t>
            </w:r>
            <w:r w:rsidRPr="00D872E6">
              <w:t xml:space="preserve">строение человека (органы слуха, обоняния, осязания, вкуса, равновесия, зрения, строение глаза, </w:t>
            </w:r>
            <w:r w:rsidRPr="00D872E6">
              <w:lastRenderedPageBreak/>
              <w:t xml:space="preserve">строение органов чувств) </w:t>
            </w:r>
          </w:p>
          <w:p w:rsidR="006F2A96" w:rsidRPr="00D872E6" w:rsidRDefault="006F2A96" w:rsidP="00EC2531">
            <w:pPr>
              <w:shd w:val="clear" w:color="auto" w:fill="FFFFFF"/>
            </w:pPr>
          </w:p>
        </w:tc>
        <w:tc>
          <w:tcPr>
            <w:tcW w:w="5670" w:type="dxa"/>
            <w:vMerge/>
          </w:tcPr>
          <w:p w:rsidR="006F2A96" w:rsidRPr="00D872E6" w:rsidRDefault="006F2A96" w:rsidP="00EC2531">
            <w:pPr>
              <w:pStyle w:val="a9"/>
              <w:rPr>
                <w:rFonts w:ascii="Times New Roman" w:hAnsi="Times New Roman" w:cs="Times New Roman"/>
                <w:sz w:val="24"/>
              </w:rPr>
            </w:pPr>
          </w:p>
        </w:tc>
        <w:tc>
          <w:tcPr>
            <w:tcW w:w="709" w:type="dxa"/>
          </w:tcPr>
          <w:p w:rsidR="006F2A96" w:rsidRPr="00D872E6" w:rsidRDefault="006F2A96" w:rsidP="00EC2531">
            <w:pPr>
              <w:shd w:val="clear" w:color="auto" w:fill="FFFFFF"/>
            </w:pPr>
          </w:p>
        </w:tc>
        <w:tc>
          <w:tcPr>
            <w:tcW w:w="708" w:type="dxa"/>
          </w:tcPr>
          <w:p w:rsidR="006F2A96" w:rsidRPr="00D872E6" w:rsidRDefault="006F2A96" w:rsidP="00EC2531">
            <w:pPr>
              <w:shd w:val="clear" w:color="auto" w:fill="FFFFFF"/>
            </w:pPr>
          </w:p>
        </w:tc>
      </w:tr>
      <w:tr w:rsidR="00357E58" w:rsidRPr="00D872E6" w:rsidTr="00403BD8">
        <w:trPr>
          <w:trHeight w:val="272"/>
        </w:trPr>
        <w:tc>
          <w:tcPr>
            <w:tcW w:w="15876" w:type="dxa"/>
            <w:gridSpan w:val="8"/>
          </w:tcPr>
          <w:p w:rsidR="00357E58" w:rsidRPr="00D872E6" w:rsidRDefault="00357E58" w:rsidP="00EC2531">
            <w:pPr>
              <w:pStyle w:val="Default"/>
              <w:jc w:val="center"/>
            </w:pPr>
            <w:r w:rsidRPr="00D872E6">
              <w:rPr>
                <w:b/>
                <w:bCs/>
              </w:rPr>
              <w:lastRenderedPageBreak/>
              <w:t>Раздел 7</w:t>
            </w:r>
            <w:r w:rsidR="003E6520">
              <w:rPr>
                <w:b/>
                <w:bCs/>
              </w:rPr>
              <w:t>. Путешествие по странам мира (14</w:t>
            </w:r>
            <w:r w:rsidRPr="00D872E6">
              <w:rPr>
                <w:b/>
                <w:bCs/>
              </w:rPr>
              <w:t xml:space="preserve"> ч.)</w:t>
            </w:r>
          </w:p>
        </w:tc>
      </w:tr>
      <w:tr w:rsidR="006F2A96" w:rsidRPr="00D872E6" w:rsidTr="00801205">
        <w:trPr>
          <w:trHeight w:val="272"/>
        </w:trPr>
        <w:tc>
          <w:tcPr>
            <w:tcW w:w="567" w:type="dxa"/>
          </w:tcPr>
          <w:p w:rsidR="006F2A96" w:rsidRPr="00D872E6" w:rsidRDefault="006F2A96" w:rsidP="00EC2531">
            <w:pPr>
              <w:shd w:val="clear" w:color="auto" w:fill="FFFFFF"/>
            </w:pPr>
            <w:r w:rsidRPr="00D872E6">
              <w:t>55</w:t>
            </w:r>
          </w:p>
        </w:tc>
        <w:tc>
          <w:tcPr>
            <w:tcW w:w="1560" w:type="dxa"/>
          </w:tcPr>
          <w:p w:rsidR="006F2A96" w:rsidRPr="00D872E6" w:rsidRDefault="006F2A96" w:rsidP="00EC2531">
            <w:pPr>
              <w:shd w:val="clear" w:color="auto" w:fill="FFFFFF"/>
            </w:pPr>
            <w:r w:rsidRPr="00D872E6">
              <w:t>Границы России.</w:t>
            </w:r>
          </w:p>
          <w:p w:rsidR="006F2A96" w:rsidRPr="00D872E6" w:rsidRDefault="006F2A96" w:rsidP="00EC2531">
            <w:pPr>
              <w:shd w:val="clear" w:color="auto" w:fill="FFFFFF"/>
            </w:pPr>
            <w:r w:rsidRPr="00D872E6">
              <w:rPr>
                <w:i/>
                <w:iCs/>
              </w:rPr>
              <w:t xml:space="preserve">Практическая работа с картой мира </w:t>
            </w:r>
          </w:p>
          <w:p w:rsidR="006F2A96" w:rsidRPr="00D872E6" w:rsidRDefault="006F2A96" w:rsidP="00EC2531"/>
        </w:tc>
        <w:tc>
          <w:tcPr>
            <w:tcW w:w="567" w:type="dxa"/>
          </w:tcPr>
          <w:p w:rsidR="006F2A96" w:rsidRPr="00D872E6" w:rsidRDefault="006F2A96" w:rsidP="00EC2531">
            <w:pPr>
              <w:shd w:val="clear" w:color="auto" w:fill="FFFFFF"/>
              <w:rPr>
                <w:b/>
                <w:iCs/>
                <w:spacing w:val="-1"/>
              </w:rPr>
            </w:pPr>
            <w:r w:rsidRPr="00D872E6">
              <w:rPr>
                <w:b/>
                <w:iCs/>
                <w:spacing w:val="-1"/>
              </w:rPr>
              <w:t>1</w:t>
            </w:r>
          </w:p>
        </w:tc>
        <w:tc>
          <w:tcPr>
            <w:tcW w:w="2268" w:type="dxa"/>
            <w:vMerge w:val="restart"/>
          </w:tcPr>
          <w:p w:rsidR="006F2A96" w:rsidRPr="00D872E6" w:rsidRDefault="006F2A96" w:rsidP="00EC2531">
            <w:pPr>
              <w:shd w:val="clear" w:color="auto" w:fill="FFFFFF"/>
            </w:pPr>
            <w:r w:rsidRPr="00D872E6">
              <w:rPr>
                <w:spacing w:val="-2"/>
              </w:rPr>
              <w:t>Россия - наша Ро</w:t>
            </w:r>
            <w:r w:rsidRPr="00D872E6">
              <w:rPr>
                <w:spacing w:val="-4"/>
              </w:rPr>
              <w:t>дина. Государст</w:t>
            </w:r>
            <w:r w:rsidRPr="00D872E6">
              <w:rPr>
                <w:spacing w:val="-5"/>
              </w:rPr>
              <w:t xml:space="preserve">венная символика </w:t>
            </w:r>
            <w:r w:rsidRPr="00D872E6">
              <w:rPr>
                <w:spacing w:val="-4"/>
              </w:rPr>
              <w:t xml:space="preserve">России. Россия на </w:t>
            </w:r>
            <w:r w:rsidRPr="00D872E6">
              <w:rPr>
                <w:spacing w:val="-3"/>
              </w:rPr>
              <w:t>карте. Москва - сто-</w:t>
            </w:r>
          </w:p>
          <w:p w:rsidR="006F2A96" w:rsidRPr="00D872E6" w:rsidRDefault="006F2A96" w:rsidP="00EC2531">
            <w:pPr>
              <w:shd w:val="clear" w:color="auto" w:fill="FFFFFF"/>
            </w:pPr>
            <w:r w:rsidRPr="00D872E6">
              <w:rPr>
                <w:spacing w:val="-4"/>
              </w:rPr>
              <w:t>лица России. Города</w:t>
            </w:r>
          </w:p>
          <w:p w:rsidR="006F2A96" w:rsidRPr="00D872E6" w:rsidRDefault="006F2A96" w:rsidP="00EC2531">
            <w:pPr>
              <w:shd w:val="clear" w:color="auto" w:fill="FFFFFF"/>
              <w:rPr>
                <w:b/>
                <w:i/>
                <w:iCs/>
                <w:spacing w:val="-1"/>
              </w:rPr>
            </w:pPr>
            <w:r w:rsidRPr="00D872E6">
              <w:rPr>
                <w:spacing w:val="-3"/>
              </w:rPr>
              <w:t>России (2-3): назва</w:t>
            </w:r>
            <w:r w:rsidRPr="00D872E6">
              <w:rPr>
                <w:spacing w:val="-5"/>
              </w:rPr>
              <w:t>ние, достопримеча</w:t>
            </w:r>
            <w:r w:rsidRPr="00D872E6">
              <w:rPr>
                <w:spacing w:val="-4"/>
              </w:rPr>
              <w:t>тельности, распо</w:t>
            </w:r>
            <w:r w:rsidRPr="00D872E6">
              <w:rPr>
                <w:spacing w:val="-5"/>
              </w:rPr>
              <w:t xml:space="preserve">ложение на карте. </w:t>
            </w:r>
            <w:r w:rsidRPr="00D872E6">
              <w:rPr>
                <w:spacing w:val="-6"/>
              </w:rPr>
              <w:t>Элементарные приемы чтения карты</w:t>
            </w:r>
          </w:p>
        </w:tc>
        <w:tc>
          <w:tcPr>
            <w:tcW w:w="3827" w:type="dxa"/>
            <w:vMerge w:val="restart"/>
          </w:tcPr>
          <w:p w:rsidR="006F2A96" w:rsidRPr="00D872E6" w:rsidRDefault="006F2A96" w:rsidP="00EC2531">
            <w:pPr>
              <w:pStyle w:val="Default"/>
            </w:pPr>
            <w:r w:rsidRPr="00D872E6">
              <w:rPr>
                <w:b/>
                <w:bCs/>
              </w:rPr>
              <w:t xml:space="preserve">Показывать </w:t>
            </w:r>
            <w:r w:rsidRPr="00D872E6">
              <w:t xml:space="preserve">территорию России, ее государственные границы </w:t>
            </w:r>
          </w:p>
          <w:p w:rsidR="006F2A96" w:rsidRPr="00D872E6" w:rsidRDefault="006F2A96" w:rsidP="00EC2531">
            <w:pPr>
              <w:shd w:val="clear" w:color="auto" w:fill="FFFFFF"/>
            </w:pPr>
            <w:r w:rsidRPr="00D872E6">
              <w:rPr>
                <w:b/>
                <w:bCs/>
              </w:rPr>
              <w:t xml:space="preserve">Находить </w:t>
            </w:r>
            <w:r w:rsidRPr="00D872E6">
              <w:t xml:space="preserve">местонахождение Москвы и других крупнейших городов (2-3) на карте России. </w:t>
            </w:r>
          </w:p>
        </w:tc>
        <w:tc>
          <w:tcPr>
            <w:tcW w:w="5670" w:type="dxa"/>
            <w:vMerge w:val="restart"/>
          </w:tcPr>
          <w:p w:rsidR="006F2A96" w:rsidRPr="00D872E6" w:rsidRDefault="006F2A96"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адекватно оценивать свою работу на уроке. </w:t>
            </w:r>
          </w:p>
          <w:p w:rsidR="006F2A96" w:rsidRPr="00D872E6" w:rsidRDefault="006F2A96" w:rsidP="00EC2531">
            <w:pPr>
              <w:pStyle w:val="a9"/>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иметь представление о терроризме, уметь работать с картой, называть основные достопримечательности, исторические памятники, называть столицу и главные города Франции. </w:t>
            </w:r>
          </w:p>
          <w:p w:rsidR="006F2A96" w:rsidRPr="00D872E6" w:rsidRDefault="006F2A96" w:rsidP="00EC2531">
            <w:pPr>
              <w:pStyle w:val="a9"/>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с достаточной полнотой и точностью выражать свои мысли в соответствии с задачами и условиями коммуникации.</w:t>
            </w:r>
          </w:p>
          <w:p w:rsidR="006F2A96" w:rsidRPr="00D872E6" w:rsidRDefault="006F2A96" w:rsidP="00EC2531">
            <w:pPr>
              <w:pStyle w:val="a9"/>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общения.</w:t>
            </w:r>
          </w:p>
          <w:p w:rsidR="006F2A96" w:rsidRPr="00D872E6" w:rsidRDefault="006F2A96" w:rsidP="00EC2531">
            <w:pPr>
              <w:pStyle w:val="a9"/>
              <w:rPr>
                <w:rFonts w:ascii="Times New Roman" w:hAnsi="Times New Roman" w:cs="Times New Roman"/>
                <w:sz w:val="24"/>
              </w:rPr>
            </w:pPr>
          </w:p>
        </w:tc>
        <w:tc>
          <w:tcPr>
            <w:tcW w:w="709" w:type="dxa"/>
          </w:tcPr>
          <w:p w:rsidR="006F2A96" w:rsidRPr="00D872E6" w:rsidRDefault="006F2A96" w:rsidP="00EC2531">
            <w:pPr>
              <w:shd w:val="clear" w:color="auto" w:fill="FFFFFF"/>
            </w:pPr>
          </w:p>
        </w:tc>
        <w:tc>
          <w:tcPr>
            <w:tcW w:w="708" w:type="dxa"/>
          </w:tcPr>
          <w:p w:rsidR="006F2A96" w:rsidRPr="00D872E6" w:rsidRDefault="006F2A96" w:rsidP="00EC2531">
            <w:pPr>
              <w:shd w:val="clear" w:color="auto" w:fill="FFFFFF"/>
            </w:pPr>
          </w:p>
        </w:tc>
      </w:tr>
      <w:tr w:rsidR="006F2A96" w:rsidRPr="00D872E6" w:rsidTr="00801205">
        <w:trPr>
          <w:trHeight w:val="272"/>
        </w:trPr>
        <w:tc>
          <w:tcPr>
            <w:tcW w:w="567" w:type="dxa"/>
          </w:tcPr>
          <w:p w:rsidR="006F2A96" w:rsidRPr="00D872E6" w:rsidRDefault="006F2A96" w:rsidP="00EC2531">
            <w:pPr>
              <w:shd w:val="clear" w:color="auto" w:fill="FFFFFF"/>
            </w:pPr>
            <w:r w:rsidRPr="00D872E6">
              <w:t>56</w:t>
            </w:r>
          </w:p>
        </w:tc>
        <w:tc>
          <w:tcPr>
            <w:tcW w:w="1560" w:type="dxa"/>
          </w:tcPr>
          <w:p w:rsidR="006F2A96" w:rsidRPr="00D872E6" w:rsidRDefault="006F2A96" w:rsidP="00EC2531">
            <w:pPr>
              <w:shd w:val="clear" w:color="auto" w:fill="FFFFFF"/>
            </w:pPr>
            <w:r w:rsidRPr="00D872E6">
              <w:t>Границы России</w:t>
            </w:r>
          </w:p>
          <w:p w:rsidR="006F2A96" w:rsidRPr="00D872E6" w:rsidRDefault="006F2A96" w:rsidP="00D872E6">
            <w:pPr>
              <w:shd w:val="clear" w:color="auto" w:fill="FFFFFF"/>
              <w:spacing w:before="5"/>
              <w:ind w:left="19" w:right="5"/>
            </w:pPr>
            <w:r w:rsidRPr="00D872E6">
              <w:t>ОБЖ  Государственная инспекция безопасности дорожно</w:t>
            </w:r>
            <w:r w:rsidR="00D872E6" w:rsidRPr="00D872E6">
              <w:t>го движения (ГИБДД).</w:t>
            </w:r>
          </w:p>
        </w:tc>
        <w:tc>
          <w:tcPr>
            <w:tcW w:w="567" w:type="dxa"/>
          </w:tcPr>
          <w:p w:rsidR="006F2A96" w:rsidRPr="00D872E6" w:rsidRDefault="006F2A96" w:rsidP="00EC2531">
            <w:pPr>
              <w:shd w:val="clear" w:color="auto" w:fill="FFFFFF"/>
              <w:rPr>
                <w:b/>
                <w:iCs/>
                <w:spacing w:val="-1"/>
              </w:rPr>
            </w:pPr>
            <w:r w:rsidRPr="00D872E6">
              <w:rPr>
                <w:b/>
                <w:iCs/>
                <w:spacing w:val="-1"/>
              </w:rPr>
              <w:t>1</w:t>
            </w:r>
          </w:p>
        </w:tc>
        <w:tc>
          <w:tcPr>
            <w:tcW w:w="2268" w:type="dxa"/>
            <w:vMerge/>
          </w:tcPr>
          <w:p w:rsidR="006F2A96" w:rsidRPr="00D872E6" w:rsidRDefault="006F2A96" w:rsidP="00EC2531">
            <w:pPr>
              <w:shd w:val="clear" w:color="auto" w:fill="FFFFFF"/>
              <w:rPr>
                <w:b/>
                <w:i/>
                <w:iCs/>
                <w:spacing w:val="-1"/>
              </w:rPr>
            </w:pPr>
          </w:p>
        </w:tc>
        <w:tc>
          <w:tcPr>
            <w:tcW w:w="3827" w:type="dxa"/>
            <w:vMerge/>
          </w:tcPr>
          <w:p w:rsidR="006F2A96" w:rsidRPr="00D872E6" w:rsidRDefault="006F2A96" w:rsidP="00EC2531">
            <w:pPr>
              <w:shd w:val="clear" w:color="auto" w:fill="FFFFFF"/>
            </w:pPr>
          </w:p>
        </w:tc>
        <w:tc>
          <w:tcPr>
            <w:tcW w:w="5670" w:type="dxa"/>
            <w:vMerge/>
          </w:tcPr>
          <w:p w:rsidR="006F2A96" w:rsidRPr="00D872E6" w:rsidRDefault="006F2A96" w:rsidP="00EC2531">
            <w:pPr>
              <w:pStyle w:val="a9"/>
              <w:rPr>
                <w:rFonts w:ascii="Times New Roman" w:hAnsi="Times New Roman" w:cs="Times New Roman"/>
                <w:sz w:val="24"/>
              </w:rPr>
            </w:pPr>
          </w:p>
        </w:tc>
        <w:tc>
          <w:tcPr>
            <w:tcW w:w="709" w:type="dxa"/>
          </w:tcPr>
          <w:p w:rsidR="006F2A96" w:rsidRPr="00D872E6" w:rsidRDefault="006F2A96" w:rsidP="00EC2531">
            <w:pPr>
              <w:shd w:val="clear" w:color="auto" w:fill="FFFFFF"/>
            </w:pPr>
          </w:p>
        </w:tc>
        <w:tc>
          <w:tcPr>
            <w:tcW w:w="708" w:type="dxa"/>
          </w:tcPr>
          <w:p w:rsidR="006F2A96" w:rsidRPr="00D872E6" w:rsidRDefault="006F2A96"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57</w:t>
            </w:r>
          </w:p>
        </w:tc>
        <w:tc>
          <w:tcPr>
            <w:tcW w:w="1560" w:type="dxa"/>
          </w:tcPr>
          <w:p w:rsidR="00357E58" w:rsidRPr="00D872E6" w:rsidRDefault="00357E58" w:rsidP="00EC2531">
            <w:pPr>
              <w:shd w:val="clear" w:color="auto" w:fill="FFFFFF"/>
            </w:pPr>
            <w:proofErr w:type="spellStart"/>
            <w:r w:rsidRPr="00D872E6">
              <w:rPr>
                <w:spacing w:val="-1"/>
              </w:rPr>
              <w:t>Соединенныештаты</w:t>
            </w:r>
            <w:proofErr w:type="spellEnd"/>
            <w:r w:rsidRPr="00D872E6">
              <w:rPr>
                <w:spacing w:val="-1"/>
              </w:rPr>
              <w:t xml:space="preserve"> Амери</w:t>
            </w:r>
            <w:r w:rsidRPr="00D872E6">
              <w:t>ки (США)</w:t>
            </w:r>
          </w:p>
          <w:p w:rsidR="00357E58" w:rsidRPr="00D872E6" w:rsidRDefault="00357E58" w:rsidP="00EC2531">
            <w:pPr>
              <w:shd w:val="clear" w:color="auto" w:fill="FFFFFF"/>
              <w:ind w:left="10" w:right="5" w:firstLine="346"/>
            </w:pPr>
          </w:p>
        </w:tc>
        <w:tc>
          <w:tcPr>
            <w:tcW w:w="567" w:type="dxa"/>
          </w:tcPr>
          <w:p w:rsidR="00357E58" w:rsidRPr="00D872E6" w:rsidRDefault="00357E58" w:rsidP="00EC2531">
            <w:pPr>
              <w:shd w:val="clear" w:color="auto" w:fill="FFFFFF"/>
              <w:rPr>
                <w:b/>
                <w:iCs/>
              </w:rPr>
            </w:pPr>
            <w:r w:rsidRPr="00D872E6">
              <w:rPr>
                <w:b/>
                <w:iCs/>
              </w:rPr>
              <w:t>1</w:t>
            </w:r>
          </w:p>
        </w:tc>
        <w:tc>
          <w:tcPr>
            <w:tcW w:w="2268" w:type="dxa"/>
          </w:tcPr>
          <w:p w:rsidR="00357E58" w:rsidRPr="00D872E6" w:rsidRDefault="00357E58" w:rsidP="00EC2531">
            <w:pPr>
              <w:shd w:val="clear" w:color="auto" w:fill="FFFFFF"/>
            </w:pPr>
            <w:r w:rsidRPr="00D872E6">
              <w:t>Элементарные приемы чтения карты</w:t>
            </w:r>
          </w:p>
        </w:tc>
        <w:tc>
          <w:tcPr>
            <w:tcW w:w="3827" w:type="dxa"/>
            <w:vMerge w:val="restart"/>
          </w:tcPr>
          <w:p w:rsidR="00357E58" w:rsidRPr="00D872E6" w:rsidRDefault="00357E58" w:rsidP="00EC2531">
            <w:pPr>
              <w:shd w:val="clear" w:color="auto" w:fill="FFFFFF"/>
            </w:pPr>
            <w:r w:rsidRPr="00D872E6">
              <w:rPr>
                <w:b/>
                <w:i/>
                <w:iCs/>
              </w:rPr>
              <w:t>Иметь представление</w:t>
            </w:r>
            <w:r w:rsidRPr="00D872E6">
              <w:t>о терроризме.</w:t>
            </w:r>
          </w:p>
          <w:p w:rsidR="00357E58" w:rsidRPr="00D872E6" w:rsidRDefault="00357E58" w:rsidP="00EC2531">
            <w:pPr>
              <w:shd w:val="clear" w:color="auto" w:fill="FFFFFF"/>
              <w:rPr>
                <w:spacing w:val="-2"/>
              </w:rPr>
            </w:pPr>
            <w:r w:rsidRPr="00D872E6">
              <w:rPr>
                <w:b/>
                <w:i/>
                <w:iCs/>
                <w:spacing w:val="-2"/>
              </w:rPr>
              <w:t>Уметь</w:t>
            </w:r>
            <w:r w:rsidRPr="00D872E6">
              <w:rPr>
                <w:i/>
                <w:iCs/>
                <w:spacing w:val="-2"/>
              </w:rPr>
              <w:t xml:space="preserve">: </w:t>
            </w:r>
            <w:r w:rsidRPr="00D872E6">
              <w:rPr>
                <w:spacing w:val="-2"/>
              </w:rPr>
              <w:t>работать с картой; называтьосновные достопримечательности,</w:t>
            </w:r>
            <w:r w:rsidRPr="00D872E6">
              <w:rPr>
                <w:spacing w:val="-3"/>
              </w:rPr>
              <w:t>исторические памятники США; назы</w:t>
            </w:r>
            <w:r w:rsidRPr="00D872E6">
              <w:rPr>
                <w:spacing w:val="-2"/>
              </w:rPr>
              <w:t>вать столицу и главные города США.</w:t>
            </w:r>
          </w:p>
          <w:p w:rsidR="00357E58" w:rsidRPr="00D872E6" w:rsidRDefault="00357E58" w:rsidP="00EC2531">
            <w:pPr>
              <w:pStyle w:val="Default"/>
            </w:pPr>
            <w:r w:rsidRPr="00D872E6">
              <w:rPr>
                <w:b/>
                <w:bCs/>
              </w:rPr>
              <w:t xml:space="preserve">Находить </w:t>
            </w:r>
            <w:r w:rsidRPr="00D872E6">
              <w:t xml:space="preserve">и </w:t>
            </w:r>
            <w:r w:rsidRPr="00D872E6">
              <w:rPr>
                <w:b/>
                <w:bCs/>
              </w:rPr>
              <w:t xml:space="preserve">показывать </w:t>
            </w:r>
            <w:r w:rsidRPr="00D872E6">
              <w:t xml:space="preserve">изученные страны мира на глобусе и политической карте. </w:t>
            </w:r>
          </w:p>
          <w:p w:rsidR="00357E58" w:rsidRPr="00D872E6" w:rsidRDefault="00357E58" w:rsidP="00EC2531">
            <w:pPr>
              <w:pStyle w:val="Default"/>
            </w:pPr>
            <w:r w:rsidRPr="00D872E6">
              <w:rPr>
                <w:b/>
                <w:bCs/>
              </w:rPr>
              <w:t xml:space="preserve">Обсуждать </w:t>
            </w:r>
            <w:r w:rsidRPr="00D872E6">
              <w:t xml:space="preserve">особенности рассмотренных стран мира. </w:t>
            </w:r>
          </w:p>
          <w:p w:rsidR="00357E58" w:rsidRPr="00D872E6" w:rsidRDefault="00357E58" w:rsidP="00EC2531">
            <w:pPr>
              <w:pStyle w:val="Default"/>
            </w:pPr>
            <w:r w:rsidRPr="00D872E6">
              <w:rPr>
                <w:b/>
                <w:bCs/>
              </w:rPr>
              <w:t xml:space="preserve">Называть </w:t>
            </w:r>
            <w:r w:rsidRPr="00D872E6">
              <w:t xml:space="preserve">главные достопримечательности </w:t>
            </w:r>
          </w:p>
          <w:p w:rsidR="00357E58" w:rsidRPr="00D872E6" w:rsidRDefault="00357E58" w:rsidP="00EC2531">
            <w:pPr>
              <w:shd w:val="clear" w:color="auto" w:fill="FFFFFF"/>
            </w:pPr>
            <w:r w:rsidRPr="00D872E6">
              <w:rPr>
                <w:b/>
                <w:bCs/>
              </w:rPr>
              <w:t xml:space="preserve">Находить </w:t>
            </w:r>
            <w:r w:rsidRPr="00D872E6">
              <w:t xml:space="preserve">дополнительную </w:t>
            </w:r>
            <w:r w:rsidR="006F2A96" w:rsidRPr="00D872E6">
              <w:t>информацию о других странах мира.</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sz w:val="24"/>
              </w:rPr>
              <w:t>Регулятивные УУД: адекватно оценивать свою работу на уроке. Познавательные УУД: знать государственные праздники России, историю создания памятника на Красной площади «Гражданину Минину и князю Пожарскому от благодарной России», уметь рассказывать об истории Москвы, возведении Кремля, о Красной площади, Спасской башне, Кремлевских курантах, о московских князьях и их победах над иноземными захватчиками, рассказывать о подвиге Минина и Пожарского. Личностные УУД: проявление познавательно интереса, стремление к повышению культуры речевого общения</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58</w:t>
            </w:r>
          </w:p>
        </w:tc>
        <w:tc>
          <w:tcPr>
            <w:tcW w:w="1560" w:type="dxa"/>
          </w:tcPr>
          <w:p w:rsidR="00357E58" w:rsidRPr="00D872E6" w:rsidRDefault="00357E58" w:rsidP="00EC2531">
            <w:pPr>
              <w:shd w:val="clear" w:color="auto" w:fill="FFFFFF"/>
            </w:pPr>
            <w:r w:rsidRPr="00D872E6">
              <w:t>Великобритания</w:t>
            </w:r>
          </w:p>
          <w:p w:rsidR="00357E58" w:rsidRPr="00D872E6" w:rsidRDefault="00357E58" w:rsidP="00EC2531">
            <w:pPr>
              <w:pStyle w:val="Default"/>
            </w:pPr>
            <w:r w:rsidRPr="00D872E6">
              <w:rPr>
                <w:i/>
                <w:iCs/>
              </w:rPr>
              <w:t xml:space="preserve">Практическая работа с </w:t>
            </w:r>
            <w:r w:rsidRPr="00D872E6">
              <w:rPr>
                <w:i/>
                <w:iCs/>
              </w:rPr>
              <w:lastRenderedPageBreak/>
              <w:t xml:space="preserve">картой мира </w:t>
            </w:r>
          </w:p>
          <w:p w:rsidR="00357E58" w:rsidRPr="00D872E6" w:rsidRDefault="00357E58" w:rsidP="00EC2531">
            <w:pPr>
              <w:shd w:val="clear" w:color="auto" w:fill="FFFFFF"/>
              <w:ind w:left="10" w:right="5" w:firstLine="346"/>
            </w:pPr>
          </w:p>
        </w:tc>
        <w:tc>
          <w:tcPr>
            <w:tcW w:w="567" w:type="dxa"/>
          </w:tcPr>
          <w:p w:rsidR="00357E58" w:rsidRPr="00D872E6" w:rsidRDefault="00357E58" w:rsidP="00EC2531">
            <w:pPr>
              <w:shd w:val="clear" w:color="auto" w:fill="FFFFFF"/>
              <w:ind w:right="-85"/>
              <w:rPr>
                <w:b/>
                <w:iCs/>
                <w:spacing w:val="-2"/>
              </w:rPr>
            </w:pPr>
            <w:r w:rsidRPr="00D872E6">
              <w:rPr>
                <w:b/>
                <w:iCs/>
                <w:spacing w:val="-2"/>
              </w:rPr>
              <w:lastRenderedPageBreak/>
              <w:t>1</w:t>
            </w:r>
          </w:p>
        </w:tc>
        <w:tc>
          <w:tcPr>
            <w:tcW w:w="2268" w:type="dxa"/>
          </w:tcPr>
          <w:p w:rsidR="00357E58" w:rsidRPr="00D872E6" w:rsidRDefault="00357E58" w:rsidP="00EC2531">
            <w:pPr>
              <w:shd w:val="clear" w:color="auto" w:fill="FFFFFF"/>
            </w:pPr>
            <w:r w:rsidRPr="00D872E6">
              <w:t>Элементарные приемы чтения карты</w:t>
            </w:r>
          </w:p>
        </w:tc>
        <w:tc>
          <w:tcPr>
            <w:tcW w:w="3827" w:type="dxa"/>
            <w:vMerge/>
          </w:tcPr>
          <w:p w:rsidR="00357E58" w:rsidRPr="00D872E6" w:rsidRDefault="00357E58" w:rsidP="00EC2531">
            <w:pPr>
              <w:shd w:val="clear" w:color="auto" w:fill="FFFFFF"/>
              <w:ind w:right="-85"/>
            </w:pP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w:t>
            </w:r>
            <w:r w:rsidRPr="00D872E6">
              <w:rPr>
                <w:rFonts w:ascii="Times New Roman" w:hAnsi="Times New Roman" w:cs="Times New Roman"/>
                <w:sz w:val="24"/>
              </w:rPr>
              <w:lastRenderedPageBreak/>
              <w:t xml:space="preserve">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государственные праздники России, история создания памятника «Триумфальная арка», иметь представление об Отечественной войне 1812 года с французами, называть памятники, посвященные этой войне, героев</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lastRenderedPageBreak/>
              <w:t>59</w:t>
            </w:r>
          </w:p>
        </w:tc>
        <w:tc>
          <w:tcPr>
            <w:tcW w:w="1560" w:type="dxa"/>
          </w:tcPr>
          <w:p w:rsidR="00357E58" w:rsidRPr="00D872E6" w:rsidRDefault="00357E58" w:rsidP="00EC2531">
            <w:pPr>
              <w:shd w:val="clear" w:color="auto" w:fill="FFFFFF"/>
            </w:pPr>
            <w:r w:rsidRPr="00D872E6">
              <w:t>Франция</w:t>
            </w:r>
          </w:p>
          <w:p w:rsidR="00357E58" w:rsidRPr="00D872E6" w:rsidRDefault="00357E58" w:rsidP="00EC2531">
            <w:pPr>
              <w:shd w:val="clear" w:color="auto" w:fill="FFFFFF"/>
              <w:spacing w:before="5"/>
              <w:ind w:right="10"/>
            </w:pPr>
          </w:p>
        </w:tc>
        <w:tc>
          <w:tcPr>
            <w:tcW w:w="567" w:type="dxa"/>
          </w:tcPr>
          <w:p w:rsidR="00357E58" w:rsidRPr="00D872E6" w:rsidRDefault="00357E58" w:rsidP="00EC2531">
            <w:pPr>
              <w:shd w:val="clear" w:color="auto" w:fill="FFFFFF"/>
              <w:rPr>
                <w:b/>
                <w:iCs/>
                <w:spacing w:val="-5"/>
              </w:rPr>
            </w:pPr>
            <w:r w:rsidRPr="00D872E6">
              <w:rPr>
                <w:b/>
                <w:iCs/>
                <w:spacing w:val="-5"/>
              </w:rPr>
              <w:t>1</w:t>
            </w:r>
          </w:p>
        </w:tc>
        <w:tc>
          <w:tcPr>
            <w:tcW w:w="2268" w:type="dxa"/>
          </w:tcPr>
          <w:p w:rsidR="00357E58" w:rsidRPr="00D872E6" w:rsidRDefault="00357E58" w:rsidP="00EC2531">
            <w:pPr>
              <w:shd w:val="clear" w:color="auto" w:fill="FFFFFF"/>
            </w:pPr>
            <w:r w:rsidRPr="00D872E6">
              <w:t>Элементарные приемы чтения карты</w:t>
            </w:r>
          </w:p>
        </w:tc>
        <w:tc>
          <w:tcPr>
            <w:tcW w:w="3827" w:type="dxa"/>
            <w:vMerge/>
          </w:tcPr>
          <w:p w:rsidR="00357E58" w:rsidRPr="00D872E6" w:rsidRDefault="00357E58" w:rsidP="00EC2531">
            <w:pPr>
              <w:shd w:val="clear" w:color="auto" w:fill="FFFFFF"/>
            </w:pP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w:t>
            </w:r>
            <w:r w:rsidRPr="00D872E6">
              <w:rPr>
                <w:rFonts w:ascii="Times New Roman" w:hAnsi="Times New Roman" w:cs="Times New Roman"/>
                <w:iCs/>
                <w:sz w:val="24"/>
              </w:rPr>
              <w:t>знать,</w:t>
            </w:r>
            <w:r w:rsidRPr="00D872E6">
              <w:rPr>
                <w:rFonts w:ascii="Times New Roman" w:hAnsi="Times New Roman" w:cs="Times New Roman"/>
                <w:sz w:val="24"/>
              </w:rPr>
              <w:t>когда началась и закончилась Великая Отечественная война.</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934F2C">
        <w:trPr>
          <w:trHeight w:val="266"/>
        </w:trPr>
        <w:tc>
          <w:tcPr>
            <w:tcW w:w="567" w:type="dxa"/>
          </w:tcPr>
          <w:p w:rsidR="00357E58" w:rsidRPr="00D872E6" w:rsidRDefault="00357E58" w:rsidP="00EC2531">
            <w:pPr>
              <w:shd w:val="clear" w:color="auto" w:fill="FFFFFF"/>
              <w:rPr>
                <w:highlight w:val="yellow"/>
              </w:rPr>
            </w:pPr>
            <w:r w:rsidRPr="00D872E6">
              <w:t>60</w:t>
            </w:r>
          </w:p>
        </w:tc>
        <w:tc>
          <w:tcPr>
            <w:tcW w:w="1560" w:type="dxa"/>
          </w:tcPr>
          <w:p w:rsidR="00357E58" w:rsidRPr="00D872E6" w:rsidRDefault="00357E58" w:rsidP="00EC2531">
            <w:pPr>
              <w:shd w:val="clear" w:color="auto" w:fill="FFFFFF"/>
            </w:pPr>
            <w:r w:rsidRPr="00D872E6">
              <w:rPr>
                <w:spacing w:val="-1"/>
              </w:rPr>
              <w:t xml:space="preserve">Обобщение </w:t>
            </w:r>
            <w:proofErr w:type="spellStart"/>
            <w:r w:rsidRPr="00D872E6">
              <w:rPr>
                <w:spacing w:val="-1"/>
              </w:rPr>
              <w:t>потеме</w:t>
            </w:r>
            <w:proofErr w:type="spellEnd"/>
            <w:r w:rsidRPr="00D872E6">
              <w:rPr>
                <w:spacing w:val="-1"/>
              </w:rPr>
              <w:t xml:space="preserve"> «Путеше</w:t>
            </w:r>
            <w:r w:rsidRPr="00D872E6">
              <w:t>ствие по странам мира». Готовимся к школьной олимпиаде</w:t>
            </w:r>
          </w:p>
          <w:p w:rsidR="00357E58" w:rsidRPr="00D872E6" w:rsidRDefault="00357E58" w:rsidP="00EC2531"/>
        </w:tc>
        <w:tc>
          <w:tcPr>
            <w:tcW w:w="567" w:type="dxa"/>
          </w:tcPr>
          <w:p w:rsidR="00357E58" w:rsidRPr="00D872E6" w:rsidRDefault="00357E58" w:rsidP="00EC2531">
            <w:pPr>
              <w:shd w:val="clear" w:color="auto" w:fill="FFFFFF"/>
              <w:ind w:right="-85"/>
              <w:rPr>
                <w:b/>
                <w:iCs/>
                <w:spacing w:val="-1"/>
              </w:rPr>
            </w:pPr>
            <w:r w:rsidRPr="00D872E6">
              <w:rPr>
                <w:b/>
                <w:iCs/>
                <w:spacing w:val="-1"/>
              </w:rPr>
              <w:t>1</w:t>
            </w:r>
          </w:p>
        </w:tc>
        <w:tc>
          <w:tcPr>
            <w:tcW w:w="2268" w:type="dxa"/>
          </w:tcPr>
          <w:p w:rsidR="00357E58" w:rsidRPr="00D872E6" w:rsidRDefault="00357E58" w:rsidP="00EC2531">
            <w:pPr>
              <w:shd w:val="clear" w:color="auto" w:fill="FFFFFF"/>
              <w:ind w:right="-85"/>
              <w:rPr>
                <w:b/>
                <w:i/>
                <w:iCs/>
                <w:spacing w:val="-1"/>
              </w:rPr>
            </w:pPr>
            <w:r w:rsidRPr="00D872E6">
              <w:t>Россия - наша Родина. Государст</w:t>
            </w:r>
            <w:r w:rsidRPr="00D872E6">
              <w:softHyphen/>
            </w:r>
            <w:r w:rsidRPr="00D872E6">
              <w:rPr>
                <w:spacing w:val="-1"/>
              </w:rPr>
              <w:t xml:space="preserve">венная символика России. Россия на </w:t>
            </w:r>
            <w:r w:rsidRPr="00D872E6">
              <w:t>карте. Человек - член общества. Россия - наша Ро</w:t>
            </w:r>
            <w:r w:rsidRPr="00D872E6">
              <w:softHyphen/>
              <w:t>дина. Города Рос</w:t>
            </w:r>
            <w:r w:rsidRPr="00D872E6">
              <w:softHyphen/>
              <w:t>сии: название, до</w:t>
            </w:r>
            <w:r w:rsidRPr="00D872E6">
              <w:softHyphen/>
            </w:r>
            <w:r w:rsidRPr="00D872E6">
              <w:rPr>
                <w:spacing w:val="-2"/>
              </w:rPr>
              <w:t>стопримечательно</w:t>
            </w:r>
            <w:r w:rsidRPr="00D872E6">
              <w:rPr>
                <w:spacing w:val="-2"/>
              </w:rPr>
              <w:softHyphen/>
            </w:r>
            <w:r w:rsidRPr="00D872E6">
              <w:t>сти, расположение на карте</w:t>
            </w:r>
          </w:p>
        </w:tc>
        <w:tc>
          <w:tcPr>
            <w:tcW w:w="3827" w:type="dxa"/>
          </w:tcPr>
          <w:p w:rsidR="00357E58" w:rsidRPr="00D872E6" w:rsidRDefault="00357E58" w:rsidP="00EC2531">
            <w:pPr>
              <w:shd w:val="clear" w:color="auto" w:fill="FFFFFF"/>
              <w:ind w:right="-85"/>
            </w:pPr>
            <w:proofErr w:type="spellStart"/>
            <w:r w:rsidRPr="00D872E6">
              <w:rPr>
                <w:b/>
                <w:i/>
                <w:iCs/>
                <w:spacing w:val="-1"/>
              </w:rPr>
              <w:t>Знать</w:t>
            </w:r>
            <w:r w:rsidRPr="00D872E6">
              <w:rPr>
                <w:spacing w:val="-1"/>
              </w:rPr>
              <w:t>сухопутные</w:t>
            </w:r>
            <w:proofErr w:type="spellEnd"/>
            <w:r w:rsidRPr="00D872E6">
              <w:rPr>
                <w:spacing w:val="-1"/>
              </w:rPr>
              <w:t xml:space="preserve"> границы </w:t>
            </w:r>
            <w:proofErr w:type="spellStart"/>
            <w:r w:rsidRPr="00D872E6">
              <w:rPr>
                <w:spacing w:val="-1"/>
              </w:rPr>
              <w:t>России</w:t>
            </w:r>
            <w:r w:rsidRPr="00D872E6">
              <w:rPr>
                <w:spacing w:val="-3"/>
              </w:rPr>
              <w:t>с</w:t>
            </w:r>
            <w:proofErr w:type="spellEnd"/>
            <w:r w:rsidRPr="00D872E6">
              <w:rPr>
                <w:spacing w:val="-3"/>
              </w:rPr>
              <w:t xml:space="preserve"> четырнадцатью государствами.</w:t>
            </w:r>
          </w:p>
          <w:p w:rsidR="00357E58" w:rsidRPr="00D872E6" w:rsidRDefault="00357E58" w:rsidP="00EC2531">
            <w:pPr>
              <w:shd w:val="clear" w:color="auto" w:fill="FFFFFF"/>
              <w:ind w:right="-85"/>
            </w:pPr>
            <w:r w:rsidRPr="00D872E6">
              <w:rPr>
                <w:b/>
                <w:i/>
                <w:iCs/>
                <w:spacing w:val="-6"/>
              </w:rPr>
              <w:t>Уметь</w:t>
            </w:r>
            <w:r w:rsidRPr="00D872E6">
              <w:rPr>
                <w:i/>
                <w:iCs/>
                <w:spacing w:val="-6"/>
              </w:rPr>
              <w:t xml:space="preserve">: </w:t>
            </w:r>
            <w:r w:rsidRPr="00D872E6">
              <w:rPr>
                <w:spacing w:val="-6"/>
              </w:rPr>
              <w:t>называть с помощью карты</w:t>
            </w:r>
            <w:r w:rsidRPr="00D872E6">
              <w:rPr>
                <w:spacing w:val="-4"/>
              </w:rPr>
              <w:t>столицы соседних с Россией госу</w:t>
            </w:r>
            <w:r w:rsidRPr="00D872E6">
              <w:rPr>
                <w:spacing w:val="-5"/>
              </w:rPr>
              <w:t>дарств; называть страну, которая имеет</w:t>
            </w:r>
            <w:r w:rsidRPr="00D872E6">
              <w:rPr>
                <w:spacing w:val="-6"/>
              </w:rPr>
              <w:t>самую протяженную сухопутную гра</w:t>
            </w:r>
            <w:r w:rsidRPr="00D872E6">
              <w:rPr>
                <w:spacing w:val="-5"/>
              </w:rPr>
              <w:t xml:space="preserve">ницу с Россией, и страну, имеющую </w:t>
            </w:r>
            <w:r w:rsidRPr="00D872E6">
              <w:rPr>
                <w:spacing w:val="-3"/>
              </w:rPr>
              <w:t>с ней самую короткую границу; назы</w:t>
            </w:r>
            <w:r w:rsidRPr="00D872E6">
              <w:rPr>
                <w:spacing w:val="-3"/>
              </w:rPr>
              <w:softHyphen/>
            </w:r>
            <w:r w:rsidRPr="00D872E6">
              <w:t xml:space="preserve">вать государство, расположенное на </w:t>
            </w:r>
            <w:r w:rsidRPr="00D872E6">
              <w:rPr>
                <w:spacing w:val="-1"/>
              </w:rPr>
              <w:t>одном из материков Западного полу</w:t>
            </w:r>
            <w:r w:rsidRPr="00D872E6">
              <w:rPr>
                <w:spacing w:val="-1"/>
              </w:rPr>
              <w:softHyphen/>
              <w:t>шария, с которым Россия имеет мор</w:t>
            </w:r>
            <w:r w:rsidRPr="00D872E6">
              <w:rPr>
                <w:spacing w:val="-1"/>
              </w:rPr>
              <w:softHyphen/>
            </w:r>
            <w:r w:rsidRPr="00D872E6">
              <w:t xml:space="preserve">ские границы </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w:t>
            </w:r>
            <w:r w:rsidRPr="00D872E6">
              <w:rPr>
                <w:rFonts w:ascii="Times New Roman" w:hAnsi="Times New Roman" w:cs="Times New Roman"/>
                <w:i/>
                <w:iCs/>
                <w:sz w:val="24"/>
              </w:rPr>
              <w:t xml:space="preserve">Знать: </w:t>
            </w:r>
            <w:r w:rsidRPr="00D872E6">
              <w:rPr>
                <w:rFonts w:ascii="Times New Roman" w:hAnsi="Times New Roman" w:cs="Times New Roman"/>
                <w:sz w:val="24"/>
              </w:rPr>
              <w:t xml:space="preserve">государственные праздники России; имя первого космонавта. </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i/>
                <w:iCs/>
                <w:sz w:val="24"/>
              </w:rPr>
              <w:t xml:space="preserve">Уметь: </w:t>
            </w:r>
            <w:r w:rsidRPr="00D872E6">
              <w:rPr>
                <w:rFonts w:ascii="Times New Roman" w:hAnsi="Times New Roman" w:cs="Times New Roman"/>
                <w:sz w:val="24"/>
              </w:rPr>
              <w:t>рассказывать об истории ос</w:t>
            </w:r>
            <w:r w:rsidRPr="00D872E6">
              <w:rPr>
                <w:rFonts w:ascii="Times New Roman" w:hAnsi="Times New Roman" w:cs="Times New Roman"/>
                <w:sz w:val="24"/>
              </w:rPr>
              <w:softHyphen/>
              <w:t>воения космоса; называть памятники, посвященные космонавтам; рассказы</w:t>
            </w:r>
            <w:r w:rsidRPr="00D872E6">
              <w:rPr>
                <w:rFonts w:ascii="Times New Roman" w:hAnsi="Times New Roman" w:cs="Times New Roman"/>
                <w:sz w:val="24"/>
              </w:rPr>
              <w:softHyphen/>
              <w:t xml:space="preserve">вать о достижениях России в освоении космоса. </w:t>
            </w:r>
          </w:p>
          <w:p w:rsidR="00D872E6"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w:t>
            </w:r>
            <w:r w:rsidR="00D872E6" w:rsidRPr="00D872E6">
              <w:rPr>
                <w:rFonts w:ascii="Times New Roman" w:hAnsi="Times New Roman" w:cs="Times New Roman"/>
                <w:sz w:val="24"/>
              </w:rPr>
              <w:t>ышению культуры речевого общении</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61</w:t>
            </w:r>
          </w:p>
        </w:tc>
        <w:tc>
          <w:tcPr>
            <w:tcW w:w="1560" w:type="dxa"/>
          </w:tcPr>
          <w:p w:rsidR="00357E58" w:rsidRPr="00D872E6" w:rsidRDefault="00357E58" w:rsidP="00EC2531">
            <w:pPr>
              <w:shd w:val="clear" w:color="auto" w:fill="FFFFFF"/>
            </w:pPr>
            <w:r w:rsidRPr="00D872E6">
              <w:rPr>
                <w:spacing w:val="-1"/>
              </w:rPr>
              <w:t xml:space="preserve">День народного </w:t>
            </w:r>
            <w:r w:rsidRPr="00D872E6">
              <w:t>единства</w:t>
            </w:r>
          </w:p>
          <w:p w:rsidR="00357E58" w:rsidRPr="00D872E6" w:rsidRDefault="00357E58" w:rsidP="00EC2531">
            <w:r w:rsidRPr="00D872E6">
              <w:t>Итоговое занятие по разделу. Тест</w:t>
            </w:r>
          </w:p>
          <w:p w:rsidR="00357E58" w:rsidRPr="00D872E6" w:rsidRDefault="00357E58" w:rsidP="00EC2531">
            <w:pPr>
              <w:shd w:val="clear" w:color="auto" w:fill="FFFFFF"/>
            </w:pPr>
          </w:p>
        </w:tc>
        <w:tc>
          <w:tcPr>
            <w:tcW w:w="567" w:type="dxa"/>
          </w:tcPr>
          <w:p w:rsidR="00357E58" w:rsidRPr="00D872E6" w:rsidRDefault="00357E58" w:rsidP="00EC2531">
            <w:pPr>
              <w:shd w:val="clear" w:color="auto" w:fill="FFFFFF"/>
              <w:rPr>
                <w:b/>
                <w:iCs/>
              </w:rPr>
            </w:pPr>
            <w:r w:rsidRPr="00D872E6">
              <w:rPr>
                <w:b/>
                <w:iCs/>
              </w:rPr>
              <w:t>1</w:t>
            </w:r>
          </w:p>
        </w:tc>
        <w:tc>
          <w:tcPr>
            <w:tcW w:w="2268" w:type="dxa"/>
          </w:tcPr>
          <w:p w:rsidR="00357E58" w:rsidRPr="00D872E6" w:rsidRDefault="00357E58" w:rsidP="00EC2531">
            <w:pPr>
              <w:shd w:val="clear" w:color="auto" w:fill="FFFFFF"/>
              <w:rPr>
                <w:b/>
                <w:i/>
                <w:iCs/>
              </w:rPr>
            </w:pPr>
            <w:r w:rsidRPr="00D872E6">
              <w:t>Россия - наша Ро</w:t>
            </w:r>
            <w:r w:rsidRPr="00D872E6">
              <w:softHyphen/>
              <w:t>дина. Государст</w:t>
            </w:r>
            <w:r w:rsidRPr="00D872E6">
              <w:rPr>
                <w:spacing w:val="-2"/>
              </w:rPr>
              <w:t>венные праздники</w:t>
            </w:r>
          </w:p>
        </w:tc>
        <w:tc>
          <w:tcPr>
            <w:tcW w:w="3827" w:type="dxa"/>
          </w:tcPr>
          <w:p w:rsidR="00357E58" w:rsidRPr="00D872E6" w:rsidRDefault="00357E58" w:rsidP="00EC2531">
            <w:pPr>
              <w:shd w:val="clear" w:color="auto" w:fill="FFFFFF"/>
            </w:pPr>
            <w:r w:rsidRPr="00D872E6">
              <w:rPr>
                <w:b/>
                <w:i/>
                <w:iCs/>
              </w:rPr>
              <w:t>Знать:</w:t>
            </w:r>
            <w:r w:rsidRPr="00D872E6">
              <w:t xml:space="preserve">государственные праздники </w:t>
            </w:r>
            <w:r w:rsidRPr="00D872E6">
              <w:rPr>
                <w:spacing w:val="-2"/>
              </w:rPr>
              <w:t>России; историю создания памятникана Красной площади «ГражданинуМинину и князю Пожарскому от бла</w:t>
            </w:r>
            <w:r w:rsidRPr="00D872E6">
              <w:rPr>
                <w:spacing w:val="-2"/>
              </w:rPr>
              <w:softHyphen/>
            </w:r>
            <w:r w:rsidRPr="00D872E6">
              <w:t>годарной России».</w:t>
            </w:r>
          </w:p>
          <w:p w:rsidR="00357E58" w:rsidRPr="00D872E6" w:rsidRDefault="00357E58" w:rsidP="00EC2531">
            <w:pPr>
              <w:shd w:val="clear" w:color="auto" w:fill="FFFFFF"/>
            </w:pPr>
            <w:r w:rsidRPr="00D872E6">
              <w:rPr>
                <w:b/>
                <w:i/>
                <w:iCs/>
                <w:spacing w:val="-2"/>
              </w:rPr>
              <w:t>Уметь:</w:t>
            </w:r>
            <w:r w:rsidRPr="00D872E6">
              <w:rPr>
                <w:spacing w:val="-2"/>
              </w:rPr>
              <w:t>рассказывать об истории Мо</w:t>
            </w:r>
            <w:r w:rsidRPr="00D872E6">
              <w:rPr>
                <w:spacing w:val="-2"/>
              </w:rPr>
              <w:softHyphen/>
            </w:r>
            <w:r w:rsidRPr="00D872E6">
              <w:t xml:space="preserve">сквы, возведении Кремля, о Красной </w:t>
            </w:r>
            <w:r w:rsidRPr="00D872E6">
              <w:rPr>
                <w:spacing w:val="-1"/>
              </w:rPr>
              <w:t>площади, Спасской башне, Кремлев</w:t>
            </w:r>
            <w:r w:rsidRPr="00D872E6">
              <w:rPr>
                <w:spacing w:val="-1"/>
              </w:rPr>
              <w:softHyphen/>
            </w:r>
            <w:r w:rsidRPr="00D872E6">
              <w:t xml:space="preserve">ских курантах, о московских князьях </w:t>
            </w:r>
            <w:r w:rsidRPr="00D872E6">
              <w:rPr>
                <w:spacing w:val="-3"/>
              </w:rPr>
              <w:t xml:space="preserve">и их победах </w:t>
            </w:r>
            <w:r w:rsidRPr="00D872E6">
              <w:rPr>
                <w:spacing w:val="-3"/>
              </w:rPr>
              <w:lastRenderedPageBreak/>
              <w:t>над иноземными захватчиками; рассказывать о подвиге Ми</w:t>
            </w:r>
            <w:r w:rsidRPr="00D872E6">
              <w:t>нина и Пожарского</w:t>
            </w:r>
          </w:p>
        </w:tc>
        <w:tc>
          <w:tcPr>
            <w:tcW w:w="5670" w:type="dxa"/>
          </w:tcPr>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b/>
                <w:sz w:val="24"/>
              </w:rPr>
              <w:lastRenderedPageBreak/>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w:t>
            </w:r>
            <w:r w:rsidRPr="00D872E6">
              <w:rPr>
                <w:rFonts w:ascii="Times New Roman" w:hAnsi="Times New Roman" w:cs="Times New Roman"/>
                <w:iCs/>
                <w:sz w:val="24"/>
              </w:rPr>
              <w:t>знать</w:t>
            </w:r>
            <w:r w:rsidRPr="00D872E6">
              <w:rPr>
                <w:rFonts w:ascii="Times New Roman" w:hAnsi="Times New Roman" w:cs="Times New Roman"/>
                <w:i/>
                <w:iCs/>
                <w:sz w:val="24"/>
              </w:rPr>
              <w:t xml:space="preserve">, </w:t>
            </w:r>
            <w:r w:rsidRPr="00D872E6">
              <w:rPr>
                <w:rFonts w:ascii="Times New Roman" w:hAnsi="Times New Roman" w:cs="Times New Roman"/>
                <w:sz w:val="24"/>
              </w:rPr>
              <w:t>когда началась и когда закончилась Великая Отечественная война.</w:t>
            </w:r>
          </w:p>
          <w:p w:rsidR="00357E58" w:rsidRPr="00D872E6" w:rsidRDefault="00357E58" w:rsidP="00EC2531">
            <w:pPr>
              <w:pStyle w:val="a9"/>
              <w:rPr>
                <w:rFonts w:ascii="Times New Roman" w:hAnsi="Times New Roman" w:cs="Times New Roman"/>
                <w:sz w:val="24"/>
              </w:rPr>
            </w:pPr>
            <w:r w:rsidRPr="00D872E6">
              <w:rPr>
                <w:rFonts w:ascii="Times New Roman" w:hAnsi="Times New Roman" w:cs="Times New Roman"/>
                <w:i/>
                <w:iCs/>
                <w:sz w:val="24"/>
              </w:rPr>
              <w:t xml:space="preserve">Уметь: </w:t>
            </w:r>
            <w:r w:rsidRPr="00D872E6">
              <w:rPr>
                <w:rFonts w:ascii="Times New Roman" w:hAnsi="Times New Roman" w:cs="Times New Roman"/>
                <w:sz w:val="24"/>
              </w:rPr>
              <w:t>рассказывать об истории со</w:t>
            </w:r>
            <w:r w:rsidRPr="00D872E6">
              <w:rPr>
                <w:rFonts w:ascii="Times New Roman" w:hAnsi="Times New Roman" w:cs="Times New Roman"/>
                <w:sz w:val="24"/>
              </w:rPr>
              <w:softHyphen/>
              <w:t>здания памятника на Красной площа</w:t>
            </w:r>
            <w:r w:rsidRPr="00D872E6">
              <w:rPr>
                <w:rFonts w:ascii="Times New Roman" w:hAnsi="Times New Roman" w:cs="Times New Roman"/>
                <w:sz w:val="24"/>
              </w:rPr>
              <w:softHyphen/>
              <w:t>ди Минину и Пожарскому; называть памятник по его описанию; объяснять, кого можно назвать народным полко</w:t>
            </w:r>
            <w:r w:rsidRPr="00D872E6">
              <w:rPr>
                <w:rFonts w:ascii="Times New Roman" w:hAnsi="Times New Roman" w:cs="Times New Roman"/>
                <w:sz w:val="24"/>
              </w:rPr>
              <w:softHyphen/>
              <w:t xml:space="preserve">водцем; рассказывать </w:t>
            </w:r>
            <w:r w:rsidRPr="00D872E6">
              <w:rPr>
                <w:rFonts w:ascii="Times New Roman" w:hAnsi="Times New Roman" w:cs="Times New Roman"/>
                <w:sz w:val="24"/>
              </w:rPr>
              <w:lastRenderedPageBreak/>
              <w:t>о Бородинской битве, используя иллюстрации учеб</w:t>
            </w:r>
            <w:r w:rsidRPr="00D872E6">
              <w:rPr>
                <w:rFonts w:ascii="Times New Roman" w:hAnsi="Times New Roman" w:cs="Times New Roman"/>
                <w:sz w:val="24"/>
              </w:rPr>
              <w:softHyphen/>
              <w:t>ника и стихотворение М. Ю. Лермон</w:t>
            </w:r>
            <w:r w:rsidRPr="00D872E6">
              <w:rPr>
                <w:rFonts w:ascii="Times New Roman" w:hAnsi="Times New Roman" w:cs="Times New Roman"/>
                <w:sz w:val="24"/>
              </w:rPr>
              <w:softHyphen/>
              <w:t>това «Бородино»; называть имя мар</w:t>
            </w:r>
            <w:r w:rsidRPr="00D872E6">
              <w:rPr>
                <w:rFonts w:ascii="Times New Roman" w:hAnsi="Times New Roman" w:cs="Times New Roman"/>
                <w:sz w:val="24"/>
              </w:rPr>
              <w:softHyphen/>
              <w:t>шала, которому в октябре 1941 года была поручена оборона Москвы; рас</w:t>
            </w:r>
            <w:r w:rsidRPr="00D872E6">
              <w:rPr>
                <w:rFonts w:ascii="Times New Roman" w:hAnsi="Times New Roman" w:cs="Times New Roman"/>
                <w:sz w:val="24"/>
              </w:rPr>
              <w:softHyphen/>
              <w:t>сказывать о героях ВОВ.</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lastRenderedPageBreak/>
              <w:t>62</w:t>
            </w:r>
          </w:p>
        </w:tc>
        <w:tc>
          <w:tcPr>
            <w:tcW w:w="1560" w:type="dxa"/>
          </w:tcPr>
          <w:p w:rsidR="00357E58" w:rsidRPr="00D872E6" w:rsidRDefault="00357E58" w:rsidP="00EC2531">
            <w:pPr>
              <w:shd w:val="clear" w:color="auto" w:fill="FFFFFF"/>
            </w:pPr>
            <w:r w:rsidRPr="00D872E6">
              <w:rPr>
                <w:spacing w:val="-1"/>
              </w:rPr>
              <w:t xml:space="preserve">Москва: </w:t>
            </w:r>
            <w:proofErr w:type="spellStart"/>
            <w:r w:rsidRPr="00D872E6">
              <w:rPr>
                <w:spacing w:val="-1"/>
              </w:rPr>
              <w:t>памятьо</w:t>
            </w:r>
            <w:proofErr w:type="spellEnd"/>
            <w:r w:rsidRPr="00D872E6">
              <w:rPr>
                <w:spacing w:val="-1"/>
              </w:rPr>
              <w:t xml:space="preserve"> войне 1812</w:t>
            </w:r>
            <w:r w:rsidRPr="00D872E6">
              <w:t xml:space="preserve"> года</w:t>
            </w:r>
          </w:p>
        </w:tc>
        <w:tc>
          <w:tcPr>
            <w:tcW w:w="567" w:type="dxa"/>
          </w:tcPr>
          <w:p w:rsidR="00357E58" w:rsidRPr="00D872E6" w:rsidRDefault="00357E58" w:rsidP="00EC2531">
            <w:pPr>
              <w:shd w:val="clear" w:color="auto" w:fill="FFFFFF"/>
              <w:ind w:right="-85"/>
              <w:rPr>
                <w:b/>
                <w:iCs/>
                <w:spacing w:val="-1"/>
              </w:rPr>
            </w:pPr>
            <w:r w:rsidRPr="00D872E6">
              <w:rPr>
                <w:b/>
                <w:iCs/>
                <w:spacing w:val="-1"/>
              </w:rPr>
              <w:t>1</w:t>
            </w:r>
          </w:p>
        </w:tc>
        <w:tc>
          <w:tcPr>
            <w:tcW w:w="2268" w:type="dxa"/>
          </w:tcPr>
          <w:p w:rsidR="00357E58" w:rsidRPr="00D872E6" w:rsidRDefault="00357E58" w:rsidP="00EC2531">
            <w:pPr>
              <w:shd w:val="clear" w:color="auto" w:fill="FFFFFF"/>
              <w:ind w:right="-85"/>
              <w:rPr>
                <w:b/>
                <w:i/>
                <w:iCs/>
                <w:spacing w:val="-1"/>
              </w:rPr>
            </w:pPr>
            <w:r w:rsidRPr="00D872E6">
              <w:t>Москва – столица России</w:t>
            </w:r>
          </w:p>
        </w:tc>
        <w:tc>
          <w:tcPr>
            <w:tcW w:w="3827" w:type="dxa"/>
          </w:tcPr>
          <w:p w:rsidR="00357E58" w:rsidRPr="00D872E6" w:rsidRDefault="00357E58" w:rsidP="00EC2531">
            <w:pPr>
              <w:shd w:val="clear" w:color="auto" w:fill="FFFFFF"/>
              <w:ind w:right="-85"/>
            </w:pPr>
            <w:r w:rsidRPr="00D872E6">
              <w:rPr>
                <w:b/>
                <w:i/>
                <w:iCs/>
                <w:spacing w:val="-1"/>
              </w:rPr>
              <w:t>Знать</w:t>
            </w:r>
            <w:r w:rsidRPr="00D872E6">
              <w:rPr>
                <w:i/>
                <w:iCs/>
                <w:spacing w:val="-1"/>
              </w:rPr>
              <w:t xml:space="preserve">: </w:t>
            </w:r>
            <w:r w:rsidRPr="00D872E6">
              <w:rPr>
                <w:spacing w:val="-1"/>
              </w:rPr>
              <w:t>государственные праздники</w:t>
            </w:r>
            <w:r w:rsidRPr="00D872E6">
              <w:rPr>
                <w:spacing w:val="-2"/>
              </w:rPr>
              <w:t>России; историю создания памятника</w:t>
            </w:r>
            <w:r w:rsidRPr="00D872E6">
              <w:t xml:space="preserve"> «Триумфальная арка».</w:t>
            </w:r>
          </w:p>
          <w:p w:rsidR="00357E58" w:rsidRPr="00D872E6" w:rsidRDefault="00357E58" w:rsidP="00EC2531">
            <w:pPr>
              <w:shd w:val="clear" w:color="auto" w:fill="FFFFFF"/>
              <w:ind w:right="-85"/>
            </w:pPr>
            <w:r w:rsidRPr="00D872E6">
              <w:rPr>
                <w:b/>
                <w:i/>
                <w:iCs/>
              </w:rPr>
              <w:t>Иметь представление</w:t>
            </w:r>
            <w:r w:rsidRPr="00D872E6">
              <w:t>о значении войны 1812 года.</w:t>
            </w:r>
          </w:p>
          <w:p w:rsidR="00357E58" w:rsidRPr="00D872E6" w:rsidRDefault="00357E58" w:rsidP="00EC2531">
            <w:pPr>
              <w:shd w:val="clear" w:color="auto" w:fill="FFFFFF"/>
              <w:ind w:right="-85"/>
            </w:pPr>
            <w:r w:rsidRPr="00D872E6">
              <w:rPr>
                <w:b/>
                <w:i/>
                <w:iCs/>
              </w:rPr>
              <w:t>Уметь</w:t>
            </w:r>
            <w:r w:rsidRPr="00D872E6">
              <w:rPr>
                <w:i/>
                <w:iCs/>
              </w:rPr>
              <w:t xml:space="preserve">: </w:t>
            </w:r>
            <w:r w:rsidRPr="00D872E6">
              <w:t>рассказывать об Отечествен</w:t>
            </w:r>
            <w:r w:rsidRPr="00D872E6">
              <w:softHyphen/>
              <w:t>ной войне 1812 года; называть памят</w:t>
            </w:r>
            <w:r w:rsidRPr="00D872E6">
              <w:softHyphen/>
            </w:r>
            <w:r w:rsidRPr="00D872E6">
              <w:rPr>
                <w:spacing w:val="-1"/>
              </w:rPr>
              <w:t xml:space="preserve">ники, посвященные Отечественной </w:t>
            </w:r>
            <w:r w:rsidRPr="00D872E6">
              <w:t>войне 1812 года</w:t>
            </w:r>
          </w:p>
        </w:tc>
        <w:tc>
          <w:tcPr>
            <w:tcW w:w="5670" w:type="dxa"/>
            <w:vMerge w:val="restart"/>
          </w:tcPr>
          <w:p w:rsidR="00357E58" w:rsidRPr="00D872E6" w:rsidRDefault="00357E58" w:rsidP="00EC2531">
            <w:pPr>
              <w:pStyle w:val="Default"/>
            </w:pPr>
            <w:r w:rsidRPr="00D872E6">
              <w:rPr>
                <w:b/>
                <w:bCs/>
              </w:rPr>
              <w:t xml:space="preserve">Личностные УУД: </w:t>
            </w:r>
          </w:p>
          <w:p w:rsidR="00357E58" w:rsidRPr="00D872E6" w:rsidRDefault="00357E58" w:rsidP="00EC2531">
            <w:pPr>
              <w:pStyle w:val="Default"/>
            </w:pPr>
            <w:r w:rsidRPr="00D872E6">
              <w:t>личная ответственность каждого человека за сохранность историко-культурного наследия</w:t>
            </w:r>
          </w:p>
          <w:p w:rsidR="00357E58" w:rsidRPr="00D872E6" w:rsidRDefault="00357E58" w:rsidP="00EC2531">
            <w:pPr>
              <w:pStyle w:val="Default"/>
            </w:pPr>
            <w:r w:rsidRPr="00D872E6">
              <w:rPr>
                <w:b/>
                <w:bCs/>
              </w:rPr>
              <w:t xml:space="preserve">Регулятивные УУД: </w:t>
            </w:r>
          </w:p>
          <w:p w:rsidR="00357E58" w:rsidRPr="00D872E6" w:rsidRDefault="00357E58" w:rsidP="00EC2531">
            <w:pPr>
              <w:pStyle w:val="Default"/>
            </w:pPr>
            <w:r w:rsidRPr="00D872E6">
              <w:t xml:space="preserve">ценностно-смысловая ориентация учащихся (умение соотносить поступки и события с принятыми нравственно-этическими принципами и нормами поведения) </w:t>
            </w:r>
          </w:p>
          <w:p w:rsidR="00357E58" w:rsidRPr="00D872E6" w:rsidRDefault="00357E58" w:rsidP="00EC2531">
            <w:pPr>
              <w:pStyle w:val="Default"/>
            </w:pPr>
            <w:r w:rsidRPr="00D872E6">
              <w:rPr>
                <w:b/>
                <w:bCs/>
              </w:rPr>
              <w:t xml:space="preserve">Коммуникативные УУД: </w:t>
            </w:r>
          </w:p>
          <w:p w:rsidR="00357E58" w:rsidRPr="00D872E6" w:rsidRDefault="00357E58" w:rsidP="00EC2531">
            <w:pPr>
              <w:pStyle w:val="Default"/>
            </w:pPr>
            <w:r w:rsidRPr="00D872E6">
              <w:t xml:space="preserve">активно участвовать в диалоге; слушать и понимать других, высказывать свою точку зрения на события, поступки </w:t>
            </w:r>
          </w:p>
          <w:p w:rsidR="00357E58" w:rsidRPr="00D872E6" w:rsidRDefault="00357E58" w:rsidP="00EC2531">
            <w:pPr>
              <w:pStyle w:val="Default"/>
            </w:pPr>
            <w:r w:rsidRPr="00D872E6">
              <w:rPr>
                <w:b/>
                <w:bCs/>
              </w:rPr>
              <w:t xml:space="preserve">Познавательные УУД: </w:t>
            </w:r>
          </w:p>
          <w:p w:rsidR="00357E58" w:rsidRPr="00D872E6" w:rsidRDefault="00357E58" w:rsidP="00EC2531">
            <w:pPr>
              <w:pStyle w:val="a9"/>
              <w:rPr>
                <w:rFonts w:ascii="Times New Roman" w:hAnsi="Times New Roman" w:cs="Times New Roman"/>
                <w:sz w:val="24"/>
              </w:rPr>
            </w:pPr>
            <w:proofErr w:type="gramStart"/>
            <w:r w:rsidRPr="00D872E6">
              <w:rPr>
                <w:rFonts w:ascii="Times New Roman" w:hAnsi="Times New Roman" w:cs="Times New Roman"/>
                <w:sz w:val="24"/>
              </w:rPr>
              <w:t>изучение</w:t>
            </w:r>
            <w:proofErr w:type="gramEnd"/>
            <w:r w:rsidRPr="00D872E6">
              <w:rPr>
                <w:rFonts w:ascii="Times New Roman" w:hAnsi="Times New Roman" w:cs="Times New Roman"/>
                <w:sz w:val="24"/>
              </w:rPr>
              <w:t xml:space="preserve"> исторической информации, осуществление ее анализа, синтеза, установление причинно-следственные связей исторических событий </w:t>
            </w: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357E58" w:rsidRPr="00D872E6" w:rsidTr="00801205">
        <w:trPr>
          <w:trHeight w:val="272"/>
        </w:trPr>
        <w:tc>
          <w:tcPr>
            <w:tcW w:w="567" w:type="dxa"/>
          </w:tcPr>
          <w:p w:rsidR="00357E58" w:rsidRPr="00D872E6" w:rsidRDefault="00357E58" w:rsidP="00EC2531">
            <w:pPr>
              <w:shd w:val="clear" w:color="auto" w:fill="FFFFFF"/>
            </w:pPr>
            <w:r w:rsidRPr="00D872E6">
              <w:t>63</w:t>
            </w:r>
          </w:p>
        </w:tc>
        <w:tc>
          <w:tcPr>
            <w:tcW w:w="1560" w:type="dxa"/>
          </w:tcPr>
          <w:p w:rsidR="00357E58" w:rsidRPr="00D872E6" w:rsidRDefault="00357E58" w:rsidP="00EC2531">
            <w:pPr>
              <w:shd w:val="clear" w:color="auto" w:fill="FFFFFF"/>
            </w:pPr>
            <w:r w:rsidRPr="00D872E6">
              <w:rPr>
                <w:spacing w:val="-1"/>
              </w:rPr>
              <w:t>Память Моск</w:t>
            </w:r>
            <w:r w:rsidRPr="00D872E6">
              <w:rPr>
                <w:spacing w:val="-1"/>
              </w:rPr>
              <w:softHyphen/>
              <w:t>вы о героях Ве</w:t>
            </w:r>
            <w:r w:rsidRPr="00D872E6">
              <w:rPr>
                <w:spacing w:val="-1"/>
              </w:rPr>
              <w:softHyphen/>
            </w:r>
            <w:r w:rsidRPr="00D872E6">
              <w:rPr>
                <w:spacing w:val="-2"/>
              </w:rPr>
              <w:t>ликой Отечест</w:t>
            </w:r>
            <w:r w:rsidRPr="00D872E6">
              <w:rPr>
                <w:spacing w:val="-2"/>
              </w:rPr>
              <w:softHyphen/>
            </w:r>
            <w:r w:rsidRPr="00D872E6">
              <w:rPr>
                <w:spacing w:val="-1"/>
              </w:rPr>
              <w:t xml:space="preserve">венной войны </w:t>
            </w:r>
            <w:r w:rsidRPr="00D872E6">
              <w:t>1941-1945 годов</w:t>
            </w:r>
          </w:p>
        </w:tc>
        <w:tc>
          <w:tcPr>
            <w:tcW w:w="567" w:type="dxa"/>
          </w:tcPr>
          <w:p w:rsidR="00357E58" w:rsidRPr="00D872E6" w:rsidRDefault="00357E58" w:rsidP="00EC2531">
            <w:pPr>
              <w:shd w:val="clear" w:color="auto" w:fill="FFFFFF"/>
              <w:rPr>
                <w:b/>
                <w:iCs/>
                <w:spacing w:val="-1"/>
              </w:rPr>
            </w:pPr>
            <w:r w:rsidRPr="00D872E6">
              <w:rPr>
                <w:b/>
                <w:iCs/>
                <w:spacing w:val="-1"/>
              </w:rPr>
              <w:t>1</w:t>
            </w:r>
          </w:p>
        </w:tc>
        <w:tc>
          <w:tcPr>
            <w:tcW w:w="2268" w:type="dxa"/>
          </w:tcPr>
          <w:p w:rsidR="00357E58" w:rsidRPr="00D872E6" w:rsidRDefault="00357E58" w:rsidP="00EC2531">
            <w:pPr>
              <w:shd w:val="clear" w:color="auto" w:fill="FFFFFF"/>
              <w:rPr>
                <w:b/>
                <w:i/>
                <w:iCs/>
                <w:spacing w:val="-1"/>
              </w:rPr>
            </w:pPr>
          </w:p>
        </w:tc>
        <w:tc>
          <w:tcPr>
            <w:tcW w:w="3827" w:type="dxa"/>
          </w:tcPr>
          <w:p w:rsidR="00357E58" w:rsidRPr="00D872E6" w:rsidRDefault="00357E58" w:rsidP="00EC2531">
            <w:pPr>
              <w:pStyle w:val="Default"/>
            </w:pPr>
            <w:r w:rsidRPr="00D872E6">
              <w:rPr>
                <w:b/>
                <w:bCs/>
              </w:rPr>
              <w:t xml:space="preserve">Объяснять </w:t>
            </w:r>
            <w:r w:rsidRPr="00D872E6">
              <w:t>причины возникновения Великой Отечественной войны 1941-1945, хронологические рамки и итоги этой войны</w:t>
            </w:r>
            <w:r w:rsidRPr="00D872E6">
              <w:rPr>
                <w:b/>
                <w:bCs/>
              </w:rPr>
              <w:t xml:space="preserve">. </w:t>
            </w:r>
          </w:p>
          <w:p w:rsidR="00357E58" w:rsidRPr="00D872E6" w:rsidRDefault="00357E58" w:rsidP="00EC2531">
            <w:pPr>
              <w:pStyle w:val="Default"/>
            </w:pPr>
            <w:r w:rsidRPr="00D872E6">
              <w:rPr>
                <w:b/>
                <w:bCs/>
              </w:rPr>
              <w:t xml:space="preserve">Давать </w:t>
            </w:r>
            <w:r w:rsidRPr="00D872E6">
              <w:t xml:space="preserve">краткую характеристику войны: состав, цели, и кто из населения края противостоял </w:t>
            </w:r>
          </w:p>
        </w:tc>
        <w:tc>
          <w:tcPr>
            <w:tcW w:w="5670" w:type="dxa"/>
            <w:vMerge/>
          </w:tcPr>
          <w:p w:rsidR="00357E58" w:rsidRPr="00D872E6" w:rsidRDefault="00357E58" w:rsidP="00EC2531">
            <w:pPr>
              <w:pStyle w:val="a9"/>
              <w:rPr>
                <w:rFonts w:ascii="Times New Roman" w:hAnsi="Times New Roman" w:cs="Times New Roman"/>
                <w:sz w:val="24"/>
              </w:rPr>
            </w:pPr>
          </w:p>
        </w:tc>
        <w:tc>
          <w:tcPr>
            <w:tcW w:w="709" w:type="dxa"/>
          </w:tcPr>
          <w:p w:rsidR="00357E58" w:rsidRPr="00D872E6" w:rsidRDefault="00357E58" w:rsidP="00EC2531">
            <w:pPr>
              <w:shd w:val="clear" w:color="auto" w:fill="FFFFFF"/>
            </w:pPr>
          </w:p>
        </w:tc>
        <w:tc>
          <w:tcPr>
            <w:tcW w:w="708" w:type="dxa"/>
          </w:tcPr>
          <w:p w:rsidR="00357E58" w:rsidRPr="00D872E6" w:rsidRDefault="00357E58" w:rsidP="00EC2531">
            <w:pPr>
              <w:shd w:val="clear" w:color="auto" w:fill="FFFFFF"/>
            </w:pPr>
          </w:p>
        </w:tc>
      </w:tr>
      <w:tr w:rsidR="00D872E6" w:rsidRPr="00D872E6" w:rsidTr="00801205">
        <w:trPr>
          <w:trHeight w:val="272"/>
        </w:trPr>
        <w:tc>
          <w:tcPr>
            <w:tcW w:w="567" w:type="dxa"/>
          </w:tcPr>
          <w:p w:rsidR="00D872E6" w:rsidRPr="00D872E6" w:rsidRDefault="00D872E6" w:rsidP="00EC2531">
            <w:pPr>
              <w:shd w:val="clear" w:color="auto" w:fill="FFFFFF"/>
            </w:pPr>
            <w:r w:rsidRPr="00D872E6">
              <w:t>64</w:t>
            </w:r>
          </w:p>
        </w:tc>
        <w:tc>
          <w:tcPr>
            <w:tcW w:w="1560" w:type="dxa"/>
          </w:tcPr>
          <w:p w:rsidR="00D872E6" w:rsidRPr="00D872E6" w:rsidRDefault="00D872E6" w:rsidP="00EC2531">
            <w:pPr>
              <w:shd w:val="clear" w:color="auto" w:fill="FFFFFF"/>
            </w:pPr>
            <w:r w:rsidRPr="00D872E6">
              <w:t xml:space="preserve">Памятники </w:t>
            </w:r>
            <w:r w:rsidRPr="00D872E6">
              <w:rPr>
                <w:spacing w:val="-2"/>
              </w:rPr>
              <w:t>Москвы поко</w:t>
            </w:r>
            <w:r w:rsidRPr="00D872E6">
              <w:rPr>
                <w:spacing w:val="-2"/>
              </w:rPr>
              <w:softHyphen/>
            </w:r>
            <w:r w:rsidRPr="00D872E6">
              <w:t>рителям космоса</w:t>
            </w:r>
          </w:p>
          <w:p w:rsidR="00D872E6" w:rsidRPr="00D872E6" w:rsidRDefault="00D872E6" w:rsidP="00D872E6">
            <w:pPr>
              <w:shd w:val="clear" w:color="auto" w:fill="FFFFFF"/>
              <w:spacing w:before="5"/>
              <w:ind w:left="10" w:right="10"/>
            </w:pPr>
            <w:r w:rsidRPr="00D872E6">
              <w:t>Чрезвычайные ситуации мирного и военного времени (аварии, катастрофы, военные конфликты).</w:t>
            </w:r>
          </w:p>
        </w:tc>
        <w:tc>
          <w:tcPr>
            <w:tcW w:w="567" w:type="dxa"/>
          </w:tcPr>
          <w:p w:rsidR="00D872E6" w:rsidRPr="00D872E6" w:rsidRDefault="00D872E6" w:rsidP="00EC2531">
            <w:pPr>
              <w:shd w:val="clear" w:color="auto" w:fill="FFFFFF"/>
              <w:rPr>
                <w:b/>
                <w:iCs/>
              </w:rPr>
            </w:pPr>
            <w:r w:rsidRPr="00D872E6">
              <w:rPr>
                <w:b/>
                <w:iCs/>
              </w:rPr>
              <w:t>1</w:t>
            </w:r>
          </w:p>
        </w:tc>
        <w:tc>
          <w:tcPr>
            <w:tcW w:w="2268" w:type="dxa"/>
          </w:tcPr>
          <w:p w:rsidR="00D872E6" w:rsidRPr="00D872E6" w:rsidRDefault="00D872E6" w:rsidP="00EC2531">
            <w:pPr>
              <w:shd w:val="clear" w:color="auto" w:fill="FFFFFF"/>
            </w:pPr>
            <w:r w:rsidRPr="00D872E6">
              <w:t>Москва - столица России</w:t>
            </w:r>
          </w:p>
        </w:tc>
        <w:tc>
          <w:tcPr>
            <w:tcW w:w="3827" w:type="dxa"/>
          </w:tcPr>
          <w:p w:rsidR="00D872E6" w:rsidRPr="00D872E6" w:rsidRDefault="00D872E6" w:rsidP="00EC2531">
            <w:pPr>
              <w:pStyle w:val="Default"/>
            </w:pPr>
            <w:r w:rsidRPr="00D872E6">
              <w:rPr>
                <w:b/>
                <w:bCs/>
              </w:rPr>
              <w:t xml:space="preserve">Осознавать и характеризовать </w:t>
            </w:r>
            <w:r w:rsidRPr="00D872E6">
              <w:t xml:space="preserve">достижения современной науки в области космонавтики и космологии </w:t>
            </w:r>
          </w:p>
          <w:p w:rsidR="00D872E6" w:rsidRPr="00D872E6" w:rsidRDefault="00D872E6" w:rsidP="00EC2531">
            <w:pPr>
              <w:shd w:val="clear" w:color="auto" w:fill="FFFFFF"/>
            </w:pPr>
          </w:p>
        </w:tc>
        <w:tc>
          <w:tcPr>
            <w:tcW w:w="5670" w:type="dxa"/>
            <w:vMerge w:val="restart"/>
          </w:tcPr>
          <w:p w:rsidR="00D872E6" w:rsidRPr="00D872E6" w:rsidRDefault="00D872E6" w:rsidP="00EC2531">
            <w:pPr>
              <w:pStyle w:val="a9"/>
              <w:rPr>
                <w:rFonts w:ascii="Times New Roman" w:hAnsi="Times New Roman" w:cs="Times New Roman"/>
                <w:sz w:val="24"/>
              </w:rPr>
            </w:pPr>
            <w:r w:rsidRPr="00D872E6">
              <w:rPr>
                <w:rFonts w:ascii="Times New Roman" w:hAnsi="Times New Roman" w:cs="Times New Roman"/>
                <w:b/>
                <w:iCs/>
                <w:sz w:val="24"/>
              </w:rPr>
              <w:t>Регулятивные УУД:</w:t>
            </w:r>
            <w:r w:rsidRPr="00D872E6">
              <w:rPr>
                <w:rFonts w:ascii="Times New Roman" w:hAnsi="Times New Roman" w:cs="Times New Roman"/>
                <w:iCs/>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iCs/>
                <w:sz w:val="24"/>
              </w:rPr>
              <w:t>Познавательные УУД</w:t>
            </w:r>
            <w:r w:rsidRPr="00D872E6">
              <w:rPr>
                <w:rFonts w:ascii="Times New Roman" w:hAnsi="Times New Roman" w:cs="Times New Roman"/>
                <w:iCs/>
                <w:sz w:val="24"/>
              </w:rPr>
              <w:t xml:space="preserve">: знать:исторические столицы России; государственные символы России; кто является главой нашего государства. </w:t>
            </w:r>
          </w:p>
          <w:p w:rsidR="00D872E6" w:rsidRPr="00D872E6" w:rsidRDefault="00D872E6" w:rsidP="00EC2531">
            <w:pPr>
              <w:pStyle w:val="a9"/>
              <w:rPr>
                <w:rFonts w:ascii="Times New Roman" w:hAnsi="Times New Roman" w:cs="Times New Roman"/>
                <w:iCs/>
                <w:sz w:val="24"/>
              </w:rPr>
            </w:pPr>
            <w:r w:rsidRPr="00D872E6">
              <w:rPr>
                <w:rFonts w:ascii="Times New Roman" w:hAnsi="Times New Roman" w:cs="Times New Roman"/>
                <w:b/>
                <w:iCs/>
                <w:sz w:val="24"/>
              </w:rPr>
              <w:t>Личностные УУД</w:t>
            </w:r>
            <w:r w:rsidRPr="00D872E6">
              <w:rPr>
                <w:rFonts w:ascii="Times New Roman" w:hAnsi="Times New Roman" w:cs="Times New Roman"/>
                <w:iCs/>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D872E6">
              <w:rPr>
                <w:rFonts w:ascii="Times New Roman" w:hAnsi="Times New Roman" w:cs="Times New Roman"/>
                <w:b/>
                <w:iCs/>
                <w:sz w:val="24"/>
              </w:rPr>
              <w:t>Коммуникативные УУД:</w:t>
            </w:r>
            <w:r w:rsidRPr="00D872E6">
              <w:rPr>
                <w:rFonts w:ascii="Times New Roman" w:hAnsi="Times New Roman" w:cs="Times New Roman"/>
                <w:iCs/>
                <w:sz w:val="24"/>
              </w:rPr>
              <w:t xml:space="preserve"> осуществлять работу в группе, вести продуктивный диалог</w:t>
            </w:r>
          </w:p>
          <w:p w:rsidR="00D872E6" w:rsidRPr="00D872E6" w:rsidRDefault="00D872E6" w:rsidP="00EC2531">
            <w:pPr>
              <w:pStyle w:val="a9"/>
              <w:rPr>
                <w:rFonts w:ascii="Times New Roman" w:hAnsi="Times New Roman" w:cs="Times New Roman"/>
                <w:iCs/>
                <w:sz w:val="24"/>
              </w:rPr>
            </w:pPr>
            <w:r w:rsidRPr="00D872E6">
              <w:rPr>
                <w:rFonts w:ascii="Times New Roman" w:hAnsi="Times New Roman" w:cs="Times New Roman"/>
                <w:b/>
                <w:iCs/>
                <w:sz w:val="24"/>
              </w:rPr>
              <w:t>Регулятивные УУД</w:t>
            </w:r>
            <w:r w:rsidRPr="00D872E6">
              <w:rPr>
                <w:rFonts w:ascii="Times New Roman" w:hAnsi="Times New Roman" w:cs="Times New Roman"/>
                <w:iCs/>
                <w:sz w:val="24"/>
              </w:rPr>
              <w:t xml:space="preserve">: организовывать свое рабочее место, определять цель выполнения заданий на уроке, определять план выполнения заданий на </w:t>
            </w:r>
            <w:r w:rsidRPr="00D872E6">
              <w:rPr>
                <w:rFonts w:ascii="Times New Roman" w:hAnsi="Times New Roman" w:cs="Times New Roman"/>
                <w:iCs/>
                <w:sz w:val="24"/>
              </w:rPr>
              <w:lastRenderedPageBreak/>
              <w:t xml:space="preserve">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iCs/>
                <w:sz w:val="24"/>
              </w:rPr>
              <w:t>Познавательные УУД</w:t>
            </w:r>
            <w:r w:rsidRPr="00D872E6">
              <w:rPr>
                <w:rFonts w:ascii="Times New Roman" w:hAnsi="Times New Roman" w:cs="Times New Roman"/>
                <w:iCs/>
                <w:sz w:val="24"/>
              </w:rPr>
              <w:t xml:space="preserve">: знать: исторические столицы России; государственные символы России; кто является главой нашего государства. </w:t>
            </w:r>
          </w:p>
          <w:p w:rsidR="00D872E6" w:rsidRPr="00D872E6" w:rsidRDefault="00D872E6" w:rsidP="00EC2531">
            <w:pPr>
              <w:pStyle w:val="a9"/>
              <w:rPr>
                <w:rFonts w:ascii="Times New Roman" w:hAnsi="Times New Roman" w:cs="Times New Roman"/>
                <w:iCs/>
                <w:sz w:val="24"/>
              </w:rPr>
            </w:pPr>
            <w:r w:rsidRPr="00D872E6">
              <w:rPr>
                <w:rFonts w:ascii="Times New Roman" w:hAnsi="Times New Roman" w:cs="Times New Roman"/>
                <w:iCs/>
                <w:sz w:val="24"/>
              </w:rPr>
              <w:t>Уметь</w:t>
            </w:r>
            <w:r w:rsidRPr="00D872E6">
              <w:rPr>
                <w:rFonts w:ascii="Times New Roman" w:hAnsi="Times New Roman" w:cs="Times New Roman"/>
                <w:i/>
                <w:iCs/>
                <w:sz w:val="24"/>
              </w:rPr>
              <w:t xml:space="preserve">: </w:t>
            </w:r>
            <w:r w:rsidRPr="00D872E6">
              <w:rPr>
                <w:rFonts w:ascii="Times New Roman" w:hAnsi="Times New Roman" w:cs="Times New Roman"/>
                <w:iCs/>
                <w:sz w:val="24"/>
              </w:rPr>
              <w:t>читать наизусть Государственный гимн России; рассказывать, что изображено на Государственном гербе России; описывать Государст</w:t>
            </w:r>
            <w:r w:rsidRPr="00D872E6">
              <w:rPr>
                <w:rFonts w:ascii="Times New Roman" w:hAnsi="Times New Roman" w:cs="Times New Roman"/>
                <w:iCs/>
                <w:sz w:val="24"/>
              </w:rPr>
              <w:softHyphen/>
              <w:t xml:space="preserve">венный флаг Российской Федерации. </w:t>
            </w:r>
          </w:p>
          <w:p w:rsidR="00D872E6" w:rsidRPr="00D872E6" w:rsidRDefault="00D872E6" w:rsidP="00EC2531">
            <w:pPr>
              <w:pStyle w:val="a9"/>
              <w:rPr>
                <w:rFonts w:ascii="Times New Roman" w:hAnsi="Times New Roman" w:cs="Times New Roman"/>
                <w:sz w:val="24"/>
              </w:rPr>
            </w:pPr>
            <w:r w:rsidRPr="00D872E6">
              <w:rPr>
                <w:rFonts w:ascii="Times New Roman" w:hAnsi="Times New Roman" w:cs="Times New Roman"/>
                <w:b/>
                <w:iCs/>
                <w:sz w:val="24"/>
              </w:rPr>
              <w:t>Личностные УУД</w:t>
            </w:r>
            <w:r w:rsidRPr="00D872E6">
              <w:rPr>
                <w:rFonts w:ascii="Times New Roman" w:hAnsi="Times New Roman" w:cs="Times New Roman"/>
                <w:iCs/>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D872E6">
              <w:rPr>
                <w:rFonts w:ascii="Times New Roman" w:hAnsi="Times New Roman" w:cs="Times New Roman"/>
                <w:b/>
                <w:iCs/>
                <w:sz w:val="24"/>
              </w:rPr>
              <w:t>Коммуникативные УУД</w:t>
            </w:r>
            <w:r w:rsidRPr="00D872E6">
              <w:rPr>
                <w:rFonts w:ascii="Times New Roman" w:hAnsi="Times New Roman" w:cs="Times New Roman"/>
                <w:iCs/>
                <w:sz w:val="24"/>
              </w:rPr>
              <w:t>: осуществлять работу в группе, вести продуктивный диалог</w:t>
            </w:r>
          </w:p>
        </w:tc>
        <w:tc>
          <w:tcPr>
            <w:tcW w:w="709" w:type="dxa"/>
          </w:tcPr>
          <w:p w:rsidR="00D872E6" w:rsidRPr="00D872E6" w:rsidRDefault="00D872E6" w:rsidP="00EC2531">
            <w:pPr>
              <w:shd w:val="clear" w:color="auto" w:fill="FFFFFF"/>
            </w:pPr>
          </w:p>
        </w:tc>
        <w:tc>
          <w:tcPr>
            <w:tcW w:w="708" w:type="dxa"/>
          </w:tcPr>
          <w:p w:rsidR="00D872E6" w:rsidRPr="00D872E6" w:rsidRDefault="00D872E6" w:rsidP="00EC2531">
            <w:pPr>
              <w:shd w:val="clear" w:color="auto" w:fill="FFFFFF"/>
            </w:pPr>
          </w:p>
        </w:tc>
      </w:tr>
      <w:tr w:rsidR="00D872E6" w:rsidRPr="00D872E6" w:rsidTr="00801205">
        <w:trPr>
          <w:trHeight w:val="272"/>
        </w:trPr>
        <w:tc>
          <w:tcPr>
            <w:tcW w:w="567" w:type="dxa"/>
          </w:tcPr>
          <w:p w:rsidR="00D872E6" w:rsidRPr="00D872E6" w:rsidRDefault="00D872E6" w:rsidP="00EC2531">
            <w:pPr>
              <w:shd w:val="clear" w:color="auto" w:fill="FFFFFF"/>
            </w:pPr>
            <w:r w:rsidRPr="00D872E6">
              <w:t>65</w:t>
            </w:r>
          </w:p>
        </w:tc>
        <w:tc>
          <w:tcPr>
            <w:tcW w:w="1560" w:type="dxa"/>
          </w:tcPr>
          <w:p w:rsidR="00D872E6" w:rsidRPr="00D872E6" w:rsidRDefault="00D872E6" w:rsidP="00934F2C">
            <w:pPr>
              <w:shd w:val="clear" w:color="auto" w:fill="FFFFFF"/>
            </w:pPr>
            <w:r w:rsidRPr="00D872E6">
              <w:rPr>
                <w:spacing w:val="-2"/>
              </w:rPr>
              <w:t xml:space="preserve">Обобщение по </w:t>
            </w:r>
            <w:r w:rsidRPr="00D872E6">
              <w:t>теме «Москва как летопись истории Рос</w:t>
            </w:r>
            <w:r w:rsidRPr="00D872E6">
              <w:softHyphen/>
            </w:r>
            <w:r w:rsidRPr="00D872E6">
              <w:lastRenderedPageBreak/>
              <w:t xml:space="preserve">сии». </w:t>
            </w:r>
          </w:p>
        </w:tc>
        <w:tc>
          <w:tcPr>
            <w:tcW w:w="567" w:type="dxa"/>
          </w:tcPr>
          <w:p w:rsidR="00D872E6" w:rsidRPr="00D872E6" w:rsidRDefault="00D872E6" w:rsidP="00EC2531">
            <w:pPr>
              <w:shd w:val="clear" w:color="auto" w:fill="FFFFFF"/>
              <w:ind w:right="-85"/>
              <w:rPr>
                <w:b/>
                <w:iCs/>
              </w:rPr>
            </w:pPr>
            <w:r w:rsidRPr="00D872E6">
              <w:rPr>
                <w:b/>
                <w:iCs/>
              </w:rPr>
              <w:lastRenderedPageBreak/>
              <w:t>1</w:t>
            </w:r>
          </w:p>
        </w:tc>
        <w:tc>
          <w:tcPr>
            <w:tcW w:w="2268" w:type="dxa"/>
          </w:tcPr>
          <w:p w:rsidR="00D872E6" w:rsidRPr="00D872E6" w:rsidRDefault="00D872E6" w:rsidP="00EC2531">
            <w:pPr>
              <w:shd w:val="clear" w:color="auto" w:fill="FFFFFF"/>
            </w:pPr>
            <w:r w:rsidRPr="00D872E6">
              <w:t>Москва - столица России</w:t>
            </w:r>
          </w:p>
        </w:tc>
        <w:tc>
          <w:tcPr>
            <w:tcW w:w="3827" w:type="dxa"/>
          </w:tcPr>
          <w:p w:rsidR="00D872E6" w:rsidRPr="00D872E6" w:rsidRDefault="00D872E6" w:rsidP="00EC2531">
            <w:pPr>
              <w:pStyle w:val="Default"/>
            </w:pPr>
            <w:r w:rsidRPr="00D872E6">
              <w:rPr>
                <w:b/>
                <w:bCs/>
              </w:rPr>
              <w:t xml:space="preserve">Знать </w:t>
            </w:r>
            <w:r w:rsidRPr="00D872E6">
              <w:t xml:space="preserve">исторические факты по разделу «Москва как летопись истории России» </w:t>
            </w:r>
          </w:p>
          <w:p w:rsidR="00D872E6" w:rsidRPr="00D872E6" w:rsidRDefault="00D872E6" w:rsidP="00EC2531">
            <w:pPr>
              <w:shd w:val="clear" w:color="auto" w:fill="FFFFFF"/>
              <w:ind w:right="-85"/>
            </w:pPr>
          </w:p>
        </w:tc>
        <w:tc>
          <w:tcPr>
            <w:tcW w:w="5670" w:type="dxa"/>
            <w:vMerge/>
          </w:tcPr>
          <w:p w:rsidR="00D872E6" w:rsidRPr="00D872E6" w:rsidRDefault="00D872E6" w:rsidP="00EC2531">
            <w:pPr>
              <w:pStyle w:val="a9"/>
              <w:rPr>
                <w:rFonts w:ascii="Times New Roman" w:hAnsi="Times New Roman" w:cs="Times New Roman"/>
                <w:sz w:val="24"/>
              </w:rPr>
            </w:pPr>
          </w:p>
        </w:tc>
        <w:tc>
          <w:tcPr>
            <w:tcW w:w="709" w:type="dxa"/>
          </w:tcPr>
          <w:p w:rsidR="00D872E6" w:rsidRPr="00D872E6" w:rsidRDefault="00D872E6" w:rsidP="00EC2531">
            <w:pPr>
              <w:shd w:val="clear" w:color="auto" w:fill="FFFFFF"/>
            </w:pPr>
          </w:p>
        </w:tc>
        <w:tc>
          <w:tcPr>
            <w:tcW w:w="708" w:type="dxa"/>
          </w:tcPr>
          <w:p w:rsidR="00D872E6" w:rsidRPr="00D872E6" w:rsidRDefault="00D872E6" w:rsidP="00EC2531">
            <w:pPr>
              <w:shd w:val="clear" w:color="auto" w:fill="FFFFFF"/>
            </w:pPr>
          </w:p>
        </w:tc>
      </w:tr>
      <w:tr w:rsidR="00D872E6" w:rsidRPr="00D872E6" w:rsidTr="00801205">
        <w:trPr>
          <w:trHeight w:val="272"/>
        </w:trPr>
        <w:tc>
          <w:tcPr>
            <w:tcW w:w="567" w:type="dxa"/>
          </w:tcPr>
          <w:p w:rsidR="00D872E6" w:rsidRPr="00D872E6" w:rsidRDefault="00D872E6" w:rsidP="00EC2531">
            <w:pPr>
              <w:shd w:val="clear" w:color="auto" w:fill="FFFFFF"/>
            </w:pPr>
            <w:r w:rsidRPr="00D872E6">
              <w:lastRenderedPageBreak/>
              <w:t>66</w:t>
            </w:r>
          </w:p>
        </w:tc>
        <w:tc>
          <w:tcPr>
            <w:tcW w:w="1560" w:type="dxa"/>
          </w:tcPr>
          <w:p w:rsidR="00D872E6" w:rsidRPr="00D872E6" w:rsidRDefault="00D872E6" w:rsidP="00EC2531">
            <w:pPr>
              <w:shd w:val="clear" w:color="auto" w:fill="FFFFFF"/>
            </w:pPr>
            <w:r w:rsidRPr="00D872E6">
              <w:t>Имя нашей страны - Рос</w:t>
            </w:r>
            <w:r w:rsidRPr="00D872E6">
              <w:softHyphen/>
            </w:r>
            <w:r w:rsidRPr="00D872E6">
              <w:rPr>
                <w:spacing w:val="-1"/>
              </w:rPr>
              <w:t>сия или Рос</w:t>
            </w:r>
            <w:r w:rsidRPr="00D872E6">
              <w:rPr>
                <w:spacing w:val="-2"/>
              </w:rPr>
              <w:t>сийская Феде</w:t>
            </w:r>
            <w:r w:rsidRPr="00D872E6">
              <w:rPr>
                <w:spacing w:val="-2"/>
              </w:rPr>
              <w:softHyphen/>
            </w:r>
            <w:r w:rsidRPr="00D872E6">
              <w:t>рация</w:t>
            </w:r>
          </w:p>
          <w:p w:rsidR="00D872E6" w:rsidRPr="00D872E6" w:rsidRDefault="00D872E6" w:rsidP="00EC2531">
            <w:pPr>
              <w:shd w:val="clear" w:color="auto" w:fill="FFFFFF"/>
              <w:ind w:left="10" w:right="5" w:firstLine="346"/>
            </w:pPr>
          </w:p>
        </w:tc>
        <w:tc>
          <w:tcPr>
            <w:tcW w:w="567" w:type="dxa"/>
          </w:tcPr>
          <w:p w:rsidR="00D872E6" w:rsidRPr="00D872E6" w:rsidRDefault="00D872E6" w:rsidP="00EC2531">
            <w:pPr>
              <w:shd w:val="clear" w:color="auto" w:fill="FFFFFF"/>
              <w:rPr>
                <w:b/>
                <w:iCs/>
                <w:spacing w:val="-1"/>
              </w:rPr>
            </w:pPr>
            <w:r w:rsidRPr="00D872E6">
              <w:rPr>
                <w:b/>
                <w:iCs/>
                <w:spacing w:val="-1"/>
              </w:rPr>
              <w:t>1</w:t>
            </w:r>
          </w:p>
        </w:tc>
        <w:tc>
          <w:tcPr>
            <w:tcW w:w="2268" w:type="dxa"/>
          </w:tcPr>
          <w:p w:rsidR="00D872E6" w:rsidRPr="00D872E6" w:rsidRDefault="00D872E6" w:rsidP="00EC2531">
            <w:pPr>
              <w:shd w:val="clear" w:color="auto" w:fill="FFFFFF"/>
              <w:rPr>
                <w:b/>
                <w:i/>
                <w:iCs/>
                <w:spacing w:val="-1"/>
              </w:rPr>
            </w:pPr>
            <w:r w:rsidRPr="00D872E6">
              <w:t>Россия - наша Родина. Государст</w:t>
            </w:r>
            <w:r w:rsidRPr="00D872E6">
              <w:softHyphen/>
            </w:r>
            <w:r w:rsidRPr="00D872E6">
              <w:rPr>
                <w:spacing w:val="-1"/>
              </w:rPr>
              <w:t xml:space="preserve">венная символика России. Россия на </w:t>
            </w:r>
            <w:r w:rsidRPr="00D872E6">
              <w:t>карте. Человек - член общества. Россия - наша Ро</w:t>
            </w:r>
            <w:r w:rsidRPr="00D872E6">
              <w:softHyphen/>
              <w:t>дина. Города Рос</w:t>
            </w:r>
            <w:r w:rsidRPr="00D872E6">
              <w:softHyphen/>
              <w:t>сии: название, до</w:t>
            </w:r>
            <w:r w:rsidRPr="00D872E6">
              <w:softHyphen/>
            </w:r>
            <w:r w:rsidRPr="00D872E6">
              <w:rPr>
                <w:spacing w:val="-2"/>
              </w:rPr>
              <w:t>стопримечательно</w:t>
            </w:r>
            <w:r w:rsidRPr="00D872E6">
              <w:rPr>
                <w:spacing w:val="-2"/>
              </w:rPr>
              <w:softHyphen/>
            </w:r>
            <w:r w:rsidRPr="00D872E6">
              <w:t>сти, расположение на карте</w:t>
            </w:r>
          </w:p>
        </w:tc>
        <w:tc>
          <w:tcPr>
            <w:tcW w:w="3827" w:type="dxa"/>
          </w:tcPr>
          <w:p w:rsidR="00D872E6" w:rsidRPr="00D872E6" w:rsidRDefault="00D872E6" w:rsidP="00EC2531">
            <w:pPr>
              <w:pStyle w:val="Default"/>
            </w:pPr>
            <w:r w:rsidRPr="00D872E6">
              <w:rPr>
                <w:b/>
                <w:bCs/>
              </w:rPr>
              <w:t xml:space="preserve">Рассказывать </w:t>
            </w:r>
            <w:r w:rsidRPr="00D872E6">
              <w:t xml:space="preserve">об историческом становлении нашей страны (Древняя Русь, Московское государство, Российская империя, СССР, Российская Федерация) </w:t>
            </w:r>
          </w:p>
          <w:p w:rsidR="00D872E6" w:rsidRPr="00D872E6" w:rsidRDefault="00D872E6" w:rsidP="00EC2531">
            <w:pPr>
              <w:pStyle w:val="Default"/>
            </w:pPr>
            <w:r w:rsidRPr="00D872E6">
              <w:rPr>
                <w:b/>
                <w:bCs/>
              </w:rPr>
              <w:t xml:space="preserve">Различать и объяснять </w:t>
            </w:r>
            <w:r w:rsidRPr="00D872E6">
              <w:t xml:space="preserve">понятия: «государство», «гражданин», «конституция» </w:t>
            </w:r>
          </w:p>
          <w:p w:rsidR="00D872E6" w:rsidRPr="00D872E6" w:rsidRDefault="00D872E6" w:rsidP="00EC2531">
            <w:pPr>
              <w:shd w:val="clear" w:color="auto" w:fill="FFFFFF"/>
              <w:rPr>
                <w:spacing w:val="-2"/>
              </w:rPr>
            </w:pPr>
            <w:r w:rsidRPr="00D872E6">
              <w:rPr>
                <w:b/>
                <w:bCs/>
              </w:rPr>
              <w:t xml:space="preserve">Называть и объяснять </w:t>
            </w:r>
            <w:r w:rsidRPr="00D872E6">
              <w:t xml:space="preserve">основные элементы Государственной символики России </w:t>
            </w:r>
          </w:p>
        </w:tc>
        <w:tc>
          <w:tcPr>
            <w:tcW w:w="5670" w:type="dxa"/>
            <w:vMerge/>
          </w:tcPr>
          <w:p w:rsidR="00D872E6" w:rsidRPr="00D872E6" w:rsidRDefault="00D872E6" w:rsidP="00EC2531">
            <w:pPr>
              <w:shd w:val="clear" w:color="auto" w:fill="FFFFFF"/>
            </w:pPr>
          </w:p>
        </w:tc>
        <w:tc>
          <w:tcPr>
            <w:tcW w:w="709" w:type="dxa"/>
          </w:tcPr>
          <w:p w:rsidR="00D872E6" w:rsidRPr="00D872E6" w:rsidRDefault="00D872E6" w:rsidP="00EC2531">
            <w:pPr>
              <w:shd w:val="clear" w:color="auto" w:fill="FFFFFF"/>
            </w:pPr>
          </w:p>
        </w:tc>
        <w:tc>
          <w:tcPr>
            <w:tcW w:w="708" w:type="dxa"/>
          </w:tcPr>
          <w:p w:rsidR="00D872E6" w:rsidRPr="00D872E6" w:rsidRDefault="00D872E6" w:rsidP="00EC2531">
            <w:pPr>
              <w:shd w:val="clear" w:color="auto" w:fill="FFFFFF"/>
            </w:pPr>
          </w:p>
        </w:tc>
      </w:tr>
      <w:tr w:rsidR="00D872E6" w:rsidRPr="00D872E6" w:rsidTr="00801205">
        <w:trPr>
          <w:trHeight w:val="272"/>
        </w:trPr>
        <w:tc>
          <w:tcPr>
            <w:tcW w:w="567" w:type="dxa"/>
            <w:tcBorders>
              <w:top w:val="nil"/>
            </w:tcBorders>
          </w:tcPr>
          <w:p w:rsidR="00D872E6" w:rsidRPr="00D872E6" w:rsidRDefault="00D872E6" w:rsidP="00EC2531">
            <w:pPr>
              <w:shd w:val="clear" w:color="auto" w:fill="FFFFFF"/>
            </w:pPr>
            <w:r w:rsidRPr="00D872E6">
              <w:t>67</w:t>
            </w:r>
          </w:p>
        </w:tc>
        <w:tc>
          <w:tcPr>
            <w:tcW w:w="1560" w:type="dxa"/>
            <w:tcBorders>
              <w:top w:val="nil"/>
            </w:tcBorders>
          </w:tcPr>
          <w:p w:rsidR="00D872E6" w:rsidRPr="00D872E6" w:rsidRDefault="00D872E6" w:rsidP="00EC2531">
            <w:pPr>
              <w:shd w:val="clear" w:color="auto" w:fill="FFFFFF"/>
            </w:pPr>
            <w:r w:rsidRPr="00D872E6">
              <w:rPr>
                <w:spacing w:val="-1"/>
              </w:rPr>
              <w:t xml:space="preserve">Основной закон </w:t>
            </w:r>
            <w:r w:rsidR="00934F2C">
              <w:t xml:space="preserve">страны </w:t>
            </w:r>
            <w:r w:rsidRPr="00D872E6">
              <w:t>Конституция Рос</w:t>
            </w:r>
            <w:r w:rsidRPr="00D872E6">
              <w:softHyphen/>
              <w:t>сии. Президент России</w:t>
            </w:r>
          </w:p>
        </w:tc>
        <w:tc>
          <w:tcPr>
            <w:tcW w:w="567" w:type="dxa"/>
            <w:tcBorders>
              <w:top w:val="nil"/>
            </w:tcBorders>
          </w:tcPr>
          <w:p w:rsidR="00D872E6" w:rsidRPr="00D872E6" w:rsidRDefault="00D872E6" w:rsidP="00EC2531">
            <w:pPr>
              <w:shd w:val="clear" w:color="auto" w:fill="FFFFFF"/>
              <w:ind w:right="-85"/>
              <w:rPr>
                <w:b/>
                <w:iCs/>
              </w:rPr>
            </w:pPr>
            <w:r w:rsidRPr="00D872E6">
              <w:rPr>
                <w:b/>
                <w:iCs/>
              </w:rPr>
              <w:t>1</w:t>
            </w:r>
          </w:p>
        </w:tc>
        <w:tc>
          <w:tcPr>
            <w:tcW w:w="2268" w:type="dxa"/>
            <w:vMerge w:val="restart"/>
            <w:tcBorders>
              <w:top w:val="nil"/>
            </w:tcBorders>
          </w:tcPr>
          <w:p w:rsidR="00D872E6" w:rsidRPr="00D872E6" w:rsidRDefault="00D872E6" w:rsidP="00EC2531">
            <w:pPr>
              <w:shd w:val="clear" w:color="auto" w:fill="FFFFFF"/>
              <w:rPr>
                <w:b/>
                <w:i/>
                <w:iCs/>
              </w:rPr>
            </w:pPr>
          </w:p>
        </w:tc>
        <w:tc>
          <w:tcPr>
            <w:tcW w:w="3827" w:type="dxa"/>
            <w:tcBorders>
              <w:top w:val="nil"/>
            </w:tcBorders>
          </w:tcPr>
          <w:p w:rsidR="00D872E6" w:rsidRPr="00D872E6" w:rsidRDefault="00D872E6" w:rsidP="00934F2C">
            <w:pPr>
              <w:shd w:val="clear" w:color="auto" w:fill="FFFFFF"/>
              <w:ind w:right="-85"/>
              <w:rPr>
                <w:spacing w:val="-1"/>
              </w:rPr>
            </w:pPr>
            <w:r w:rsidRPr="00D872E6">
              <w:rPr>
                <w:b/>
                <w:i/>
                <w:iCs/>
              </w:rPr>
              <w:t>Знать</w:t>
            </w:r>
            <w:r w:rsidRPr="00D872E6">
              <w:rPr>
                <w:i/>
                <w:iCs/>
              </w:rPr>
              <w:t xml:space="preserve">, </w:t>
            </w:r>
            <w:r w:rsidRPr="00D872E6">
              <w:t>что Россия объединяет 89 равноправных членов - субъектов Рос</w:t>
            </w:r>
            <w:r w:rsidRPr="00D872E6">
              <w:rPr>
                <w:spacing w:val="-1"/>
              </w:rPr>
              <w:t>сийской Федерации; что главой наше</w:t>
            </w:r>
            <w:r w:rsidRPr="00D872E6">
              <w:rPr>
                <w:spacing w:val="-1"/>
              </w:rPr>
              <w:softHyphen/>
            </w:r>
            <w:r w:rsidRPr="00D872E6">
              <w:t>го государства является Президент РФ; главные задачи парламента; по</w:t>
            </w:r>
            <w:r w:rsidRPr="00D872E6">
              <w:softHyphen/>
            </w:r>
            <w:r w:rsidR="00934F2C">
              <w:rPr>
                <w:spacing w:val="-1"/>
              </w:rPr>
              <w:t>нятия «федерация»</w:t>
            </w:r>
          </w:p>
        </w:tc>
        <w:tc>
          <w:tcPr>
            <w:tcW w:w="5670" w:type="dxa"/>
            <w:vMerge/>
          </w:tcPr>
          <w:p w:rsidR="00D872E6" w:rsidRPr="00D872E6" w:rsidRDefault="00D872E6" w:rsidP="00EC2531">
            <w:pPr>
              <w:shd w:val="clear" w:color="auto" w:fill="FFFFFF"/>
              <w:rPr>
                <w:spacing w:val="-1"/>
              </w:rPr>
            </w:pPr>
          </w:p>
        </w:tc>
        <w:tc>
          <w:tcPr>
            <w:tcW w:w="709" w:type="dxa"/>
          </w:tcPr>
          <w:p w:rsidR="00D872E6" w:rsidRPr="00D872E6" w:rsidRDefault="00D872E6" w:rsidP="00EC2531">
            <w:pPr>
              <w:shd w:val="clear" w:color="auto" w:fill="FFFFFF"/>
            </w:pPr>
          </w:p>
        </w:tc>
        <w:tc>
          <w:tcPr>
            <w:tcW w:w="708" w:type="dxa"/>
          </w:tcPr>
          <w:p w:rsidR="00D872E6" w:rsidRPr="00D872E6" w:rsidRDefault="00D872E6" w:rsidP="00EC2531">
            <w:pPr>
              <w:shd w:val="clear" w:color="auto" w:fill="FFFFFF"/>
            </w:pPr>
          </w:p>
        </w:tc>
      </w:tr>
      <w:tr w:rsidR="00D872E6" w:rsidRPr="00D872E6" w:rsidTr="00801205">
        <w:trPr>
          <w:trHeight w:val="272"/>
        </w:trPr>
        <w:tc>
          <w:tcPr>
            <w:tcW w:w="567" w:type="dxa"/>
          </w:tcPr>
          <w:p w:rsidR="00D872E6" w:rsidRPr="00D872E6" w:rsidRDefault="00D872E6" w:rsidP="00EC2531">
            <w:pPr>
              <w:shd w:val="clear" w:color="auto" w:fill="FFFFFF"/>
            </w:pPr>
            <w:r w:rsidRPr="00D872E6">
              <w:t>68</w:t>
            </w:r>
          </w:p>
        </w:tc>
        <w:tc>
          <w:tcPr>
            <w:tcW w:w="1560" w:type="dxa"/>
          </w:tcPr>
          <w:p w:rsidR="00D872E6" w:rsidRPr="00D872E6" w:rsidRDefault="00D872E6" w:rsidP="00934F2C">
            <w:pPr>
              <w:shd w:val="clear" w:color="auto" w:fill="FFFFFF"/>
            </w:pPr>
            <w:r w:rsidRPr="00D872E6">
              <w:t xml:space="preserve">Обобщение по теме «Мы - граждане России» </w:t>
            </w:r>
            <w:r w:rsidRPr="00D872E6">
              <w:rPr>
                <w:i/>
                <w:iCs/>
                <w:spacing w:val="-3"/>
              </w:rPr>
              <w:t xml:space="preserve">или </w:t>
            </w:r>
            <w:r w:rsidRPr="00D872E6">
              <w:rPr>
                <w:spacing w:val="-3"/>
              </w:rPr>
              <w:t xml:space="preserve">экскурсия </w:t>
            </w:r>
            <w:r w:rsidR="00934F2C">
              <w:t>в краеведче</w:t>
            </w:r>
            <w:r w:rsidR="00934F2C">
              <w:softHyphen/>
              <w:t>ский музей</w:t>
            </w:r>
          </w:p>
        </w:tc>
        <w:tc>
          <w:tcPr>
            <w:tcW w:w="567" w:type="dxa"/>
          </w:tcPr>
          <w:p w:rsidR="00D872E6" w:rsidRPr="00D872E6" w:rsidRDefault="00D872E6" w:rsidP="00EC2531">
            <w:pPr>
              <w:shd w:val="clear" w:color="auto" w:fill="FFFFFF"/>
              <w:rPr>
                <w:b/>
                <w:iCs/>
                <w:spacing w:val="-2"/>
              </w:rPr>
            </w:pPr>
            <w:r w:rsidRPr="00D872E6">
              <w:rPr>
                <w:b/>
                <w:iCs/>
                <w:spacing w:val="-2"/>
              </w:rPr>
              <w:t>1</w:t>
            </w:r>
          </w:p>
        </w:tc>
        <w:tc>
          <w:tcPr>
            <w:tcW w:w="2268" w:type="dxa"/>
            <w:vMerge/>
          </w:tcPr>
          <w:p w:rsidR="00D872E6" w:rsidRPr="00D872E6" w:rsidRDefault="00D872E6" w:rsidP="00EC2531">
            <w:pPr>
              <w:shd w:val="clear" w:color="auto" w:fill="FFFFFF"/>
              <w:rPr>
                <w:b/>
                <w:i/>
                <w:iCs/>
                <w:spacing w:val="-2"/>
              </w:rPr>
            </w:pPr>
          </w:p>
        </w:tc>
        <w:tc>
          <w:tcPr>
            <w:tcW w:w="3827" w:type="dxa"/>
          </w:tcPr>
          <w:p w:rsidR="00D872E6" w:rsidRPr="00D872E6" w:rsidRDefault="00D872E6" w:rsidP="00EC2531">
            <w:pPr>
              <w:shd w:val="clear" w:color="auto" w:fill="FFFFFF"/>
            </w:pPr>
            <w:r w:rsidRPr="00D872E6">
              <w:rPr>
                <w:b/>
                <w:i/>
                <w:iCs/>
              </w:rPr>
              <w:t>Уметь</w:t>
            </w:r>
            <w:r w:rsidRPr="00D872E6">
              <w:rPr>
                <w:i/>
                <w:iCs/>
              </w:rPr>
              <w:t xml:space="preserve">: </w:t>
            </w:r>
            <w:r w:rsidRPr="00D872E6">
              <w:t>читать наизусть Государст</w:t>
            </w:r>
            <w:r w:rsidRPr="00D872E6">
              <w:rPr>
                <w:spacing w:val="-1"/>
              </w:rPr>
              <w:t>венный гимн России; рассказывать, что изображено на Государственном гербе России; описывать Государст</w:t>
            </w:r>
            <w:r w:rsidRPr="00D872E6">
              <w:rPr>
                <w:spacing w:val="-1"/>
              </w:rPr>
              <w:softHyphen/>
              <w:t xml:space="preserve">венный флаг Российской Федерации. </w:t>
            </w:r>
          </w:p>
        </w:tc>
        <w:tc>
          <w:tcPr>
            <w:tcW w:w="5670" w:type="dxa"/>
            <w:vMerge/>
          </w:tcPr>
          <w:p w:rsidR="00D872E6" w:rsidRPr="00D872E6" w:rsidRDefault="00D872E6" w:rsidP="00EC2531">
            <w:pPr>
              <w:shd w:val="clear" w:color="auto" w:fill="FFFFFF"/>
            </w:pPr>
          </w:p>
        </w:tc>
        <w:tc>
          <w:tcPr>
            <w:tcW w:w="709" w:type="dxa"/>
          </w:tcPr>
          <w:p w:rsidR="00D872E6" w:rsidRPr="00D872E6" w:rsidRDefault="00D872E6" w:rsidP="00EC2531">
            <w:pPr>
              <w:shd w:val="clear" w:color="auto" w:fill="FFFFFF"/>
            </w:pPr>
          </w:p>
        </w:tc>
        <w:tc>
          <w:tcPr>
            <w:tcW w:w="708" w:type="dxa"/>
          </w:tcPr>
          <w:p w:rsidR="00D872E6" w:rsidRPr="00D872E6" w:rsidRDefault="00D872E6" w:rsidP="00EC2531">
            <w:pPr>
              <w:shd w:val="clear" w:color="auto" w:fill="FFFFFF"/>
            </w:pPr>
          </w:p>
        </w:tc>
      </w:tr>
    </w:tbl>
    <w:p w:rsidR="00357E58" w:rsidRPr="00D872E6" w:rsidRDefault="00357E58" w:rsidP="00EC2531"/>
    <w:p w:rsidR="00357E58" w:rsidRPr="00D872E6" w:rsidRDefault="00357E58" w:rsidP="00EC2531">
      <w:pPr>
        <w:tabs>
          <w:tab w:val="left" w:pos="720"/>
        </w:tabs>
        <w:ind w:right="5" w:firstLine="360"/>
        <w:jc w:val="both"/>
        <w:rPr>
          <w:color w:val="5F5F5F"/>
        </w:rPr>
      </w:pPr>
    </w:p>
    <w:p w:rsidR="00357E58" w:rsidRPr="00D872E6" w:rsidRDefault="00357E58" w:rsidP="00EC2531">
      <w:pPr>
        <w:tabs>
          <w:tab w:val="left" w:pos="720"/>
        </w:tabs>
        <w:ind w:right="5" w:firstLine="360"/>
        <w:jc w:val="both"/>
        <w:rPr>
          <w:color w:val="5F5F5F"/>
        </w:rPr>
      </w:pPr>
    </w:p>
    <w:p w:rsidR="00357E58" w:rsidRPr="00D872E6" w:rsidRDefault="00357E58" w:rsidP="00EC2531">
      <w:pPr>
        <w:tabs>
          <w:tab w:val="left" w:pos="720"/>
        </w:tabs>
        <w:ind w:right="5" w:firstLine="360"/>
        <w:jc w:val="both"/>
        <w:rPr>
          <w:color w:val="5F5F5F"/>
        </w:rPr>
      </w:pPr>
    </w:p>
    <w:p w:rsidR="00357E58" w:rsidRPr="00D872E6" w:rsidRDefault="00357E58" w:rsidP="00EC2531">
      <w:pPr>
        <w:tabs>
          <w:tab w:val="left" w:pos="720"/>
        </w:tabs>
        <w:ind w:right="5" w:firstLine="360"/>
        <w:jc w:val="both"/>
        <w:rPr>
          <w:color w:val="5F5F5F"/>
        </w:rPr>
      </w:pPr>
    </w:p>
    <w:p w:rsidR="00357E58" w:rsidRPr="00D872E6" w:rsidRDefault="00357E58" w:rsidP="00EC2531">
      <w:pPr>
        <w:tabs>
          <w:tab w:val="left" w:pos="720"/>
        </w:tabs>
        <w:ind w:right="5" w:firstLine="360"/>
        <w:jc w:val="both"/>
        <w:rPr>
          <w:color w:val="5F5F5F"/>
        </w:rPr>
      </w:pPr>
    </w:p>
    <w:p w:rsidR="00357E58" w:rsidRPr="00D872E6" w:rsidRDefault="00357E58" w:rsidP="00EC2531">
      <w:pPr>
        <w:tabs>
          <w:tab w:val="left" w:pos="720"/>
        </w:tabs>
        <w:ind w:right="5" w:firstLine="360"/>
        <w:jc w:val="both"/>
        <w:rPr>
          <w:color w:val="5F5F5F"/>
        </w:rPr>
      </w:pPr>
    </w:p>
    <w:p w:rsidR="00357E58" w:rsidRPr="00D872E6" w:rsidRDefault="00357E58" w:rsidP="00EC2531"/>
    <w:p w:rsidR="00357E58" w:rsidRPr="00D872E6" w:rsidRDefault="00357E58" w:rsidP="00EC2531"/>
    <w:p w:rsidR="00357E58" w:rsidRPr="00D872E6" w:rsidRDefault="00357E58" w:rsidP="00EC2531"/>
    <w:p w:rsidR="00357E58" w:rsidRPr="00D872E6" w:rsidRDefault="00357E58" w:rsidP="00EC2531"/>
    <w:p w:rsidR="00357E58" w:rsidRPr="00D872E6" w:rsidRDefault="00357E58" w:rsidP="00EC2531"/>
    <w:p w:rsidR="00357E58" w:rsidRPr="00D872E6" w:rsidRDefault="00357E58" w:rsidP="00EC2531"/>
    <w:sectPr w:rsidR="00357E58" w:rsidRPr="00D872E6" w:rsidSect="00606587">
      <w:pgSz w:w="16838" w:h="11906" w:orient="landscape"/>
      <w:pgMar w:top="568"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BACE9E"/>
    <w:multiLevelType w:val="hybridMultilevel"/>
    <w:tmpl w:val="BA87D2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96AD6D"/>
    <w:multiLevelType w:val="hybridMultilevel"/>
    <w:tmpl w:val="FD9612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2B40F06"/>
    <w:multiLevelType w:val="hybridMultilevel"/>
    <w:tmpl w:val="D89BB0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38EA33A"/>
    <w:multiLevelType w:val="hybridMultilevel"/>
    <w:tmpl w:val="ED0D95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D839953"/>
    <w:multiLevelType w:val="hybridMultilevel"/>
    <w:tmpl w:val="BADF1A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81E2D97"/>
    <w:multiLevelType w:val="hybridMultilevel"/>
    <w:tmpl w:val="7A195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36F46EC"/>
    <w:multiLevelType w:val="hybridMultilevel"/>
    <w:tmpl w:val="6E9BDC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ACC5AE6"/>
    <w:multiLevelType w:val="hybridMultilevel"/>
    <w:tmpl w:val="309739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C8EA79E"/>
    <w:multiLevelType w:val="hybridMultilevel"/>
    <w:tmpl w:val="77468C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0">
    <w:nsid w:val="FFFFFFFE"/>
    <w:multiLevelType w:val="singleLevel"/>
    <w:tmpl w:val="AB30C456"/>
    <w:lvl w:ilvl="0">
      <w:numFmt w:val="bullet"/>
      <w:lvlText w:val="*"/>
      <w:lvlJc w:val="left"/>
    </w:lvl>
  </w:abstractNum>
  <w:abstractNum w:abstractNumId="11">
    <w:nsid w:val="00DF143D"/>
    <w:multiLevelType w:val="hybridMultilevel"/>
    <w:tmpl w:val="B3E74B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61A5527"/>
    <w:multiLevelType w:val="hybridMultilevel"/>
    <w:tmpl w:val="13586A78"/>
    <w:lvl w:ilvl="0" w:tplc="0419000F">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0669203E"/>
    <w:multiLevelType w:val="hybridMultilevel"/>
    <w:tmpl w:val="261C76B2"/>
    <w:lvl w:ilvl="0" w:tplc="1F741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071E906"/>
    <w:multiLevelType w:val="hybridMultilevel"/>
    <w:tmpl w:val="EA330F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0ED2AA2"/>
    <w:multiLevelType w:val="hybridMultilevel"/>
    <w:tmpl w:val="548B7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1C71FBC"/>
    <w:multiLevelType w:val="hybridMultilevel"/>
    <w:tmpl w:val="ED0CFE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23CD2B7"/>
    <w:multiLevelType w:val="hybridMultilevel"/>
    <w:tmpl w:val="859480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DD98C82"/>
    <w:multiLevelType w:val="hybridMultilevel"/>
    <w:tmpl w:val="9B9C12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5F167A5"/>
    <w:multiLevelType w:val="hybridMultilevel"/>
    <w:tmpl w:val="ED8378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267C659"/>
    <w:multiLevelType w:val="hybridMultilevel"/>
    <w:tmpl w:val="57514B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A7B6872"/>
    <w:multiLevelType w:val="hybridMultilevel"/>
    <w:tmpl w:val="64EA5D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E876F22"/>
    <w:multiLevelType w:val="hybridMultilevel"/>
    <w:tmpl w:val="1A28EB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38949AB"/>
    <w:multiLevelType w:val="hybridMultilevel"/>
    <w:tmpl w:val="BAB8DDF8"/>
    <w:lvl w:ilvl="0" w:tplc="0419000F">
      <w:start w:val="1"/>
      <w:numFmt w:val="decimal"/>
      <w:lvlText w:val="%1."/>
      <w:lvlJc w:val="left"/>
      <w:pPr>
        <w:ind w:left="1117" w:hanging="360"/>
      </w:pPr>
      <w:rPr>
        <w:rFonts w:cs="Times New Roman"/>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25">
    <w:nsid w:val="65565A16"/>
    <w:multiLevelType w:val="singleLevel"/>
    <w:tmpl w:val="E5D0171A"/>
    <w:lvl w:ilvl="0">
      <w:start w:val="1"/>
      <w:numFmt w:val="decimal"/>
      <w:lvlText w:val="%1."/>
      <w:legacy w:legacy="1" w:legacySpace="0" w:legacyIndent="226"/>
      <w:lvlJc w:val="left"/>
      <w:rPr>
        <w:rFonts w:ascii="Times New Roman" w:hAnsi="Times New Roman" w:cs="Times New Roman" w:hint="default"/>
      </w:rPr>
    </w:lvl>
  </w:abstractNum>
  <w:abstractNum w:abstractNumId="26">
    <w:nsid w:val="6C8BCE39"/>
    <w:multiLevelType w:val="hybridMultilevel"/>
    <w:tmpl w:val="685E59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27E1AF4"/>
    <w:multiLevelType w:val="hybridMultilevel"/>
    <w:tmpl w:val="F07EA65C"/>
    <w:lvl w:ilvl="0" w:tplc="CDB89BC2">
      <w:start w:val="1"/>
      <w:numFmt w:val="decimal"/>
      <w:lvlText w:val="%1."/>
      <w:lvlJc w:val="left"/>
      <w:pPr>
        <w:tabs>
          <w:tab w:val="num" w:pos="1125"/>
        </w:tabs>
        <w:ind w:left="1125" w:hanging="1125"/>
      </w:pPr>
      <w:rPr>
        <w:rFonts w:cs="Times New Roman" w:hint="default"/>
        <w:b w:val="0"/>
      </w:rPr>
    </w:lvl>
    <w:lvl w:ilvl="1" w:tplc="0419000F">
      <w:start w:val="1"/>
      <w:numFmt w:val="decimal"/>
      <w:lvlText w:val="%2."/>
      <w:lvlJc w:val="left"/>
      <w:pPr>
        <w:tabs>
          <w:tab w:val="num" w:pos="1788"/>
        </w:tabs>
        <w:ind w:left="1788" w:hanging="360"/>
      </w:pPr>
      <w:rPr>
        <w:rFonts w:cs="Times New Roman" w:hint="default"/>
        <w:b w:val="0"/>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8">
    <w:nsid w:val="766FBFE0"/>
    <w:multiLevelType w:val="hybridMultilevel"/>
    <w:tmpl w:val="F9D9C7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7A18CA2"/>
    <w:multiLevelType w:val="hybridMultilevel"/>
    <w:tmpl w:val="717776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7"/>
  </w:num>
  <w:num w:numId="2">
    <w:abstractNumId w:val="10"/>
    <w:lvlOverride w:ilvl="0">
      <w:lvl w:ilvl="0">
        <w:numFmt w:val="bullet"/>
        <w:lvlText w:val="•"/>
        <w:legacy w:legacy="1" w:legacySpace="0" w:legacyIndent="139"/>
        <w:lvlJc w:val="left"/>
        <w:rPr>
          <w:rFonts w:ascii="Times New Roman" w:hAnsi="Times New Roman" w:hint="default"/>
        </w:rPr>
      </w:lvl>
    </w:lvlOverride>
  </w:num>
  <w:num w:numId="3">
    <w:abstractNumId w:val="10"/>
    <w:lvlOverride w:ilvl="0">
      <w:lvl w:ilvl="0">
        <w:numFmt w:val="bullet"/>
        <w:lvlText w:val="•"/>
        <w:legacy w:legacy="1" w:legacySpace="0" w:legacyIndent="139"/>
        <w:lvlJc w:val="left"/>
        <w:rPr>
          <w:rFonts w:ascii="Times New Roman" w:hAnsi="Times New Roman" w:hint="default"/>
        </w:rPr>
      </w:lvl>
    </w:lvlOverride>
  </w:num>
  <w:num w:numId="4">
    <w:abstractNumId w:val="10"/>
    <w:lvlOverride w:ilvl="0">
      <w:lvl w:ilvl="0">
        <w:numFmt w:val="bullet"/>
        <w:lvlText w:val="•"/>
        <w:legacy w:legacy="1" w:legacySpace="0" w:legacyIndent="297"/>
        <w:lvlJc w:val="left"/>
        <w:rPr>
          <w:rFonts w:ascii="Arial" w:hAnsi="Arial" w:hint="default"/>
        </w:rPr>
      </w:lvl>
    </w:lvlOverride>
  </w:num>
  <w:num w:numId="5">
    <w:abstractNumId w:val="10"/>
    <w:lvlOverride w:ilvl="0">
      <w:lvl w:ilvl="0">
        <w:numFmt w:val="bullet"/>
        <w:lvlText w:val="•"/>
        <w:legacy w:legacy="1" w:legacySpace="0" w:legacyIndent="302"/>
        <w:lvlJc w:val="left"/>
        <w:rPr>
          <w:rFonts w:ascii="Arial" w:hAnsi="Arial" w:hint="default"/>
        </w:rPr>
      </w:lvl>
    </w:lvlOverride>
  </w:num>
  <w:num w:numId="6">
    <w:abstractNumId w:val="13"/>
  </w:num>
  <w:num w:numId="7">
    <w:abstractNumId w:val="14"/>
  </w:num>
  <w:num w:numId="8">
    <w:abstractNumId w:val="10"/>
    <w:lvlOverride w:ilvl="0">
      <w:lvl w:ilvl="0">
        <w:numFmt w:val="bullet"/>
        <w:lvlText w:val="•"/>
        <w:legacy w:legacy="1" w:legacySpace="0" w:legacyIndent="129"/>
        <w:lvlJc w:val="left"/>
        <w:rPr>
          <w:rFonts w:ascii="Times New Roman" w:hAnsi="Times New Roman" w:hint="default"/>
        </w:rPr>
      </w:lvl>
    </w:lvlOverride>
  </w:num>
  <w:num w:numId="9">
    <w:abstractNumId w:val="10"/>
    <w:lvlOverride w:ilvl="0">
      <w:lvl w:ilvl="0">
        <w:numFmt w:val="bullet"/>
        <w:lvlText w:val="•"/>
        <w:legacy w:legacy="1" w:legacySpace="0" w:legacyIndent="149"/>
        <w:lvlJc w:val="left"/>
        <w:rPr>
          <w:rFonts w:ascii="Times New Roman" w:hAnsi="Times New Roman" w:hint="default"/>
        </w:rPr>
      </w:lvl>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5"/>
  </w:num>
  <w:num w:numId="13">
    <w:abstractNumId w:val="10"/>
    <w:lvlOverride w:ilvl="0">
      <w:lvl w:ilvl="0">
        <w:numFmt w:val="bullet"/>
        <w:lvlText w:val="•"/>
        <w:legacy w:legacy="1" w:legacySpace="0" w:legacyIndent="144"/>
        <w:lvlJc w:val="left"/>
        <w:rPr>
          <w:rFonts w:ascii="Times New Roman" w:hAnsi="Times New Roman" w:hint="default"/>
        </w:rPr>
      </w:lvl>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9"/>
  </w:num>
  <w:num w:numId="17">
    <w:abstractNumId w:val="21"/>
  </w:num>
  <w:num w:numId="18">
    <w:abstractNumId w:val="0"/>
  </w:num>
  <w:num w:numId="19">
    <w:abstractNumId w:val="1"/>
  </w:num>
  <w:num w:numId="20">
    <w:abstractNumId w:val="15"/>
  </w:num>
  <w:num w:numId="21">
    <w:abstractNumId w:val="6"/>
  </w:num>
  <w:num w:numId="22">
    <w:abstractNumId w:val="5"/>
  </w:num>
  <w:num w:numId="23">
    <w:abstractNumId w:val="4"/>
  </w:num>
  <w:num w:numId="24">
    <w:abstractNumId w:val="8"/>
  </w:num>
  <w:num w:numId="25">
    <w:abstractNumId w:val="23"/>
  </w:num>
  <w:num w:numId="26">
    <w:abstractNumId w:val="18"/>
  </w:num>
  <w:num w:numId="27">
    <w:abstractNumId w:val="2"/>
  </w:num>
  <w:num w:numId="28">
    <w:abstractNumId w:val="20"/>
  </w:num>
  <w:num w:numId="29">
    <w:abstractNumId w:val="19"/>
  </w:num>
  <w:num w:numId="30">
    <w:abstractNumId w:val="11"/>
  </w:num>
  <w:num w:numId="31">
    <w:abstractNumId w:val="28"/>
  </w:num>
  <w:num w:numId="32">
    <w:abstractNumId w:val="17"/>
  </w:num>
  <w:num w:numId="33">
    <w:abstractNumId w:val="3"/>
  </w:num>
  <w:num w:numId="34">
    <w:abstractNumId w:val="16"/>
  </w:num>
  <w:num w:numId="35">
    <w:abstractNumId w:val="22"/>
  </w:num>
  <w:num w:numId="36">
    <w:abstractNumId w:val="26"/>
  </w:num>
  <w:num w:numId="37">
    <w:abstractNumId w:val="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7D19B8"/>
    <w:rsid w:val="000021AF"/>
    <w:rsid w:val="00002D42"/>
    <w:rsid w:val="0000322A"/>
    <w:rsid w:val="00004111"/>
    <w:rsid w:val="000043A6"/>
    <w:rsid w:val="00005331"/>
    <w:rsid w:val="0001527E"/>
    <w:rsid w:val="000159FD"/>
    <w:rsid w:val="00015EE2"/>
    <w:rsid w:val="0001756F"/>
    <w:rsid w:val="0002038A"/>
    <w:rsid w:val="00024968"/>
    <w:rsid w:val="00024B00"/>
    <w:rsid w:val="00026EAB"/>
    <w:rsid w:val="00027CF1"/>
    <w:rsid w:val="0003097E"/>
    <w:rsid w:val="00031662"/>
    <w:rsid w:val="00031A37"/>
    <w:rsid w:val="00031AA4"/>
    <w:rsid w:val="00032382"/>
    <w:rsid w:val="00034056"/>
    <w:rsid w:val="000354A4"/>
    <w:rsid w:val="000369C5"/>
    <w:rsid w:val="00041775"/>
    <w:rsid w:val="00043C40"/>
    <w:rsid w:val="00043D68"/>
    <w:rsid w:val="00044235"/>
    <w:rsid w:val="000458B9"/>
    <w:rsid w:val="000524DC"/>
    <w:rsid w:val="000542C9"/>
    <w:rsid w:val="000543D3"/>
    <w:rsid w:val="00055FFE"/>
    <w:rsid w:val="00056A5C"/>
    <w:rsid w:val="00062E36"/>
    <w:rsid w:val="00062EB2"/>
    <w:rsid w:val="0006378C"/>
    <w:rsid w:val="00065DDF"/>
    <w:rsid w:val="00066D70"/>
    <w:rsid w:val="00066E07"/>
    <w:rsid w:val="0007088B"/>
    <w:rsid w:val="00070D73"/>
    <w:rsid w:val="0007228F"/>
    <w:rsid w:val="000728FC"/>
    <w:rsid w:val="0007355A"/>
    <w:rsid w:val="000741B5"/>
    <w:rsid w:val="0007556E"/>
    <w:rsid w:val="00075859"/>
    <w:rsid w:val="0007784C"/>
    <w:rsid w:val="00077A56"/>
    <w:rsid w:val="000800EF"/>
    <w:rsid w:val="000805E8"/>
    <w:rsid w:val="00081D32"/>
    <w:rsid w:val="000834A0"/>
    <w:rsid w:val="00084021"/>
    <w:rsid w:val="00084774"/>
    <w:rsid w:val="00086A56"/>
    <w:rsid w:val="00086AE3"/>
    <w:rsid w:val="00090C32"/>
    <w:rsid w:val="00092AA8"/>
    <w:rsid w:val="00092C62"/>
    <w:rsid w:val="00094024"/>
    <w:rsid w:val="00095541"/>
    <w:rsid w:val="00096A4C"/>
    <w:rsid w:val="000973E3"/>
    <w:rsid w:val="00097F0B"/>
    <w:rsid w:val="000A02DD"/>
    <w:rsid w:val="000A2025"/>
    <w:rsid w:val="000A21B4"/>
    <w:rsid w:val="000A6360"/>
    <w:rsid w:val="000A7015"/>
    <w:rsid w:val="000B2B6B"/>
    <w:rsid w:val="000B53F3"/>
    <w:rsid w:val="000B645E"/>
    <w:rsid w:val="000C00EB"/>
    <w:rsid w:val="000C1C30"/>
    <w:rsid w:val="000C2EAD"/>
    <w:rsid w:val="000C3053"/>
    <w:rsid w:val="000C65A1"/>
    <w:rsid w:val="000C7701"/>
    <w:rsid w:val="000D06E3"/>
    <w:rsid w:val="000D0B33"/>
    <w:rsid w:val="000D0EB0"/>
    <w:rsid w:val="000D2F73"/>
    <w:rsid w:val="000D7CD3"/>
    <w:rsid w:val="000D7D98"/>
    <w:rsid w:val="000D7F09"/>
    <w:rsid w:val="000E1A03"/>
    <w:rsid w:val="000E2A04"/>
    <w:rsid w:val="000E3826"/>
    <w:rsid w:val="000E468A"/>
    <w:rsid w:val="000E6EAF"/>
    <w:rsid w:val="000F5C5C"/>
    <w:rsid w:val="000F7099"/>
    <w:rsid w:val="001011D5"/>
    <w:rsid w:val="001012D9"/>
    <w:rsid w:val="0010247F"/>
    <w:rsid w:val="00102DC0"/>
    <w:rsid w:val="00107A2B"/>
    <w:rsid w:val="00110248"/>
    <w:rsid w:val="00110D9E"/>
    <w:rsid w:val="00116D00"/>
    <w:rsid w:val="00117A81"/>
    <w:rsid w:val="00117E91"/>
    <w:rsid w:val="0012433D"/>
    <w:rsid w:val="00124A38"/>
    <w:rsid w:val="001250E9"/>
    <w:rsid w:val="00126827"/>
    <w:rsid w:val="001270FE"/>
    <w:rsid w:val="001327D7"/>
    <w:rsid w:val="00134179"/>
    <w:rsid w:val="0013590C"/>
    <w:rsid w:val="00136301"/>
    <w:rsid w:val="00136E67"/>
    <w:rsid w:val="00140CF3"/>
    <w:rsid w:val="001410FA"/>
    <w:rsid w:val="00142243"/>
    <w:rsid w:val="0014740F"/>
    <w:rsid w:val="001501CE"/>
    <w:rsid w:val="00150467"/>
    <w:rsid w:val="00150809"/>
    <w:rsid w:val="00150DC7"/>
    <w:rsid w:val="00151A4B"/>
    <w:rsid w:val="0015328C"/>
    <w:rsid w:val="001548A6"/>
    <w:rsid w:val="00157851"/>
    <w:rsid w:val="00161650"/>
    <w:rsid w:val="00161847"/>
    <w:rsid w:val="001635C3"/>
    <w:rsid w:val="00167084"/>
    <w:rsid w:val="00170842"/>
    <w:rsid w:val="00173343"/>
    <w:rsid w:val="00174241"/>
    <w:rsid w:val="00174E00"/>
    <w:rsid w:val="0017625A"/>
    <w:rsid w:val="0018061C"/>
    <w:rsid w:val="00181391"/>
    <w:rsid w:val="001847F2"/>
    <w:rsid w:val="00186C58"/>
    <w:rsid w:val="0019161A"/>
    <w:rsid w:val="00194E2E"/>
    <w:rsid w:val="001A097E"/>
    <w:rsid w:val="001A1FB0"/>
    <w:rsid w:val="001A3811"/>
    <w:rsid w:val="001A3FA0"/>
    <w:rsid w:val="001B0E4D"/>
    <w:rsid w:val="001B431A"/>
    <w:rsid w:val="001B4DC3"/>
    <w:rsid w:val="001C08A3"/>
    <w:rsid w:val="001C36E3"/>
    <w:rsid w:val="001C3A7F"/>
    <w:rsid w:val="001C46FD"/>
    <w:rsid w:val="001C4A69"/>
    <w:rsid w:val="001C58D0"/>
    <w:rsid w:val="001D00B4"/>
    <w:rsid w:val="001D0BEA"/>
    <w:rsid w:val="001D2090"/>
    <w:rsid w:val="001D47F5"/>
    <w:rsid w:val="001D501F"/>
    <w:rsid w:val="001D54F1"/>
    <w:rsid w:val="001E0400"/>
    <w:rsid w:val="001E2540"/>
    <w:rsid w:val="001E3E0F"/>
    <w:rsid w:val="001E5557"/>
    <w:rsid w:val="001E5BEF"/>
    <w:rsid w:val="001E7C96"/>
    <w:rsid w:val="001F1C82"/>
    <w:rsid w:val="001F443D"/>
    <w:rsid w:val="001F49E6"/>
    <w:rsid w:val="001F4CF7"/>
    <w:rsid w:val="002045F4"/>
    <w:rsid w:val="00206EAA"/>
    <w:rsid w:val="00207532"/>
    <w:rsid w:val="00211BB1"/>
    <w:rsid w:val="00212660"/>
    <w:rsid w:val="00213822"/>
    <w:rsid w:val="00213B9A"/>
    <w:rsid w:val="00213C8D"/>
    <w:rsid w:val="00217A01"/>
    <w:rsid w:val="002205BD"/>
    <w:rsid w:val="00220AFE"/>
    <w:rsid w:val="0022253F"/>
    <w:rsid w:val="002226B1"/>
    <w:rsid w:val="00222B5C"/>
    <w:rsid w:val="002232BF"/>
    <w:rsid w:val="00224AF3"/>
    <w:rsid w:val="00225561"/>
    <w:rsid w:val="002352F4"/>
    <w:rsid w:val="00237BA6"/>
    <w:rsid w:val="0024122F"/>
    <w:rsid w:val="00241337"/>
    <w:rsid w:val="0024159D"/>
    <w:rsid w:val="0024164E"/>
    <w:rsid w:val="002416CE"/>
    <w:rsid w:val="002417B9"/>
    <w:rsid w:val="00242266"/>
    <w:rsid w:val="00244175"/>
    <w:rsid w:val="0024760E"/>
    <w:rsid w:val="00250D0C"/>
    <w:rsid w:val="00251291"/>
    <w:rsid w:val="002514EE"/>
    <w:rsid w:val="0025300F"/>
    <w:rsid w:val="00253520"/>
    <w:rsid w:val="00253734"/>
    <w:rsid w:val="002538A8"/>
    <w:rsid w:val="00255D8C"/>
    <w:rsid w:val="002626B6"/>
    <w:rsid w:val="002653F8"/>
    <w:rsid w:val="00265D29"/>
    <w:rsid w:val="0026770F"/>
    <w:rsid w:val="0027030E"/>
    <w:rsid w:val="00271304"/>
    <w:rsid w:val="00272914"/>
    <w:rsid w:val="00274FD3"/>
    <w:rsid w:val="00275023"/>
    <w:rsid w:val="00277FA9"/>
    <w:rsid w:val="0028191C"/>
    <w:rsid w:val="00282372"/>
    <w:rsid w:val="00283342"/>
    <w:rsid w:val="0028419B"/>
    <w:rsid w:val="002854F3"/>
    <w:rsid w:val="002857DD"/>
    <w:rsid w:val="00285853"/>
    <w:rsid w:val="00286A3B"/>
    <w:rsid w:val="00287BA6"/>
    <w:rsid w:val="00287D5C"/>
    <w:rsid w:val="00293781"/>
    <w:rsid w:val="002939A7"/>
    <w:rsid w:val="00293ECA"/>
    <w:rsid w:val="002A1653"/>
    <w:rsid w:val="002A787E"/>
    <w:rsid w:val="002B0D85"/>
    <w:rsid w:val="002B3F93"/>
    <w:rsid w:val="002B5987"/>
    <w:rsid w:val="002B59DB"/>
    <w:rsid w:val="002C05A6"/>
    <w:rsid w:val="002C114B"/>
    <w:rsid w:val="002C1978"/>
    <w:rsid w:val="002C3CFE"/>
    <w:rsid w:val="002C3FD3"/>
    <w:rsid w:val="002C625F"/>
    <w:rsid w:val="002C6E94"/>
    <w:rsid w:val="002D14AB"/>
    <w:rsid w:val="002D2432"/>
    <w:rsid w:val="002D28AB"/>
    <w:rsid w:val="002D3B4D"/>
    <w:rsid w:val="002D455C"/>
    <w:rsid w:val="002D5A31"/>
    <w:rsid w:val="002E110F"/>
    <w:rsid w:val="002E1783"/>
    <w:rsid w:val="002E50A7"/>
    <w:rsid w:val="002E5EB3"/>
    <w:rsid w:val="002E6601"/>
    <w:rsid w:val="002F0BB7"/>
    <w:rsid w:val="002F13E4"/>
    <w:rsid w:val="002F1422"/>
    <w:rsid w:val="002F14BB"/>
    <w:rsid w:val="002F186A"/>
    <w:rsid w:val="002F1F94"/>
    <w:rsid w:val="002F20DE"/>
    <w:rsid w:val="002F2AA7"/>
    <w:rsid w:val="002F45A9"/>
    <w:rsid w:val="002F4DBB"/>
    <w:rsid w:val="002F670E"/>
    <w:rsid w:val="002F6F4D"/>
    <w:rsid w:val="00302DBD"/>
    <w:rsid w:val="00306795"/>
    <w:rsid w:val="0030702C"/>
    <w:rsid w:val="00311A7D"/>
    <w:rsid w:val="00311E74"/>
    <w:rsid w:val="003120A8"/>
    <w:rsid w:val="00315FD2"/>
    <w:rsid w:val="00317F1D"/>
    <w:rsid w:val="0032535B"/>
    <w:rsid w:val="00325EF9"/>
    <w:rsid w:val="00327FE4"/>
    <w:rsid w:val="00330D7B"/>
    <w:rsid w:val="0033132B"/>
    <w:rsid w:val="00333847"/>
    <w:rsid w:val="0033655C"/>
    <w:rsid w:val="00337B0A"/>
    <w:rsid w:val="00342F7C"/>
    <w:rsid w:val="0034380A"/>
    <w:rsid w:val="003460BC"/>
    <w:rsid w:val="00350767"/>
    <w:rsid w:val="0035242A"/>
    <w:rsid w:val="00354B4F"/>
    <w:rsid w:val="003550AC"/>
    <w:rsid w:val="00357496"/>
    <w:rsid w:val="00357E58"/>
    <w:rsid w:val="00361E74"/>
    <w:rsid w:val="003626EB"/>
    <w:rsid w:val="00363CCC"/>
    <w:rsid w:val="00364519"/>
    <w:rsid w:val="003658E8"/>
    <w:rsid w:val="00365FBD"/>
    <w:rsid w:val="00374F5D"/>
    <w:rsid w:val="0037542D"/>
    <w:rsid w:val="00375E99"/>
    <w:rsid w:val="00381898"/>
    <w:rsid w:val="003819AC"/>
    <w:rsid w:val="0038373D"/>
    <w:rsid w:val="003842E4"/>
    <w:rsid w:val="00385982"/>
    <w:rsid w:val="00385FE7"/>
    <w:rsid w:val="0038624F"/>
    <w:rsid w:val="00386F50"/>
    <w:rsid w:val="00387D2C"/>
    <w:rsid w:val="00397991"/>
    <w:rsid w:val="00397AF8"/>
    <w:rsid w:val="003A2A73"/>
    <w:rsid w:val="003A4891"/>
    <w:rsid w:val="003B10B8"/>
    <w:rsid w:val="003B36C0"/>
    <w:rsid w:val="003B513A"/>
    <w:rsid w:val="003C0A6E"/>
    <w:rsid w:val="003C2AF1"/>
    <w:rsid w:val="003C3057"/>
    <w:rsid w:val="003C3E41"/>
    <w:rsid w:val="003C49F8"/>
    <w:rsid w:val="003C5484"/>
    <w:rsid w:val="003C76E7"/>
    <w:rsid w:val="003D5733"/>
    <w:rsid w:val="003D703E"/>
    <w:rsid w:val="003E2A10"/>
    <w:rsid w:val="003E39AB"/>
    <w:rsid w:val="003E3AC7"/>
    <w:rsid w:val="003E3D39"/>
    <w:rsid w:val="003E4855"/>
    <w:rsid w:val="003E6520"/>
    <w:rsid w:val="003E7D68"/>
    <w:rsid w:val="003F1E5F"/>
    <w:rsid w:val="003F47C4"/>
    <w:rsid w:val="003F5394"/>
    <w:rsid w:val="003F585D"/>
    <w:rsid w:val="003F7F8C"/>
    <w:rsid w:val="00402993"/>
    <w:rsid w:val="00403137"/>
    <w:rsid w:val="00403BD8"/>
    <w:rsid w:val="00403D5E"/>
    <w:rsid w:val="004046EF"/>
    <w:rsid w:val="00405AEE"/>
    <w:rsid w:val="00405BD5"/>
    <w:rsid w:val="0041311E"/>
    <w:rsid w:val="00413D3F"/>
    <w:rsid w:val="00415B5D"/>
    <w:rsid w:val="00415F07"/>
    <w:rsid w:val="0041678E"/>
    <w:rsid w:val="00416A00"/>
    <w:rsid w:val="00416D04"/>
    <w:rsid w:val="00416FAC"/>
    <w:rsid w:val="00420201"/>
    <w:rsid w:val="00422AD7"/>
    <w:rsid w:val="00422AE8"/>
    <w:rsid w:val="0042430B"/>
    <w:rsid w:val="004270D1"/>
    <w:rsid w:val="0043171C"/>
    <w:rsid w:val="00432561"/>
    <w:rsid w:val="00436C8D"/>
    <w:rsid w:val="00440DA9"/>
    <w:rsid w:val="00444418"/>
    <w:rsid w:val="0044549E"/>
    <w:rsid w:val="004468BB"/>
    <w:rsid w:val="00446DCE"/>
    <w:rsid w:val="004503CA"/>
    <w:rsid w:val="0045193F"/>
    <w:rsid w:val="00451CF4"/>
    <w:rsid w:val="00453715"/>
    <w:rsid w:val="00456D32"/>
    <w:rsid w:val="00460456"/>
    <w:rsid w:val="00463A21"/>
    <w:rsid w:val="00465057"/>
    <w:rsid w:val="0046738C"/>
    <w:rsid w:val="00467E3A"/>
    <w:rsid w:val="0047131B"/>
    <w:rsid w:val="004718EE"/>
    <w:rsid w:val="0047238B"/>
    <w:rsid w:val="004724B9"/>
    <w:rsid w:val="00472C1D"/>
    <w:rsid w:val="00473729"/>
    <w:rsid w:val="004742F7"/>
    <w:rsid w:val="00474F9D"/>
    <w:rsid w:val="00475E0B"/>
    <w:rsid w:val="00476D90"/>
    <w:rsid w:val="00482A7C"/>
    <w:rsid w:val="004865E5"/>
    <w:rsid w:val="00486B93"/>
    <w:rsid w:val="00487A5D"/>
    <w:rsid w:val="00487AF1"/>
    <w:rsid w:val="00490796"/>
    <w:rsid w:val="00490AC7"/>
    <w:rsid w:val="00492DED"/>
    <w:rsid w:val="00493AF1"/>
    <w:rsid w:val="00494031"/>
    <w:rsid w:val="00494815"/>
    <w:rsid w:val="004949A9"/>
    <w:rsid w:val="0049509A"/>
    <w:rsid w:val="00496312"/>
    <w:rsid w:val="00496AC2"/>
    <w:rsid w:val="004A02BA"/>
    <w:rsid w:val="004A1D21"/>
    <w:rsid w:val="004A2329"/>
    <w:rsid w:val="004A5795"/>
    <w:rsid w:val="004A6066"/>
    <w:rsid w:val="004A6AEF"/>
    <w:rsid w:val="004A7A18"/>
    <w:rsid w:val="004B4141"/>
    <w:rsid w:val="004B5A4D"/>
    <w:rsid w:val="004C0100"/>
    <w:rsid w:val="004C0855"/>
    <w:rsid w:val="004C18C7"/>
    <w:rsid w:val="004C2897"/>
    <w:rsid w:val="004C6732"/>
    <w:rsid w:val="004D0A67"/>
    <w:rsid w:val="004D2786"/>
    <w:rsid w:val="004D3556"/>
    <w:rsid w:val="004D4703"/>
    <w:rsid w:val="004D61CB"/>
    <w:rsid w:val="004D7084"/>
    <w:rsid w:val="004E7566"/>
    <w:rsid w:val="004F10E3"/>
    <w:rsid w:val="004F1CE8"/>
    <w:rsid w:val="004F3B72"/>
    <w:rsid w:val="004F4523"/>
    <w:rsid w:val="004F5551"/>
    <w:rsid w:val="0050072A"/>
    <w:rsid w:val="00500A27"/>
    <w:rsid w:val="00504866"/>
    <w:rsid w:val="005071BA"/>
    <w:rsid w:val="00511819"/>
    <w:rsid w:val="00513034"/>
    <w:rsid w:val="00516B52"/>
    <w:rsid w:val="00517123"/>
    <w:rsid w:val="00517E77"/>
    <w:rsid w:val="0052079F"/>
    <w:rsid w:val="0052131A"/>
    <w:rsid w:val="005217BC"/>
    <w:rsid w:val="005232C9"/>
    <w:rsid w:val="005236B5"/>
    <w:rsid w:val="005258FC"/>
    <w:rsid w:val="005262FD"/>
    <w:rsid w:val="00526F8F"/>
    <w:rsid w:val="00527E02"/>
    <w:rsid w:val="00531AE3"/>
    <w:rsid w:val="00540D32"/>
    <w:rsid w:val="00541044"/>
    <w:rsid w:val="005413BC"/>
    <w:rsid w:val="0054217E"/>
    <w:rsid w:val="00542707"/>
    <w:rsid w:val="005447B6"/>
    <w:rsid w:val="0054617C"/>
    <w:rsid w:val="00547200"/>
    <w:rsid w:val="005506CC"/>
    <w:rsid w:val="005506D4"/>
    <w:rsid w:val="005516B0"/>
    <w:rsid w:val="00552ED0"/>
    <w:rsid w:val="00554DF2"/>
    <w:rsid w:val="00555A5E"/>
    <w:rsid w:val="0055656B"/>
    <w:rsid w:val="005609D8"/>
    <w:rsid w:val="00560DA6"/>
    <w:rsid w:val="00561125"/>
    <w:rsid w:val="005644D2"/>
    <w:rsid w:val="005646C4"/>
    <w:rsid w:val="0056480B"/>
    <w:rsid w:val="005665DD"/>
    <w:rsid w:val="00566EDE"/>
    <w:rsid w:val="00567989"/>
    <w:rsid w:val="0057446C"/>
    <w:rsid w:val="005762A7"/>
    <w:rsid w:val="00576963"/>
    <w:rsid w:val="00577595"/>
    <w:rsid w:val="005776FE"/>
    <w:rsid w:val="00580438"/>
    <w:rsid w:val="005818DF"/>
    <w:rsid w:val="00582F7B"/>
    <w:rsid w:val="0058440F"/>
    <w:rsid w:val="00585129"/>
    <w:rsid w:val="00585640"/>
    <w:rsid w:val="00586ED6"/>
    <w:rsid w:val="005872F3"/>
    <w:rsid w:val="00590ECE"/>
    <w:rsid w:val="0059393D"/>
    <w:rsid w:val="005968E6"/>
    <w:rsid w:val="00596B23"/>
    <w:rsid w:val="00597F52"/>
    <w:rsid w:val="005A0000"/>
    <w:rsid w:val="005A46BD"/>
    <w:rsid w:val="005A4BB2"/>
    <w:rsid w:val="005A68BB"/>
    <w:rsid w:val="005B03B1"/>
    <w:rsid w:val="005B0802"/>
    <w:rsid w:val="005B1D68"/>
    <w:rsid w:val="005B1F60"/>
    <w:rsid w:val="005B3847"/>
    <w:rsid w:val="005B4117"/>
    <w:rsid w:val="005B47D9"/>
    <w:rsid w:val="005B530B"/>
    <w:rsid w:val="005B6666"/>
    <w:rsid w:val="005B7D8D"/>
    <w:rsid w:val="005C0A88"/>
    <w:rsid w:val="005C0C5A"/>
    <w:rsid w:val="005C1544"/>
    <w:rsid w:val="005C40DD"/>
    <w:rsid w:val="005C68F0"/>
    <w:rsid w:val="005C7222"/>
    <w:rsid w:val="005C7259"/>
    <w:rsid w:val="005C74F4"/>
    <w:rsid w:val="005D0855"/>
    <w:rsid w:val="005D1D70"/>
    <w:rsid w:val="005D5C0D"/>
    <w:rsid w:val="005D5DA9"/>
    <w:rsid w:val="005D60E0"/>
    <w:rsid w:val="005D6B32"/>
    <w:rsid w:val="005D6BC0"/>
    <w:rsid w:val="005D6E35"/>
    <w:rsid w:val="005D7DD5"/>
    <w:rsid w:val="005D7E63"/>
    <w:rsid w:val="005E19B7"/>
    <w:rsid w:val="005E2311"/>
    <w:rsid w:val="005E58A4"/>
    <w:rsid w:val="005E5BBA"/>
    <w:rsid w:val="005E603C"/>
    <w:rsid w:val="005E7C15"/>
    <w:rsid w:val="005F018F"/>
    <w:rsid w:val="005F0F45"/>
    <w:rsid w:val="005F64DA"/>
    <w:rsid w:val="00600883"/>
    <w:rsid w:val="00601384"/>
    <w:rsid w:val="0060463A"/>
    <w:rsid w:val="00604B47"/>
    <w:rsid w:val="00606587"/>
    <w:rsid w:val="00611EDE"/>
    <w:rsid w:val="00620BF5"/>
    <w:rsid w:val="00623B9C"/>
    <w:rsid w:val="00625303"/>
    <w:rsid w:val="0062685F"/>
    <w:rsid w:val="006318AB"/>
    <w:rsid w:val="00633815"/>
    <w:rsid w:val="00634352"/>
    <w:rsid w:val="00637328"/>
    <w:rsid w:val="00641A01"/>
    <w:rsid w:val="00641DD2"/>
    <w:rsid w:val="00643ECD"/>
    <w:rsid w:val="006451B9"/>
    <w:rsid w:val="0064526E"/>
    <w:rsid w:val="00647250"/>
    <w:rsid w:val="00650B05"/>
    <w:rsid w:val="006518FC"/>
    <w:rsid w:val="0065235D"/>
    <w:rsid w:val="006540BC"/>
    <w:rsid w:val="00656C31"/>
    <w:rsid w:val="00657D24"/>
    <w:rsid w:val="00660EDE"/>
    <w:rsid w:val="006632D3"/>
    <w:rsid w:val="00664535"/>
    <w:rsid w:val="00665C8B"/>
    <w:rsid w:val="00666AF3"/>
    <w:rsid w:val="00670217"/>
    <w:rsid w:val="006711FA"/>
    <w:rsid w:val="00672142"/>
    <w:rsid w:val="00673D34"/>
    <w:rsid w:val="00674569"/>
    <w:rsid w:val="006751F8"/>
    <w:rsid w:val="00675315"/>
    <w:rsid w:val="006762CF"/>
    <w:rsid w:val="00676820"/>
    <w:rsid w:val="0067708E"/>
    <w:rsid w:val="00680277"/>
    <w:rsid w:val="006804E3"/>
    <w:rsid w:val="0068102F"/>
    <w:rsid w:val="00682678"/>
    <w:rsid w:val="00683143"/>
    <w:rsid w:val="006850B2"/>
    <w:rsid w:val="0068642D"/>
    <w:rsid w:val="006879A7"/>
    <w:rsid w:val="00692423"/>
    <w:rsid w:val="0069386F"/>
    <w:rsid w:val="00694B4D"/>
    <w:rsid w:val="00696835"/>
    <w:rsid w:val="006972B2"/>
    <w:rsid w:val="006A10AE"/>
    <w:rsid w:val="006A441C"/>
    <w:rsid w:val="006A6F15"/>
    <w:rsid w:val="006B17E3"/>
    <w:rsid w:val="006B1DC6"/>
    <w:rsid w:val="006B1F07"/>
    <w:rsid w:val="006B3467"/>
    <w:rsid w:val="006B635C"/>
    <w:rsid w:val="006B730B"/>
    <w:rsid w:val="006C2F32"/>
    <w:rsid w:val="006C43EC"/>
    <w:rsid w:val="006C72CE"/>
    <w:rsid w:val="006D2EEE"/>
    <w:rsid w:val="006D4C0A"/>
    <w:rsid w:val="006D547F"/>
    <w:rsid w:val="006E4079"/>
    <w:rsid w:val="006E43F6"/>
    <w:rsid w:val="006E4AB4"/>
    <w:rsid w:val="006F163A"/>
    <w:rsid w:val="006F2525"/>
    <w:rsid w:val="006F2A96"/>
    <w:rsid w:val="006F5652"/>
    <w:rsid w:val="006F73E1"/>
    <w:rsid w:val="007003D1"/>
    <w:rsid w:val="00704343"/>
    <w:rsid w:val="00710D5B"/>
    <w:rsid w:val="007131D4"/>
    <w:rsid w:val="00717F33"/>
    <w:rsid w:val="007201C7"/>
    <w:rsid w:val="007207E8"/>
    <w:rsid w:val="0072132E"/>
    <w:rsid w:val="00721EF8"/>
    <w:rsid w:val="0072629C"/>
    <w:rsid w:val="00726F78"/>
    <w:rsid w:val="00727824"/>
    <w:rsid w:val="00731062"/>
    <w:rsid w:val="00732CE1"/>
    <w:rsid w:val="00734505"/>
    <w:rsid w:val="007371FB"/>
    <w:rsid w:val="00737C8C"/>
    <w:rsid w:val="00740FB3"/>
    <w:rsid w:val="00741DB6"/>
    <w:rsid w:val="0074217C"/>
    <w:rsid w:val="00743EB2"/>
    <w:rsid w:val="0074546A"/>
    <w:rsid w:val="00746403"/>
    <w:rsid w:val="00747657"/>
    <w:rsid w:val="0075035B"/>
    <w:rsid w:val="00750BE4"/>
    <w:rsid w:val="0075116B"/>
    <w:rsid w:val="00753469"/>
    <w:rsid w:val="00762A6E"/>
    <w:rsid w:val="00762E6A"/>
    <w:rsid w:val="007643B4"/>
    <w:rsid w:val="0076721E"/>
    <w:rsid w:val="007739A9"/>
    <w:rsid w:val="0077495C"/>
    <w:rsid w:val="00784F74"/>
    <w:rsid w:val="007868E0"/>
    <w:rsid w:val="00787F02"/>
    <w:rsid w:val="007914C4"/>
    <w:rsid w:val="007931F8"/>
    <w:rsid w:val="00793E78"/>
    <w:rsid w:val="00793EB4"/>
    <w:rsid w:val="00794D6E"/>
    <w:rsid w:val="00795F34"/>
    <w:rsid w:val="007967FB"/>
    <w:rsid w:val="007975B0"/>
    <w:rsid w:val="00797A0B"/>
    <w:rsid w:val="007A122B"/>
    <w:rsid w:val="007A1398"/>
    <w:rsid w:val="007A18AB"/>
    <w:rsid w:val="007A1F79"/>
    <w:rsid w:val="007A2947"/>
    <w:rsid w:val="007A3689"/>
    <w:rsid w:val="007A6A1E"/>
    <w:rsid w:val="007A6F58"/>
    <w:rsid w:val="007B0900"/>
    <w:rsid w:val="007B210B"/>
    <w:rsid w:val="007B269F"/>
    <w:rsid w:val="007B289E"/>
    <w:rsid w:val="007B4025"/>
    <w:rsid w:val="007B4B1B"/>
    <w:rsid w:val="007B6CAA"/>
    <w:rsid w:val="007C03FC"/>
    <w:rsid w:val="007C1DD8"/>
    <w:rsid w:val="007C2487"/>
    <w:rsid w:val="007C5065"/>
    <w:rsid w:val="007C5817"/>
    <w:rsid w:val="007D03DF"/>
    <w:rsid w:val="007D0F8D"/>
    <w:rsid w:val="007D19B8"/>
    <w:rsid w:val="007D2368"/>
    <w:rsid w:val="007D2A1F"/>
    <w:rsid w:val="007D496D"/>
    <w:rsid w:val="007E006F"/>
    <w:rsid w:val="007E7028"/>
    <w:rsid w:val="007F3662"/>
    <w:rsid w:val="007F4992"/>
    <w:rsid w:val="007F7876"/>
    <w:rsid w:val="00800388"/>
    <w:rsid w:val="00800AE8"/>
    <w:rsid w:val="00801205"/>
    <w:rsid w:val="008058C7"/>
    <w:rsid w:val="00806137"/>
    <w:rsid w:val="0080779F"/>
    <w:rsid w:val="00810370"/>
    <w:rsid w:val="00810379"/>
    <w:rsid w:val="00810D23"/>
    <w:rsid w:val="0081512C"/>
    <w:rsid w:val="0081540A"/>
    <w:rsid w:val="00816364"/>
    <w:rsid w:val="00816397"/>
    <w:rsid w:val="008175BC"/>
    <w:rsid w:val="00821518"/>
    <w:rsid w:val="008247BD"/>
    <w:rsid w:val="00826B07"/>
    <w:rsid w:val="00832422"/>
    <w:rsid w:val="00832AE5"/>
    <w:rsid w:val="008348A9"/>
    <w:rsid w:val="00834C43"/>
    <w:rsid w:val="00835762"/>
    <w:rsid w:val="00840607"/>
    <w:rsid w:val="0084085B"/>
    <w:rsid w:val="00841124"/>
    <w:rsid w:val="008418FD"/>
    <w:rsid w:val="0084213C"/>
    <w:rsid w:val="00842C92"/>
    <w:rsid w:val="00842DC1"/>
    <w:rsid w:val="0084449C"/>
    <w:rsid w:val="0084782A"/>
    <w:rsid w:val="008503AB"/>
    <w:rsid w:val="008542C8"/>
    <w:rsid w:val="0085457C"/>
    <w:rsid w:val="00855C05"/>
    <w:rsid w:val="008565E1"/>
    <w:rsid w:val="008614C4"/>
    <w:rsid w:val="0086192A"/>
    <w:rsid w:val="00862806"/>
    <w:rsid w:val="008639FA"/>
    <w:rsid w:val="0086520F"/>
    <w:rsid w:val="00865543"/>
    <w:rsid w:val="00866D89"/>
    <w:rsid w:val="00871D1F"/>
    <w:rsid w:val="00875889"/>
    <w:rsid w:val="0087596A"/>
    <w:rsid w:val="00875D16"/>
    <w:rsid w:val="00877FB4"/>
    <w:rsid w:val="00880E51"/>
    <w:rsid w:val="00881851"/>
    <w:rsid w:val="00884E8A"/>
    <w:rsid w:val="00885EAF"/>
    <w:rsid w:val="00886763"/>
    <w:rsid w:val="00886EED"/>
    <w:rsid w:val="00887B9B"/>
    <w:rsid w:val="00891025"/>
    <w:rsid w:val="00891485"/>
    <w:rsid w:val="00891812"/>
    <w:rsid w:val="00891B8F"/>
    <w:rsid w:val="00897D4A"/>
    <w:rsid w:val="00897D99"/>
    <w:rsid w:val="008A1BE5"/>
    <w:rsid w:val="008A32CA"/>
    <w:rsid w:val="008A4108"/>
    <w:rsid w:val="008A6AE3"/>
    <w:rsid w:val="008B0639"/>
    <w:rsid w:val="008B1AAD"/>
    <w:rsid w:val="008B255E"/>
    <w:rsid w:val="008B4F26"/>
    <w:rsid w:val="008B6A2E"/>
    <w:rsid w:val="008C1ACB"/>
    <w:rsid w:val="008C212B"/>
    <w:rsid w:val="008C4BB9"/>
    <w:rsid w:val="008C552A"/>
    <w:rsid w:val="008C68A1"/>
    <w:rsid w:val="008C6D86"/>
    <w:rsid w:val="008D1C02"/>
    <w:rsid w:val="008D25C6"/>
    <w:rsid w:val="008E2B81"/>
    <w:rsid w:val="008E3662"/>
    <w:rsid w:val="008E39CA"/>
    <w:rsid w:val="008E560A"/>
    <w:rsid w:val="008E7026"/>
    <w:rsid w:val="008E75DC"/>
    <w:rsid w:val="008F2AB2"/>
    <w:rsid w:val="008F2B92"/>
    <w:rsid w:val="008F3102"/>
    <w:rsid w:val="008F346E"/>
    <w:rsid w:val="008F4AEE"/>
    <w:rsid w:val="008F6DF3"/>
    <w:rsid w:val="00901EE6"/>
    <w:rsid w:val="00905F19"/>
    <w:rsid w:val="00906669"/>
    <w:rsid w:val="00906FE3"/>
    <w:rsid w:val="00907ED5"/>
    <w:rsid w:val="0091134A"/>
    <w:rsid w:val="009159AF"/>
    <w:rsid w:val="009203B6"/>
    <w:rsid w:val="0092341F"/>
    <w:rsid w:val="00923573"/>
    <w:rsid w:val="009235E2"/>
    <w:rsid w:val="00927F00"/>
    <w:rsid w:val="00931093"/>
    <w:rsid w:val="00931BD3"/>
    <w:rsid w:val="00931DA4"/>
    <w:rsid w:val="00932881"/>
    <w:rsid w:val="00933E30"/>
    <w:rsid w:val="00934F2C"/>
    <w:rsid w:val="009368C5"/>
    <w:rsid w:val="00940C2D"/>
    <w:rsid w:val="00942B3F"/>
    <w:rsid w:val="00945743"/>
    <w:rsid w:val="00945E26"/>
    <w:rsid w:val="00950D75"/>
    <w:rsid w:val="00952280"/>
    <w:rsid w:val="00953E1B"/>
    <w:rsid w:val="00955AA1"/>
    <w:rsid w:val="00955C0C"/>
    <w:rsid w:val="00957952"/>
    <w:rsid w:val="00957D66"/>
    <w:rsid w:val="00961FAF"/>
    <w:rsid w:val="00963A7D"/>
    <w:rsid w:val="00965758"/>
    <w:rsid w:val="00965D09"/>
    <w:rsid w:val="009729E4"/>
    <w:rsid w:val="009735B9"/>
    <w:rsid w:val="00974656"/>
    <w:rsid w:val="00974719"/>
    <w:rsid w:val="0098604D"/>
    <w:rsid w:val="0098772C"/>
    <w:rsid w:val="00990ABB"/>
    <w:rsid w:val="009919D1"/>
    <w:rsid w:val="00992F86"/>
    <w:rsid w:val="00993E6E"/>
    <w:rsid w:val="00994231"/>
    <w:rsid w:val="009A11CC"/>
    <w:rsid w:val="009A198E"/>
    <w:rsid w:val="009A3626"/>
    <w:rsid w:val="009A662D"/>
    <w:rsid w:val="009A673E"/>
    <w:rsid w:val="009A7EA5"/>
    <w:rsid w:val="009B0FE9"/>
    <w:rsid w:val="009B2AAB"/>
    <w:rsid w:val="009B31C0"/>
    <w:rsid w:val="009B42BE"/>
    <w:rsid w:val="009B4993"/>
    <w:rsid w:val="009B4C0E"/>
    <w:rsid w:val="009B5EDD"/>
    <w:rsid w:val="009B7EAB"/>
    <w:rsid w:val="009C067F"/>
    <w:rsid w:val="009C1639"/>
    <w:rsid w:val="009C490E"/>
    <w:rsid w:val="009C55DE"/>
    <w:rsid w:val="009C58B2"/>
    <w:rsid w:val="009D32D6"/>
    <w:rsid w:val="009D388B"/>
    <w:rsid w:val="009D52F8"/>
    <w:rsid w:val="009D5EF6"/>
    <w:rsid w:val="009D7480"/>
    <w:rsid w:val="009D76FF"/>
    <w:rsid w:val="009D7D6E"/>
    <w:rsid w:val="009E1C3A"/>
    <w:rsid w:val="009E1EBF"/>
    <w:rsid w:val="009E2D58"/>
    <w:rsid w:val="009E4A62"/>
    <w:rsid w:val="009E6637"/>
    <w:rsid w:val="009E7E86"/>
    <w:rsid w:val="009F0384"/>
    <w:rsid w:val="009F1480"/>
    <w:rsid w:val="009F18F1"/>
    <w:rsid w:val="009F1947"/>
    <w:rsid w:val="009F23C1"/>
    <w:rsid w:val="009F2580"/>
    <w:rsid w:val="009F5FE1"/>
    <w:rsid w:val="009F7280"/>
    <w:rsid w:val="00A00916"/>
    <w:rsid w:val="00A04F02"/>
    <w:rsid w:val="00A10C21"/>
    <w:rsid w:val="00A15093"/>
    <w:rsid w:val="00A16495"/>
    <w:rsid w:val="00A22566"/>
    <w:rsid w:val="00A2440F"/>
    <w:rsid w:val="00A2765A"/>
    <w:rsid w:val="00A30B8D"/>
    <w:rsid w:val="00A314A0"/>
    <w:rsid w:val="00A32C12"/>
    <w:rsid w:val="00A33B39"/>
    <w:rsid w:val="00A33FC5"/>
    <w:rsid w:val="00A34167"/>
    <w:rsid w:val="00A3509F"/>
    <w:rsid w:val="00A361A6"/>
    <w:rsid w:val="00A4208E"/>
    <w:rsid w:val="00A437FE"/>
    <w:rsid w:val="00A443BE"/>
    <w:rsid w:val="00A45EFA"/>
    <w:rsid w:val="00A47108"/>
    <w:rsid w:val="00A507A6"/>
    <w:rsid w:val="00A532A1"/>
    <w:rsid w:val="00A56B67"/>
    <w:rsid w:val="00A60250"/>
    <w:rsid w:val="00A62801"/>
    <w:rsid w:val="00A641CE"/>
    <w:rsid w:val="00A6455A"/>
    <w:rsid w:val="00A70FA9"/>
    <w:rsid w:val="00A72344"/>
    <w:rsid w:val="00A727DF"/>
    <w:rsid w:val="00A72A21"/>
    <w:rsid w:val="00A75383"/>
    <w:rsid w:val="00A75BEB"/>
    <w:rsid w:val="00A769E9"/>
    <w:rsid w:val="00A77508"/>
    <w:rsid w:val="00A81000"/>
    <w:rsid w:val="00A854B3"/>
    <w:rsid w:val="00A85ACA"/>
    <w:rsid w:val="00A8652B"/>
    <w:rsid w:val="00A8787D"/>
    <w:rsid w:val="00A87CD6"/>
    <w:rsid w:val="00A9013A"/>
    <w:rsid w:val="00A92029"/>
    <w:rsid w:val="00A96342"/>
    <w:rsid w:val="00AA041D"/>
    <w:rsid w:val="00AA15C5"/>
    <w:rsid w:val="00AA19FE"/>
    <w:rsid w:val="00AB0D92"/>
    <w:rsid w:val="00AB112F"/>
    <w:rsid w:val="00AB37FE"/>
    <w:rsid w:val="00AB51C2"/>
    <w:rsid w:val="00AB6490"/>
    <w:rsid w:val="00AB6DA9"/>
    <w:rsid w:val="00AC3321"/>
    <w:rsid w:val="00AC4E2F"/>
    <w:rsid w:val="00AC6F6E"/>
    <w:rsid w:val="00AD0529"/>
    <w:rsid w:val="00AD1861"/>
    <w:rsid w:val="00AD2665"/>
    <w:rsid w:val="00AD39F4"/>
    <w:rsid w:val="00AD5DAA"/>
    <w:rsid w:val="00AD65AB"/>
    <w:rsid w:val="00AD6A4A"/>
    <w:rsid w:val="00AE06F4"/>
    <w:rsid w:val="00AE0DA1"/>
    <w:rsid w:val="00AE10C7"/>
    <w:rsid w:val="00AE2EBE"/>
    <w:rsid w:val="00AE3858"/>
    <w:rsid w:val="00AE3D31"/>
    <w:rsid w:val="00AE464A"/>
    <w:rsid w:val="00AE4FD3"/>
    <w:rsid w:val="00AE7C22"/>
    <w:rsid w:val="00AF079B"/>
    <w:rsid w:val="00B00008"/>
    <w:rsid w:val="00B01830"/>
    <w:rsid w:val="00B0309F"/>
    <w:rsid w:val="00B062D8"/>
    <w:rsid w:val="00B120C8"/>
    <w:rsid w:val="00B12697"/>
    <w:rsid w:val="00B1290E"/>
    <w:rsid w:val="00B1304E"/>
    <w:rsid w:val="00B1461E"/>
    <w:rsid w:val="00B14735"/>
    <w:rsid w:val="00B14E02"/>
    <w:rsid w:val="00B20A6E"/>
    <w:rsid w:val="00B20E2F"/>
    <w:rsid w:val="00B2142D"/>
    <w:rsid w:val="00B21EF1"/>
    <w:rsid w:val="00B2250C"/>
    <w:rsid w:val="00B27412"/>
    <w:rsid w:val="00B33C73"/>
    <w:rsid w:val="00B403CF"/>
    <w:rsid w:val="00B40FF9"/>
    <w:rsid w:val="00B4182E"/>
    <w:rsid w:val="00B41C80"/>
    <w:rsid w:val="00B41C9E"/>
    <w:rsid w:val="00B42D98"/>
    <w:rsid w:val="00B466CA"/>
    <w:rsid w:val="00B47FDF"/>
    <w:rsid w:val="00B51769"/>
    <w:rsid w:val="00B5202B"/>
    <w:rsid w:val="00B52D88"/>
    <w:rsid w:val="00B539D7"/>
    <w:rsid w:val="00B53AE8"/>
    <w:rsid w:val="00B55673"/>
    <w:rsid w:val="00B606B9"/>
    <w:rsid w:val="00B625CF"/>
    <w:rsid w:val="00B65A20"/>
    <w:rsid w:val="00B660EC"/>
    <w:rsid w:val="00B66614"/>
    <w:rsid w:val="00B67424"/>
    <w:rsid w:val="00B7098F"/>
    <w:rsid w:val="00B71252"/>
    <w:rsid w:val="00B76E4A"/>
    <w:rsid w:val="00B8001B"/>
    <w:rsid w:val="00B82C64"/>
    <w:rsid w:val="00B845E4"/>
    <w:rsid w:val="00B84CDC"/>
    <w:rsid w:val="00B852E1"/>
    <w:rsid w:val="00B90654"/>
    <w:rsid w:val="00B912AE"/>
    <w:rsid w:val="00B920DD"/>
    <w:rsid w:val="00B93210"/>
    <w:rsid w:val="00B95B99"/>
    <w:rsid w:val="00B97C47"/>
    <w:rsid w:val="00BA0132"/>
    <w:rsid w:val="00BA1877"/>
    <w:rsid w:val="00BA4C3D"/>
    <w:rsid w:val="00BB1337"/>
    <w:rsid w:val="00BB2340"/>
    <w:rsid w:val="00BB3B10"/>
    <w:rsid w:val="00BB3F50"/>
    <w:rsid w:val="00BB54E6"/>
    <w:rsid w:val="00BB68DF"/>
    <w:rsid w:val="00BB7E5B"/>
    <w:rsid w:val="00BC0039"/>
    <w:rsid w:val="00BC7288"/>
    <w:rsid w:val="00BC76E2"/>
    <w:rsid w:val="00BD102D"/>
    <w:rsid w:val="00BD3B9F"/>
    <w:rsid w:val="00BD3CA6"/>
    <w:rsid w:val="00BD3E70"/>
    <w:rsid w:val="00BD46E6"/>
    <w:rsid w:val="00BD60A8"/>
    <w:rsid w:val="00BE1282"/>
    <w:rsid w:val="00BE15CD"/>
    <w:rsid w:val="00BE2C64"/>
    <w:rsid w:val="00BE3672"/>
    <w:rsid w:val="00BE44C3"/>
    <w:rsid w:val="00BE4715"/>
    <w:rsid w:val="00BE7FD0"/>
    <w:rsid w:val="00BF0093"/>
    <w:rsid w:val="00BF15FE"/>
    <w:rsid w:val="00BF29F9"/>
    <w:rsid w:val="00BF477E"/>
    <w:rsid w:val="00BF6DCC"/>
    <w:rsid w:val="00C0004E"/>
    <w:rsid w:val="00C03ED0"/>
    <w:rsid w:val="00C066D8"/>
    <w:rsid w:val="00C07702"/>
    <w:rsid w:val="00C07832"/>
    <w:rsid w:val="00C07D8A"/>
    <w:rsid w:val="00C10E6A"/>
    <w:rsid w:val="00C1120D"/>
    <w:rsid w:val="00C11559"/>
    <w:rsid w:val="00C13CC8"/>
    <w:rsid w:val="00C14AAE"/>
    <w:rsid w:val="00C15A65"/>
    <w:rsid w:val="00C16327"/>
    <w:rsid w:val="00C16BB9"/>
    <w:rsid w:val="00C24B6F"/>
    <w:rsid w:val="00C269C0"/>
    <w:rsid w:val="00C26F55"/>
    <w:rsid w:val="00C27F39"/>
    <w:rsid w:val="00C32537"/>
    <w:rsid w:val="00C34EFA"/>
    <w:rsid w:val="00C37397"/>
    <w:rsid w:val="00C37D3B"/>
    <w:rsid w:val="00C37E50"/>
    <w:rsid w:val="00C4069F"/>
    <w:rsid w:val="00C40978"/>
    <w:rsid w:val="00C40B2F"/>
    <w:rsid w:val="00C413CF"/>
    <w:rsid w:val="00C46429"/>
    <w:rsid w:val="00C477B9"/>
    <w:rsid w:val="00C47AE8"/>
    <w:rsid w:val="00C5071B"/>
    <w:rsid w:val="00C50A84"/>
    <w:rsid w:val="00C51498"/>
    <w:rsid w:val="00C53AD4"/>
    <w:rsid w:val="00C55EDA"/>
    <w:rsid w:val="00C56BED"/>
    <w:rsid w:val="00C57051"/>
    <w:rsid w:val="00C57846"/>
    <w:rsid w:val="00C61159"/>
    <w:rsid w:val="00C647F1"/>
    <w:rsid w:val="00C64AFE"/>
    <w:rsid w:val="00C7135D"/>
    <w:rsid w:val="00C73154"/>
    <w:rsid w:val="00C7451D"/>
    <w:rsid w:val="00C75AA4"/>
    <w:rsid w:val="00C8138F"/>
    <w:rsid w:val="00C81989"/>
    <w:rsid w:val="00C83852"/>
    <w:rsid w:val="00C8460D"/>
    <w:rsid w:val="00C846A2"/>
    <w:rsid w:val="00C87104"/>
    <w:rsid w:val="00C8786A"/>
    <w:rsid w:val="00C90688"/>
    <w:rsid w:val="00C92214"/>
    <w:rsid w:val="00C935D2"/>
    <w:rsid w:val="00C9540B"/>
    <w:rsid w:val="00C95918"/>
    <w:rsid w:val="00C95F08"/>
    <w:rsid w:val="00C97CDF"/>
    <w:rsid w:val="00CA2D7A"/>
    <w:rsid w:val="00CA5EEE"/>
    <w:rsid w:val="00CB1195"/>
    <w:rsid w:val="00CB3043"/>
    <w:rsid w:val="00CB328D"/>
    <w:rsid w:val="00CB3669"/>
    <w:rsid w:val="00CB3F13"/>
    <w:rsid w:val="00CB432E"/>
    <w:rsid w:val="00CB5090"/>
    <w:rsid w:val="00CB54C4"/>
    <w:rsid w:val="00CB7155"/>
    <w:rsid w:val="00CC5E5D"/>
    <w:rsid w:val="00CC7AB0"/>
    <w:rsid w:val="00CC7C6B"/>
    <w:rsid w:val="00CD253F"/>
    <w:rsid w:val="00CD2F80"/>
    <w:rsid w:val="00CD33B1"/>
    <w:rsid w:val="00CD5B09"/>
    <w:rsid w:val="00CD5DE1"/>
    <w:rsid w:val="00CD5E37"/>
    <w:rsid w:val="00CD7046"/>
    <w:rsid w:val="00CE0FA8"/>
    <w:rsid w:val="00CE6F61"/>
    <w:rsid w:val="00CE70D2"/>
    <w:rsid w:val="00CF10CB"/>
    <w:rsid w:val="00CF1A6C"/>
    <w:rsid w:val="00CF2D67"/>
    <w:rsid w:val="00CF3255"/>
    <w:rsid w:val="00CF41E6"/>
    <w:rsid w:val="00CF69FD"/>
    <w:rsid w:val="00D00314"/>
    <w:rsid w:val="00D045AC"/>
    <w:rsid w:val="00D05242"/>
    <w:rsid w:val="00D05829"/>
    <w:rsid w:val="00D05CED"/>
    <w:rsid w:val="00D068D7"/>
    <w:rsid w:val="00D1003B"/>
    <w:rsid w:val="00D10750"/>
    <w:rsid w:val="00D108E3"/>
    <w:rsid w:val="00D109BF"/>
    <w:rsid w:val="00D1139E"/>
    <w:rsid w:val="00D11545"/>
    <w:rsid w:val="00D11772"/>
    <w:rsid w:val="00D11C21"/>
    <w:rsid w:val="00D138CE"/>
    <w:rsid w:val="00D14207"/>
    <w:rsid w:val="00D16660"/>
    <w:rsid w:val="00D17E87"/>
    <w:rsid w:val="00D216B5"/>
    <w:rsid w:val="00D217C8"/>
    <w:rsid w:val="00D21DAE"/>
    <w:rsid w:val="00D224C3"/>
    <w:rsid w:val="00D2395A"/>
    <w:rsid w:val="00D26191"/>
    <w:rsid w:val="00D27067"/>
    <w:rsid w:val="00D345D1"/>
    <w:rsid w:val="00D3628F"/>
    <w:rsid w:val="00D36E91"/>
    <w:rsid w:val="00D4267B"/>
    <w:rsid w:val="00D43EFB"/>
    <w:rsid w:val="00D4537C"/>
    <w:rsid w:val="00D4570E"/>
    <w:rsid w:val="00D4618A"/>
    <w:rsid w:val="00D46AE8"/>
    <w:rsid w:val="00D46EBD"/>
    <w:rsid w:val="00D56A0C"/>
    <w:rsid w:val="00D600E9"/>
    <w:rsid w:val="00D63C23"/>
    <w:rsid w:val="00D649B1"/>
    <w:rsid w:val="00D64ACF"/>
    <w:rsid w:val="00D64AD8"/>
    <w:rsid w:val="00D65D43"/>
    <w:rsid w:val="00D71478"/>
    <w:rsid w:val="00D72B87"/>
    <w:rsid w:val="00D75A90"/>
    <w:rsid w:val="00D75F8F"/>
    <w:rsid w:val="00D76E5E"/>
    <w:rsid w:val="00D808E7"/>
    <w:rsid w:val="00D83051"/>
    <w:rsid w:val="00D85124"/>
    <w:rsid w:val="00D872E6"/>
    <w:rsid w:val="00D90B69"/>
    <w:rsid w:val="00D9170D"/>
    <w:rsid w:val="00D92F88"/>
    <w:rsid w:val="00D9480E"/>
    <w:rsid w:val="00D97341"/>
    <w:rsid w:val="00DA001D"/>
    <w:rsid w:val="00DA1507"/>
    <w:rsid w:val="00DA2A7E"/>
    <w:rsid w:val="00DA35CA"/>
    <w:rsid w:val="00DA4CEC"/>
    <w:rsid w:val="00DA59DC"/>
    <w:rsid w:val="00DA6CAC"/>
    <w:rsid w:val="00DB0057"/>
    <w:rsid w:val="00DB0E17"/>
    <w:rsid w:val="00DB1018"/>
    <w:rsid w:val="00DB1E1A"/>
    <w:rsid w:val="00DB66AA"/>
    <w:rsid w:val="00DC08AE"/>
    <w:rsid w:val="00DC22BC"/>
    <w:rsid w:val="00DC79D8"/>
    <w:rsid w:val="00DD1C7C"/>
    <w:rsid w:val="00DD4143"/>
    <w:rsid w:val="00DE05E0"/>
    <w:rsid w:val="00DE2235"/>
    <w:rsid w:val="00DF1427"/>
    <w:rsid w:val="00DF1A6A"/>
    <w:rsid w:val="00DF7D7A"/>
    <w:rsid w:val="00E00A5D"/>
    <w:rsid w:val="00E01AA5"/>
    <w:rsid w:val="00E022D9"/>
    <w:rsid w:val="00E03030"/>
    <w:rsid w:val="00E03065"/>
    <w:rsid w:val="00E067A0"/>
    <w:rsid w:val="00E075DD"/>
    <w:rsid w:val="00E07E57"/>
    <w:rsid w:val="00E121CE"/>
    <w:rsid w:val="00E148A0"/>
    <w:rsid w:val="00E15614"/>
    <w:rsid w:val="00E16F2B"/>
    <w:rsid w:val="00E17B32"/>
    <w:rsid w:val="00E210A5"/>
    <w:rsid w:val="00E33FA7"/>
    <w:rsid w:val="00E34DCD"/>
    <w:rsid w:val="00E35BAC"/>
    <w:rsid w:val="00E35D87"/>
    <w:rsid w:val="00E35FE0"/>
    <w:rsid w:val="00E368DC"/>
    <w:rsid w:val="00E3773D"/>
    <w:rsid w:val="00E41765"/>
    <w:rsid w:val="00E41C7E"/>
    <w:rsid w:val="00E432D0"/>
    <w:rsid w:val="00E435F0"/>
    <w:rsid w:val="00E43C49"/>
    <w:rsid w:val="00E43F85"/>
    <w:rsid w:val="00E449F0"/>
    <w:rsid w:val="00E44ADB"/>
    <w:rsid w:val="00E5257C"/>
    <w:rsid w:val="00E53524"/>
    <w:rsid w:val="00E5475F"/>
    <w:rsid w:val="00E54D0A"/>
    <w:rsid w:val="00E55D48"/>
    <w:rsid w:val="00E572C7"/>
    <w:rsid w:val="00E57337"/>
    <w:rsid w:val="00E57FD1"/>
    <w:rsid w:val="00E60FFE"/>
    <w:rsid w:val="00E61189"/>
    <w:rsid w:val="00E61252"/>
    <w:rsid w:val="00E6133E"/>
    <w:rsid w:val="00E6358B"/>
    <w:rsid w:val="00E63A15"/>
    <w:rsid w:val="00E646A9"/>
    <w:rsid w:val="00E65673"/>
    <w:rsid w:val="00E67F95"/>
    <w:rsid w:val="00E705FC"/>
    <w:rsid w:val="00E77043"/>
    <w:rsid w:val="00E81035"/>
    <w:rsid w:val="00E815DF"/>
    <w:rsid w:val="00E85C8E"/>
    <w:rsid w:val="00E86DC3"/>
    <w:rsid w:val="00E9276D"/>
    <w:rsid w:val="00E92918"/>
    <w:rsid w:val="00E942B7"/>
    <w:rsid w:val="00E959C0"/>
    <w:rsid w:val="00EA02ED"/>
    <w:rsid w:val="00EA2865"/>
    <w:rsid w:val="00EA2FAB"/>
    <w:rsid w:val="00EA4346"/>
    <w:rsid w:val="00EA5AF5"/>
    <w:rsid w:val="00EA6A9A"/>
    <w:rsid w:val="00EB1507"/>
    <w:rsid w:val="00EB1FF8"/>
    <w:rsid w:val="00EC02EA"/>
    <w:rsid w:val="00EC0CAC"/>
    <w:rsid w:val="00EC2531"/>
    <w:rsid w:val="00EC2A4B"/>
    <w:rsid w:val="00EC3E28"/>
    <w:rsid w:val="00EC51CB"/>
    <w:rsid w:val="00EC55B8"/>
    <w:rsid w:val="00EC6C32"/>
    <w:rsid w:val="00EC7A6D"/>
    <w:rsid w:val="00ED1C6E"/>
    <w:rsid w:val="00ED281E"/>
    <w:rsid w:val="00ED3CD0"/>
    <w:rsid w:val="00ED3DB8"/>
    <w:rsid w:val="00ED3EF5"/>
    <w:rsid w:val="00ED4B61"/>
    <w:rsid w:val="00ED6F8B"/>
    <w:rsid w:val="00ED747F"/>
    <w:rsid w:val="00EE0FBB"/>
    <w:rsid w:val="00EE459A"/>
    <w:rsid w:val="00EE6478"/>
    <w:rsid w:val="00EF124E"/>
    <w:rsid w:val="00EF3215"/>
    <w:rsid w:val="00EF3240"/>
    <w:rsid w:val="00EF35F8"/>
    <w:rsid w:val="00EF3C07"/>
    <w:rsid w:val="00EF4361"/>
    <w:rsid w:val="00EF5690"/>
    <w:rsid w:val="00EF634B"/>
    <w:rsid w:val="00EF733E"/>
    <w:rsid w:val="00EF73BF"/>
    <w:rsid w:val="00F019D4"/>
    <w:rsid w:val="00F01E00"/>
    <w:rsid w:val="00F026D4"/>
    <w:rsid w:val="00F04B06"/>
    <w:rsid w:val="00F0684C"/>
    <w:rsid w:val="00F07223"/>
    <w:rsid w:val="00F07BD9"/>
    <w:rsid w:val="00F07DF6"/>
    <w:rsid w:val="00F10131"/>
    <w:rsid w:val="00F15526"/>
    <w:rsid w:val="00F158D6"/>
    <w:rsid w:val="00F15D12"/>
    <w:rsid w:val="00F161AE"/>
    <w:rsid w:val="00F17E83"/>
    <w:rsid w:val="00F21336"/>
    <w:rsid w:val="00F216DA"/>
    <w:rsid w:val="00F217E6"/>
    <w:rsid w:val="00F2611F"/>
    <w:rsid w:val="00F27168"/>
    <w:rsid w:val="00F27ED6"/>
    <w:rsid w:val="00F316B7"/>
    <w:rsid w:val="00F33206"/>
    <w:rsid w:val="00F333C2"/>
    <w:rsid w:val="00F34D12"/>
    <w:rsid w:val="00F37183"/>
    <w:rsid w:val="00F4121A"/>
    <w:rsid w:val="00F4185F"/>
    <w:rsid w:val="00F43E6E"/>
    <w:rsid w:val="00F46680"/>
    <w:rsid w:val="00F47B08"/>
    <w:rsid w:val="00F51FAB"/>
    <w:rsid w:val="00F52431"/>
    <w:rsid w:val="00F535EE"/>
    <w:rsid w:val="00F55057"/>
    <w:rsid w:val="00F57256"/>
    <w:rsid w:val="00F57A14"/>
    <w:rsid w:val="00F6227C"/>
    <w:rsid w:val="00F63910"/>
    <w:rsid w:val="00F63C2F"/>
    <w:rsid w:val="00F66FF4"/>
    <w:rsid w:val="00F673F2"/>
    <w:rsid w:val="00F6772E"/>
    <w:rsid w:val="00F6776B"/>
    <w:rsid w:val="00F711FE"/>
    <w:rsid w:val="00F71DAC"/>
    <w:rsid w:val="00F73A4E"/>
    <w:rsid w:val="00F73DAC"/>
    <w:rsid w:val="00F73E71"/>
    <w:rsid w:val="00F75C30"/>
    <w:rsid w:val="00F76C90"/>
    <w:rsid w:val="00F77D39"/>
    <w:rsid w:val="00F861AF"/>
    <w:rsid w:val="00F90FC0"/>
    <w:rsid w:val="00F91125"/>
    <w:rsid w:val="00F9114B"/>
    <w:rsid w:val="00F91E57"/>
    <w:rsid w:val="00F92C3D"/>
    <w:rsid w:val="00F94C67"/>
    <w:rsid w:val="00F96ED7"/>
    <w:rsid w:val="00F972B6"/>
    <w:rsid w:val="00FA5E2F"/>
    <w:rsid w:val="00FA6360"/>
    <w:rsid w:val="00FA720A"/>
    <w:rsid w:val="00FA788D"/>
    <w:rsid w:val="00FB085C"/>
    <w:rsid w:val="00FB70AB"/>
    <w:rsid w:val="00FC0284"/>
    <w:rsid w:val="00FC30CB"/>
    <w:rsid w:val="00FC30E0"/>
    <w:rsid w:val="00FC468E"/>
    <w:rsid w:val="00FC603E"/>
    <w:rsid w:val="00FC7656"/>
    <w:rsid w:val="00FC77B3"/>
    <w:rsid w:val="00FD0CB9"/>
    <w:rsid w:val="00FD3D42"/>
    <w:rsid w:val="00FD3FF6"/>
    <w:rsid w:val="00FD40EB"/>
    <w:rsid w:val="00FE0079"/>
    <w:rsid w:val="00FE011D"/>
    <w:rsid w:val="00FE2490"/>
    <w:rsid w:val="00FE3EE0"/>
    <w:rsid w:val="00FE6961"/>
    <w:rsid w:val="00FE75A0"/>
    <w:rsid w:val="00FE77AE"/>
    <w:rsid w:val="00FE7B79"/>
    <w:rsid w:val="00FF352F"/>
    <w:rsid w:val="00FF7736"/>
    <w:rsid w:val="00FF7B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66F340-853B-4D37-9D4C-C6CE5264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9B8"/>
    <w:rPr>
      <w:rFonts w:ascii="Times New Roman" w:eastAsia="Times New Roman" w:hAnsi="Times New Roman"/>
      <w:sz w:val="24"/>
      <w:szCs w:val="24"/>
    </w:rPr>
  </w:style>
  <w:style w:type="paragraph" w:styleId="1">
    <w:name w:val="heading 1"/>
    <w:basedOn w:val="a"/>
    <w:next w:val="a"/>
    <w:link w:val="10"/>
    <w:uiPriority w:val="99"/>
    <w:qFormat/>
    <w:rsid w:val="007D19B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D19B8"/>
    <w:rPr>
      <w:rFonts w:ascii="Arial" w:hAnsi="Arial" w:cs="Arial"/>
      <w:b/>
      <w:bCs/>
      <w:kern w:val="32"/>
      <w:sz w:val="32"/>
      <w:szCs w:val="32"/>
      <w:lang w:eastAsia="ru-RU"/>
    </w:rPr>
  </w:style>
  <w:style w:type="paragraph" w:customStyle="1" w:styleId="11">
    <w:name w:val="Абзац списка1"/>
    <w:basedOn w:val="a"/>
    <w:uiPriority w:val="99"/>
    <w:rsid w:val="007D19B8"/>
    <w:pPr>
      <w:widowControl w:val="0"/>
      <w:autoSpaceDE w:val="0"/>
      <w:autoSpaceDN w:val="0"/>
      <w:adjustRightInd w:val="0"/>
      <w:ind w:left="720"/>
      <w:contextualSpacing/>
    </w:pPr>
    <w:rPr>
      <w:rFonts w:ascii="Courier New" w:eastAsia="Calibri" w:hAnsi="Courier New" w:cs="Courier New"/>
      <w:sz w:val="20"/>
      <w:szCs w:val="20"/>
    </w:rPr>
  </w:style>
  <w:style w:type="table" w:styleId="a3">
    <w:name w:val="Table Grid"/>
    <w:basedOn w:val="a1"/>
    <w:uiPriority w:val="99"/>
    <w:rsid w:val="007D19B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D19B8"/>
    <w:pPr>
      <w:widowControl w:val="0"/>
      <w:tabs>
        <w:tab w:val="center" w:pos="4677"/>
        <w:tab w:val="right" w:pos="9355"/>
      </w:tabs>
      <w:autoSpaceDE w:val="0"/>
      <w:autoSpaceDN w:val="0"/>
      <w:adjustRightInd w:val="0"/>
    </w:pPr>
    <w:rPr>
      <w:rFonts w:ascii="Courier New" w:eastAsia="Calibri" w:hAnsi="Courier New" w:cs="Courier New"/>
      <w:sz w:val="20"/>
      <w:szCs w:val="20"/>
    </w:rPr>
  </w:style>
  <w:style w:type="character" w:customStyle="1" w:styleId="a5">
    <w:name w:val="Верхний колонтитул Знак"/>
    <w:basedOn w:val="a0"/>
    <w:link w:val="a4"/>
    <w:uiPriority w:val="99"/>
    <w:locked/>
    <w:rsid w:val="007D19B8"/>
    <w:rPr>
      <w:rFonts w:ascii="Courier New" w:eastAsia="Times New Roman" w:hAnsi="Courier New" w:cs="Courier New"/>
      <w:sz w:val="20"/>
      <w:szCs w:val="20"/>
      <w:lang w:eastAsia="ru-RU"/>
    </w:rPr>
  </w:style>
  <w:style w:type="paragraph" w:styleId="a6">
    <w:name w:val="footer"/>
    <w:basedOn w:val="a"/>
    <w:link w:val="a7"/>
    <w:uiPriority w:val="99"/>
    <w:semiHidden/>
    <w:rsid w:val="007D19B8"/>
    <w:pPr>
      <w:widowControl w:val="0"/>
      <w:tabs>
        <w:tab w:val="center" w:pos="4677"/>
        <w:tab w:val="right" w:pos="9355"/>
      </w:tabs>
      <w:autoSpaceDE w:val="0"/>
      <w:autoSpaceDN w:val="0"/>
      <w:adjustRightInd w:val="0"/>
    </w:pPr>
    <w:rPr>
      <w:rFonts w:ascii="Courier New" w:eastAsia="Calibri" w:hAnsi="Courier New" w:cs="Courier New"/>
      <w:sz w:val="20"/>
      <w:szCs w:val="20"/>
    </w:rPr>
  </w:style>
  <w:style w:type="character" w:customStyle="1" w:styleId="a7">
    <w:name w:val="Нижний колонтитул Знак"/>
    <w:basedOn w:val="a0"/>
    <w:link w:val="a6"/>
    <w:uiPriority w:val="99"/>
    <w:semiHidden/>
    <w:locked/>
    <w:rsid w:val="007D19B8"/>
    <w:rPr>
      <w:rFonts w:ascii="Courier New" w:eastAsia="Times New Roman" w:hAnsi="Courier New" w:cs="Courier New"/>
      <w:sz w:val="20"/>
      <w:szCs w:val="20"/>
      <w:lang w:eastAsia="ru-RU"/>
    </w:rPr>
  </w:style>
  <w:style w:type="character" w:styleId="a8">
    <w:name w:val="page number"/>
    <w:basedOn w:val="a0"/>
    <w:uiPriority w:val="99"/>
    <w:rsid w:val="007D19B8"/>
    <w:rPr>
      <w:rFonts w:cs="Times New Roman"/>
    </w:rPr>
  </w:style>
  <w:style w:type="paragraph" w:customStyle="1" w:styleId="a9">
    <w:name w:val="Содержимое таблицы"/>
    <w:basedOn w:val="a"/>
    <w:uiPriority w:val="99"/>
    <w:rsid w:val="007D19B8"/>
    <w:pPr>
      <w:widowControl w:val="0"/>
      <w:suppressLineNumbers/>
      <w:suppressAutoHyphens/>
    </w:pPr>
    <w:rPr>
      <w:rFonts w:ascii="Arial" w:eastAsia="SimSun" w:hAnsi="Arial" w:cs="Mangal"/>
      <w:kern w:val="1"/>
      <w:sz w:val="20"/>
      <w:lang w:eastAsia="hi-IN" w:bidi="hi-IN"/>
    </w:rPr>
  </w:style>
  <w:style w:type="paragraph" w:styleId="aa">
    <w:name w:val="No Spacing"/>
    <w:uiPriority w:val="99"/>
    <w:qFormat/>
    <w:rsid w:val="007D19B8"/>
    <w:pPr>
      <w:widowControl w:val="0"/>
      <w:suppressAutoHyphens/>
    </w:pPr>
    <w:rPr>
      <w:rFonts w:ascii="Arial" w:eastAsia="SimSun" w:hAnsi="Arial" w:cs="Mangal"/>
      <w:kern w:val="1"/>
      <w:sz w:val="20"/>
      <w:szCs w:val="24"/>
      <w:lang w:eastAsia="hi-IN" w:bidi="hi-IN"/>
    </w:rPr>
  </w:style>
  <w:style w:type="paragraph" w:customStyle="1" w:styleId="Default">
    <w:name w:val="Default"/>
    <w:rsid w:val="006D2EEE"/>
    <w:pPr>
      <w:autoSpaceDE w:val="0"/>
      <w:autoSpaceDN w:val="0"/>
      <w:adjustRightInd w:val="0"/>
    </w:pPr>
    <w:rPr>
      <w:rFonts w:ascii="Times New Roman" w:hAnsi="Times New Roman"/>
      <w:color w:val="000000"/>
      <w:sz w:val="24"/>
      <w:szCs w:val="24"/>
      <w:lang w:eastAsia="en-US"/>
    </w:rPr>
  </w:style>
  <w:style w:type="paragraph" w:customStyle="1" w:styleId="ab">
    <w:name w:val="Основной"/>
    <w:basedOn w:val="a"/>
    <w:link w:val="ac"/>
    <w:rsid w:val="00EC2531"/>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4">
    <w:name w:val="Заг 4"/>
    <w:basedOn w:val="a"/>
    <w:rsid w:val="00EC2531"/>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d">
    <w:name w:val="Курсив"/>
    <w:basedOn w:val="ab"/>
    <w:rsid w:val="00EC2531"/>
    <w:rPr>
      <w:i/>
      <w:iCs/>
    </w:rPr>
  </w:style>
  <w:style w:type="character" w:customStyle="1" w:styleId="Zag11">
    <w:name w:val="Zag_11"/>
    <w:rsid w:val="00EC2531"/>
    <w:rPr>
      <w:color w:val="000000"/>
      <w:w w:val="100"/>
    </w:rPr>
  </w:style>
  <w:style w:type="paragraph" w:customStyle="1" w:styleId="21">
    <w:name w:val="Средняя сетка 21"/>
    <w:basedOn w:val="a"/>
    <w:uiPriority w:val="1"/>
    <w:qFormat/>
    <w:rsid w:val="00EC2531"/>
    <w:pPr>
      <w:numPr>
        <w:numId w:val="38"/>
      </w:numPr>
      <w:spacing w:line="360" w:lineRule="auto"/>
      <w:contextualSpacing/>
      <w:jc w:val="both"/>
      <w:outlineLvl w:val="1"/>
    </w:pPr>
    <w:rPr>
      <w:sz w:val="28"/>
    </w:rPr>
  </w:style>
  <w:style w:type="character" w:customStyle="1" w:styleId="ac">
    <w:name w:val="Основной Знак"/>
    <w:link w:val="ab"/>
    <w:rsid w:val="00EC2531"/>
    <w:rPr>
      <w:rFonts w:ascii="NewtonCSanPin" w:eastAsia="Times New Roman" w:hAnsi="NewtonCSanPin"/>
      <w:color w:val="000000"/>
      <w:sz w:val="21"/>
      <w:szCs w:val="21"/>
    </w:rPr>
  </w:style>
  <w:style w:type="paragraph" w:styleId="ae">
    <w:name w:val="Balloon Text"/>
    <w:basedOn w:val="a"/>
    <w:link w:val="af"/>
    <w:uiPriority w:val="99"/>
    <w:semiHidden/>
    <w:unhideWhenUsed/>
    <w:rsid w:val="00801205"/>
    <w:rPr>
      <w:rFonts w:ascii="Segoe UI" w:hAnsi="Segoe UI" w:cs="Segoe UI"/>
      <w:sz w:val="18"/>
      <w:szCs w:val="18"/>
    </w:rPr>
  </w:style>
  <w:style w:type="character" w:customStyle="1" w:styleId="af">
    <w:name w:val="Текст выноски Знак"/>
    <w:basedOn w:val="a0"/>
    <w:link w:val="ae"/>
    <w:uiPriority w:val="99"/>
    <w:semiHidden/>
    <w:rsid w:val="00801205"/>
    <w:rPr>
      <w:rFonts w:ascii="Segoe UI" w:eastAsia="Times New Roman" w:hAnsi="Segoe UI" w:cs="Segoe UI"/>
      <w:sz w:val="18"/>
      <w:szCs w:val="18"/>
    </w:rPr>
  </w:style>
  <w:style w:type="paragraph" w:styleId="af0">
    <w:name w:val="List Paragraph"/>
    <w:basedOn w:val="a"/>
    <w:uiPriority w:val="34"/>
    <w:qFormat/>
    <w:rsid w:val="0076721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8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D5661-073A-4C02-9D57-7A6F2D3B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24</Pages>
  <Words>10416</Words>
  <Characters>59375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cp:lastPrinted>2016-11-14T09:51:00Z</cp:lastPrinted>
  <dcterms:created xsi:type="dcterms:W3CDTF">2016-09-29T11:15:00Z</dcterms:created>
  <dcterms:modified xsi:type="dcterms:W3CDTF">2016-12-01T10:43:00Z</dcterms:modified>
</cp:coreProperties>
</file>